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D9F07C" w14:textId="0C9BFA57" w:rsidR="00A328EA" w:rsidRDefault="00C17FBC" w:rsidP="006D15F0">
      <w:pPr>
        <w:jc w:val="center"/>
        <w:rPr>
          <w:b/>
          <w:bCs/>
          <w:sz w:val="28"/>
          <w:szCs w:val="28"/>
        </w:rPr>
      </w:pPr>
      <w:r>
        <w:rPr>
          <w:b/>
          <w:bCs/>
          <w:sz w:val="28"/>
          <w:szCs w:val="28"/>
        </w:rPr>
        <w:t>M</w:t>
      </w:r>
      <w:r w:rsidR="00B16281">
        <w:rPr>
          <w:b/>
          <w:bCs/>
          <w:sz w:val="28"/>
          <w:szCs w:val="28"/>
        </w:rPr>
        <w:t>inutes</w:t>
      </w:r>
      <w:r>
        <w:rPr>
          <w:b/>
          <w:bCs/>
          <w:sz w:val="28"/>
          <w:szCs w:val="28"/>
        </w:rPr>
        <w:t xml:space="preserve"> </w:t>
      </w:r>
      <w:r w:rsidR="00B16281">
        <w:rPr>
          <w:b/>
          <w:bCs/>
          <w:sz w:val="28"/>
          <w:szCs w:val="28"/>
        </w:rPr>
        <w:t>of</w:t>
      </w:r>
    </w:p>
    <w:p w14:paraId="1DADCA3D" w14:textId="1FD6D455" w:rsidR="004F2575" w:rsidRDefault="005A23A5" w:rsidP="000B42F2">
      <w:pPr>
        <w:jc w:val="center"/>
        <w:rPr>
          <w:b/>
          <w:bCs/>
          <w:sz w:val="28"/>
          <w:szCs w:val="28"/>
        </w:rPr>
      </w:pPr>
      <w:r>
        <w:rPr>
          <w:b/>
          <w:bCs/>
          <w:sz w:val="28"/>
          <w:szCs w:val="28"/>
        </w:rPr>
        <w:t>B</w:t>
      </w:r>
      <w:r w:rsidR="00B16281">
        <w:rPr>
          <w:b/>
          <w:bCs/>
          <w:sz w:val="28"/>
          <w:szCs w:val="28"/>
        </w:rPr>
        <w:t>randesburton Parish Council Meeting</w:t>
      </w:r>
    </w:p>
    <w:p w14:paraId="40AAC43F" w14:textId="42DC50ED" w:rsidR="005A23A5" w:rsidRPr="005A23A5" w:rsidRDefault="005A23A5" w:rsidP="005A23A5">
      <w:pPr>
        <w:jc w:val="center"/>
        <w:rPr>
          <w:b/>
          <w:bCs/>
          <w:sz w:val="28"/>
          <w:szCs w:val="28"/>
        </w:rPr>
      </w:pPr>
      <w:r w:rsidRPr="005A23A5">
        <w:rPr>
          <w:b/>
          <w:bCs/>
          <w:sz w:val="28"/>
          <w:szCs w:val="28"/>
        </w:rPr>
        <w:t xml:space="preserve">Monday </w:t>
      </w:r>
      <w:r w:rsidR="00942974">
        <w:rPr>
          <w:b/>
          <w:bCs/>
          <w:sz w:val="28"/>
          <w:szCs w:val="28"/>
        </w:rPr>
        <w:t>1</w:t>
      </w:r>
      <w:r w:rsidR="00B95B11">
        <w:rPr>
          <w:b/>
          <w:bCs/>
          <w:sz w:val="28"/>
          <w:szCs w:val="28"/>
        </w:rPr>
        <w:t>1</w:t>
      </w:r>
      <w:r w:rsidR="00942974" w:rsidRPr="00942974">
        <w:rPr>
          <w:b/>
          <w:bCs/>
          <w:sz w:val="28"/>
          <w:szCs w:val="28"/>
          <w:vertAlign w:val="superscript"/>
        </w:rPr>
        <w:t>th</w:t>
      </w:r>
      <w:r w:rsidR="00942974">
        <w:rPr>
          <w:b/>
          <w:bCs/>
          <w:sz w:val="28"/>
          <w:szCs w:val="28"/>
        </w:rPr>
        <w:t xml:space="preserve"> </w:t>
      </w:r>
      <w:r w:rsidR="00B95B11">
        <w:rPr>
          <w:b/>
          <w:bCs/>
          <w:sz w:val="28"/>
          <w:szCs w:val="28"/>
        </w:rPr>
        <w:t xml:space="preserve">March </w:t>
      </w:r>
      <w:r w:rsidR="00C7510C">
        <w:rPr>
          <w:b/>
          <w:bCs/>
          <w:sz w:val="28"/>
          <w:szCs w:val="28"/>
        </w:rPr>
        <w:t>2024</w:t>
      </w:r>
    </w:p>
    <w:p w14:paraId="74724AFB" w14:textId="7D4761BD" w:rsidR="00B2728E" w:rsidRDefault="005A23A5" w:rsidP="00A328EA">
      <w:pPr>
        <w:jc w:val="center"/>
        <w:rPr>
          <w:b/>
          <w:bCs/>
          <w:sz w:val="28"/>
          <w:szCs w:val="28"/>
        </w:rPr>
      </w:pPr>
      <w:r w:rsidRPr="005A23A5">
        <w:rPr>
          <w:b/>
          <w:bCs/>
          <w:sz w:val="28"/>
          <w:szCs w:val="28"/>
        </w:rPr>
        <w:t xml:space="preserve">7:00pm </w:t>
      </w:r>
      <w:r>
        <w:rPr>
          <w:b/>
          <w:bCs/>
          <w:sz w:val="28"/>
          <w:szCs w:val="28"/>
        </w:rPr>
        <w:t>in the Methodist Chapel School Room</w:t>
      </w:r>
    </w:p>
    <w:p w14:paraId="6B672F04" w14:textId="77777777" w:rsidR="00C7510C" w:rsidRDefault="00C7510C" w:rsidP="00352ADD">
      <w:pPr>
        <w:rPr>
          <w:b/>
          <w:bCs/>
          <w:sz w:val="28"/>
          <w:szCs w:val="28"/>
        </w:rPr>
      </w:pPr>
    </w:p>
    <w:p w14:paraId="62846BE1" w14:textId="4F9CA955" w:rsidR="006A013A" w:rsidRDefault="00E15ACF" w:rsidP="004A14C7">
      <w:pPr>
        <w:ind w:right="62"/>
        <w:rPr>
          <w:rFonts w:asciiTheme="minorHAnsi" w:hAnsiTheme="minorHAnsi" w:cstheme="minorHAnsi"/>
          <w:b/>
          <w:sz w:val="24"/>
          <w:szCs w:val="24"/>
        </w:rPr>
      </w:pPr>
      <w:r>
        <w:rPr>
          <w:rFonts w:asciiTheme="minorHAnsi" w:hAnsiTheme="minorHAnsi" w:cstheme="minorHAnsi"/>
          <w:b/>
          <w:sz w:val="24"/>
          <w:szCs w:val="24"/>
        </w:rPr>
        <w:t>Present</w:t>
      </w:r>
    </w:p>
    <w:p w14:paraId="543DF138" w14:textId="77777777" w:rsidR="00B95B11" w:rsidRDefault="00B95B11" w:rsidP="004A14C7">
      <w:pPr>
        <w:ind w:right="62"/>
        <w:rPr>
          <w:rFonts w:asciiTheme="minorHAnsi" w:hAnsiTheme="minorHAnsi" w:cstheme="minorHAnsi"/>
          <w:b/>
          <w:sz w:val="24"/>
          <w:szCs w:val="24"/>
        </w:rPr>
      </w:pPr>
    </w:p>
    <w:p w14:paraId="0A1727C5" w14:textId="1695A897" w:rsidR="00B95B11" w:rsidRPr="003C363F" w:rsidRDefault="00E15ACF" w:rsidP="00E15ACF">
      <w:pPr>
        <w:rPr>
          <w:rFonts w:asciiTheme="minorHAnsi" w:hAnsiTheme="minorHAnsi" w:cstheme="minorHAnsi"/>
          <w:i/>
          <w:iCs/>
          <w:sz w:val="24"/>
          <w:szCs w:val="24"/>
        </w:rPr>
      </w:pPr>
      <w:r w:rsidRPr="00794701">
        <w:rPr>
          <w:rFonts w:asciiTheme="minorHAnsi" w:hAnsiTheme="minorHAnsi" w:cstheme="minorHAnsi"/>
          <w:sz w:val="24"/>
          <w:szCs w:val="24"/>
        </w:rPr>
        <w:t>Prof Keith Bardon (Chair)</w:t>
      </w:r>
      <w:r w:rsidRPr="002C1336">
        <w:rPr>
          <w:rFonts w:asciiTheme="minorHAnsi" w:hAnsiTheme="minorHAnsi" w:cstheme="minorHAnsi"/>
          <w:i/>
          <w:iCs/>
          <w:sz w:val="24"/>
          <w:szCs w:val="24"/>
        </w:rPr>
        <w:tab/>
      </w:r>
      <w:r w:rsidR="005102B7" w:rsidRPr="002C1336">
        <w:rPr>
          <w:rFonts w:asciiTheme="minorHAnsi" w:hAnsiTheme="minorHAnsi" w:cstheme="minorHAnsi"/>
          <w:i/>
          <w:iCs/>
          <w:sz w:val="24"/>
          <w:szCs w:val="24"/>
        </w:rPr>
        <w:tab/>
      </w:r>
    </w:p>
    <w:p w14:paraId="3D60C1FF" w14:textId="7787E564" w:rsidR="005102B7" w:rsidRPr="002C1336" w:rsidRDefault="00B95B11" w:rsidP="00E15ACF">
      <w:pPr>
        <w:rPr>
          <w:rFonts w:asciiTheme="minorHAnsi" w:hAnsiTheme="minorHAnsi" w:cstheme="minorHAnsi"/>
          <w:i/>
          <w:iCs/>
          <w:sz w:val="24"/>
          <w:szCs w:val="24"/>
        </w:rPr>
      </w:pPr>
      <w:r w:rsidRPr="00794701">
        <w:rPr>
          <w:rFonts w:asciiTheme="minorHAnsi" w:hAnsiTheme="minorHAnsi" w:cstheme="minorHAnsi"/>
          <w:sz w:val="24"/>
          <w:szCs w:val="24"/>
        </w:rPr>
        <w:t>Mr Steven Atkinson</w:t>
      </w:r>
      <w:r w:rsidR="005102B7" w:rsidRPr="002C1336">
        <w:rPr>
          <w:rFonts w:asciiTheme="minorHAnsi" w:hAnsiTheme="minorHAnsi" w:cstheme="minorHAnsi"/>
          <w:i/>
          <w:iCs/>
          <w:sz w:val="24"/>
          <w:szCs w:val="24"/>
        </w:rPr>
        <w:tab/>
      </w:r>
      <w:r w:rsidR="005102B7" w:rsidRPr="002C1336">
        <w:rPr>
          <w:rFonts w:asciiTheme="minorHAnsi" w:hAnsiTheme="minorHAnsi" w:cstheme="minorHAnsi"/>
          <w:i/>
          <w:iCs/>
          <w:sz w:val="24"/>
          <w:szCs w:val="24"/>
        </w:rPr>
        <w:tab/>
      </w:r>
      <w:r w:rsidR="005102B7" w:rsidRPr="002C1336">
        <w:rPr>
          <w:rFonts w:asciiTheme="minorHAnsi" w:hAnsiTheme="minorHAnsi" w:cstheme="minorHAnsi"/>
          <w:i/>
          <w:iCs/>
          <w:sz w:val="24"/>
          <w:szCs w:val="24"/>
        </w:rPr>
        <w:tab/>
      </w:r>
      <w:r w:rsidR="003C363F" w:rsidRPr="00794701">
        <w:rPr>
          <w:rFonts w:asciiTheme="minorHAnsi" w:hAnsiTheme="minorHAnsi" w:cstheme="minorHAnsi"/>
          <w:sz w:val="24"/>
          <w:szCs w:val="24"/>
        </w:rPr>
        <w:t>Mrs Sam Wardle</w:t>
      </w:r>
    </w:p>
    <w:p w14:paraId="4E5DFC16" w14:textId="0B6A0FCB" w:rsidR="005102B7" w:rsidRPr="00794701" w:rsidRDefault="005102B7" w:rsidP="00E15ACF">
      <w:pPr>
        <w:rPr>
          <w:rFonts w:asciiTheme="minorHAnsi" w:hAnsiTheme="minorHAnsi" w:cstheme="minorHAnsi"/>
          <w:sz w:val="24"/>
          <w:szCs w:val="24"/>
        </w:rPr>
      </w:pPr>
      <w:r w:rsidRPr="00794701">
        <w:rPr>
          <w:rFonts w:asciiTheme="minorHAnsi" w:hAnsiTheme="minorHAnsi" w:cstheme="minorHAnsi"/>
          <w:sz w:val="24"/>
          <w:szCs w:val="24"/>
        </w:rPr>
        <w:t>Miss Sandra Coates</w:t>
      </w:r>
      <w:r w:rsidR="00E15ACF" w:rsidRPr="002C1336">
        <w:rPr>
          <w:rFonts w:asciiTheme="minorHAnsi" w:hAnsiTheme="minorHAnsi" w:cstheme="minorHAnsi"/>
          <w:i/>
          <w:iCs/>
          <w:sz w:val="24"/>
          <w:szCs w:val="24"/>
        </w:rPr>
        <w:tab/>
      </w:r>
      <w:r w:rsidRPr="002C1336">
        <w:rPr>
          <w:rFonts w:asciiTheme="minorHAnsi" w:hAnsiTheme="minorHAnsi" w:cstheme="minorHAnsi"/>
          <w:i/>
          <w:iCs/>
          <w:sz w:val="24"/>
          <w:szCs w:val="24"/>
        </w:rPr>
        <w:tab/>
      </w:r>
      <w:r w:rsidRPr="002C1336">
        <w:rPr>
          <w:rFonts w:asciiTheme="minorHAnsi" w:hAnsiTheme="minorHAnsi" w:cstheme="minorHAnsi"/>
          <w:i/>
          <w:iCs/>
          <w:sz w:val="24"/>
          <w:szCs w:val="24"/>
        </w:rPr>
        <w:tab/>
      </w:r>
      <w:r w:rsidRPr="00794701">
        <w:rPr>
          <w:rFonts w:asciiTheme="minorHAnsi" w:hAnsiTheme="minorHAnsi" w:cstheme="minorHAnsi"/>
          <w:sz w:val="24"/>
          <w:szCs w:val="24"/>
        </w:rPr>
        <w:t>Mrs Elizabeth Whitfield</w:t>
      </w:r>
    </w:p>
    <w:p w14:paraId="3C58DB4E" w14:textId="149B874E" w:rsidR="00B95B11" w:rsidRDefault="00B95B11" w:rsidP="00B95B11">
      <w:pPr>
        <w:tabs>
          <w:tab w:val="left" w:pos="1276"/>
          <w:tab w:val="left" w:pos="2709"/>
        </w:tabs>
        <w:rPr>
          <w:rFonts w:asciiTheme="minorHAnsi" w:hAnsiTheme="minorHAnsi" w:cstheme="minorHAnsi"/>
          <w:sz w:val="24"/>
          <w:szCs w:val="24"/>
        </w:rPr>
      </w:pPr>
      <w:r w:rsidRPr="00794701">
        <w:rPr>
          <w:rFonts w:asciiTheme="minorHAnsi" w:hAnsiTheme="minorHAnsi" w:cstheme="minorHAnsi"/>
          <w:sz w:val="24"/>
          <w:szCs w:val="24"/>
        </w:rPr>
        <w:t>Mrs Katherine Lakes</w:t>
      </w:r>
      <w:r w:rsidR="00794701">
        <w:rPr>
          <w:rFonts w:asciiTheme="minorHAnsi" w:hAnsiTheme="minorHAnsi" w:cstheme="minorHAnsi"/>
          <w:i/>
          <w:iCs/>
          <w:sz w:val="24"/>
          <w:szCs w:val="24"/>
        </w:rPr>
        <w:tab/>
      </w:r>
      <w:r w:rsidR="00794701">
        <w:rPr>
          <w:rFonts w:asciiTheme="minorHAnsi" w:hAnsiTheme="minorHAnsi" w:cstheme="minorHAnsi"/>
          <w:i/>
          <w:iCs/>
          <w:sz w:val="24"/>
          <w:szCs w:val="24"/>
        </w:rPr>
        <w:tab/>
      </w:r>
      <w:r w:rsidR="00794701">
        <w:rPr>
          <w:rFonts w:asciiTheme="minorHAnsi" w:hAnsiTheme="minorHAnsi" w:cstheme="minorHAnsi"/>
          <w:i/>
          <w:iCs/>
          <w:sz w:val="24"/>
          <w:szCs w:val="24"/>
        </w:rPr>
        <w:tab/>
      </w:r>
      <w:r w:rsidR="00794701" w:rsidRPr="00794701">
        <w:rPr>
          <w:rFonts w:asciiTheme="minorHAnsi" w:hAnsiTheme="minorHAnsi" w:cstheme="minorHAnsi"/>
          <w:sz w:val="24"/>
          <w:szCs w:val="24"/>
        </w:rPr>
        <w:t>Cllr Jonathan Owen</w:t>
      </w:r>
    </w:p>
    <w:p w14:paraId="4DCA7E5E" w14:textId="47460B29" w:rsidR="003C363F" w:rsidRPr="00794701" w:rsidRDefault="003C363F" w:rsidP="00B95B11">
      <w:pPr>
        <w:tabs>
          <w:tab w:val="left" w:pos="1276"/>
          <w:tab w:val="left" w:pos="2709"/>
        </w:tabs>
        <w:rPr>
          <w:rFonts w:asciiTheme="minorHAnsi" w:hAnsiTheme="minorHAnsi" w:cstheme="minorHAnsi"/>
          <w:sz w:val="24"/>
          <w:szCs w:val="24"/>
        </w:rPr>
      </w:pPr>
      <w:r w:rsidRPr="00794701">
        <w:rPr>
          <w:rFonts w:asciiTheme="minorHAnsi" w:hAnsiTheme="minorHAnsi" w:cstheme="minorHAnsi"/>
          <w:sz w:val="24"/>
          <w:szCs w:val="24"/>
        </w:rPr>
        <w:t>Mr John Stones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794701">
        <w:rPr>
          <w:rFonts w:asciiTheme="minorHAnsi" w:hAnsiTheme="minorHAnsi" w:cstheme="minorHAnsi"/>
          <w:sz w:val="24"/>
          <w:szCs w:val="24"/>
        </w:rPr>
        <w:t>Mrs Victoria Chapman (Clerk)</w:t>
      </w:r>
      <w:r w:rsidRPr="00794701">
        <w:rPr>
          <w:rFonts w:asciiTheme="minorHAnsi" w:hAnsiTheme="minorHAnsi" w:cstheme="minorHAnsi"/>
          <w:sz w:val="24"/>
          <w:szCs w:val="24"/>
        </w:rPr>
        <w:tab/>
      </w:r>
    </w:p>
    <w:p w14:paraId="2D6AD5B9" w14:textId="134BCD97" w:rsidR="00B95B11" w:rsidRPr="00B95B11" w:rsidRDefault="00C649EE" w:rsidP="00B95B11">
      <w:pPr>
        <w:tabs>
          <w:tab w:val="left" w:pos="1276"/>
          <w:tab w:val="left" w:pos="2709"/>
        </w:tabs>
        <w:ind w:left="142"/>
        <w:rPr>
          <w:rFonts w:asciiTheme="minorHAnsi" w:hAnsiTheme="minorHAnsi" w:cstheme="minorHAnsi"/>
          <w:b/>
          <w:sz w:val="24"/>
          <w:szCs w:val="24"/>
        </w:rPr>
      </w:pPr>
      <w:r w:rsidRPr="006D15F0">
        <w:rPr>
          <w:rFonts w:asciiTheme="minorHAnsi" w:hAnsiTheme="minorHAnsi" w:cstheme="minorHAnsi"/>
          <w:sz w:val="24"/>
          <w:szCs w:val="24"/>
        </w:rPr>
        <w:tab/>
      </w:r>
    </w:p>
    <w:p w14:paraId="6B498C29" w14:textId="39AFE2BF" w:rsidR="00B95B11" w:rsidRDefault="00B95B11" w:rsidP="00B95B11">
      <w:pPr>
        <w:tabs>
          <w:tab w:val="left" w:pos="1276"/>
          <w:tab w:val="left" w:pos="1418"/>
        </w:tabs>
        <w:rPr>
          <w:rFonts w:asciiTheme="minorHAnsi" w:hAnsiTheme="minorHAnsi" w:cstheme="minorHAnsi"/>
          <w:b/>
          <w:sz w:val="24"/>
          <w:szCs w:val="24"/>
        </w:rPr>
      </w:pPr>
      <w:r w:rsidRPr="00385C1E">
        <w:rPr>
          <w:rFonts w:asciiTheme="minorHAnsi" w:hAnsiTheme="minorHAnsi" w:cstheme="minorHAnsi"/>
          <w:b/>
          <w:sz w:val="24"/>
          <w:szCs w:val="24"/>
        </w:rPr>
        <w:t>2</w:t>
      </w:r>
      <w:r>
        <w:rPr>
          <w:rFonts w:asciiTheme="minorHAnsi" w:hAnsiTheme="minorHAnsi" w:cstheme="minorHAnsi"/>
          <w:b/>
          <w:sz w:val="24"/>
          <w:szCs w:val="24"/>
        </w:rPr>
        <w:t>3-24</w:t>
      </w:r>
      <w:r w:rsidRPr="00385C1E">
        <w:rPr>
          <w:rFonts w:asciiTheme="minorHAnsi" w:hAnsiTheme="minorHAnsi" w:cstheme="minorHAnsi"/>
          <w:b/>
          <w:sz w:val="24"/>
          <w:szCs w:val="24"/>
        </w:rPr>
        <w:t>/</w:t>
      </w:r>
      <w:r>
        <w:rPr>
          <w:rFonts w:asciiTheme="minorHAnsi" w:hAnsiTheme="minorHAnsi" w:cstheme="minorHAnsi"/>
          <w:b/>
          <w:sz w:val="24"/>
          <w:szCs w:val="24"/>
        </w:rPr>
        <w:t>132</w:t>
      </w:r>
      <w:r>
        <w:rPr>
          <w:rFonts w:asciiTheme="minorHAnsi" w:hAnsiTheme="minorHAnsi" w:cstheme="minorHAnsi"/>
          <w:b/>
          <w:sz w:val="24"/>
          <w:szCs w:val="24"/>
        </w:rPr>
        <w:tab/>
      </w:r>
      <w:r w:rsidRPr="00385C1E">
        <w:rPr>
          <w:rFonts w:asciiTheme="minorHAnsi" w:hAnsiTheme="minorHAnsi" w:cstheme="minorHAnsi"/>
          <w:b/>
          <w:sz w:val="24"/>
          <w:szCs w:val="24"/>
        </w:rPr>
        <w:t>Apologies</w:t>
      </w:r>
      <w:r w:rsidR="00BB70A0">
        <w:rPr>
          <w:rFonts w:asciiTheme="minorHAnsi" w:hAnsiTheme="minorHAnsi" w:cstheme="minorHAnsi"/>
          <w:b/>
          <w:sz w:val="24"/>
          <w:szCs w:val="24"/>
        </w:rPr>
        <w:br/>
      </w:r>
    </w:p>
    <w:p w14:paraId="3DADDC01" w14:textId="77777777" w:rsidR="003C363F" w:rsidRDefault="003C363F" w:rsidP="00BB70A0">
      <w:pPr>
        <w:ind w:left="720" w:firstLine="556"/>
        <w:rPr>
          <w:rFonts w:asciiTheme="minorHAnsi" w:hAnsiTheme="minorHAnsi" w:cstheme="minorHAnsi"/>
          <w:sz w:val="24"/>
          <w:szCs w:val="24"/>
        </w:rPr>
      </w:pPr>
      <w:r>
        <w:rPr>
          <w:rFonts w:asciiTheme="minorHAnsi" w:hAnsiTheme="minorHAnsi" w:cstheme="minorHAnsi"/>
          <w:bCs/>
          <w:sz w:val="24"/>
          <w:szCs w:val="24"/>
        </w:rPr>
        <w:t xml:space="preserve">Received from </w:t>
      </w:r>
      <w:r w:rsidR="00B95B11" w:rsidRPr="006D15F0">
        <w:rPr>
          <w:rFonts w:asciiTheme="minorHAnsi" w:hAnsiTheme="minorHAnsi" w:cstheme="minorHAnsi"/>
          <w:sz w:val="24"/>
          <w:szCs w:val="24"/>
        </w:rPr>
        <w:t>Mr Aidan Clarke</w:t>
      </w:r>
      <w:r w:rsidR="00794701">
        <w:rPr>
          <w:rFonts w:asciiTheme="minorHAnsi" w:hAnsiTheme="minorHAnsi" w:cstheme="minorHAnsi"/>
          <w:sz w:val="24"/>
          <w:szCs w:val="24"/>
        </w:rPr>
        <w:t xml:space="preserve">, </w:t>
      </w:r>
      <w:r w:rsidR="00794701" w:rsidRPr="00794701">
        <w:rPr>
          <w:rFonts w:asciiTheme="minorHAnsi" w:hAnsiTheme="minorHAnsi" w:cstheme="minorHAnsi"/>
          <w:sz w:val="24"/>
          <w:szCs w:val="24"/>
        </w:rPr>
        <w:t>Mr Adrian Olsen</w:t>
      </w:r>
      <w:r>
        <w:rPr>
          <w:rFonts w:asciiTheme="minorHAnsi" w:hAnsiTheme="minorHAnsi" w:cstheme="minorHAnsi"/>
          <w:sz w:val="24"/>
          <w:szCs w:val="24"/>
        </w:rPr>
        <w:t xml:space="preserve">, </w:t>
      </w:r>
      <w:r w:rsidRPr="003C363F">
        <w:rPr>
          <w:rFonts w:asciiTheme="minorHAnsi" w:hAnsiTheme="minorHAnsi" w:cstheme="minorHAnsi"/>
          <w:sz w:val="24"/>
          <w:szCs w:val="24"/>
        </w:rPr>
        <w:t xml:space="preserve">Mrs Maggie </w:t>
      </w:r>
      <w:proofErr w:type="spellStart"/>
      <w:proofErr w:type="gramStart"/>
      <w:r w:rsidRPr="003C363F">
        <w:rPr>
          <w:rFonts w:asciiTheme="minorHAnsi" w:hAnsiTheme="minorHAnsi" w:cstheme="minorHAnsi"/>
          <w:sz w:val="24"/>
          <w:szCs w:val="24"/>
        </w:rPr>
        <w:t>Mossford</w:t>
      </w:r>
      <w:proofErr w:type="spellEnd"/>
      <w:r w:rsidRPr="003C363F">
        <w:rPr>
          <w:rFonts w:asciiTheme="minorHAnsi" w:hAnsiTheme="minorHAnsi" w:cstheme="minorHAnsi"/>
          <w:sz w:val="24"/>
          <w:szCs w:val="24"/>
        </w:rPr>
        <w:t xml:space="preserve"> ,</w:t>
      </w:r>
      <w:proofErr w:type="gramEnd"/>
      <w:r w:rsidRPr="003C363F">
        <w:rPr>
          <w:rFonts w:asciiTheme="minorHAnsi" w:hAnsiTheme="minorHAnsi" w:cstheme="minorHAnsi"/>
          <w:sz w:val="24"/>
          <w:szCs w:val="24"/>
        </w:rPr>
        <w:t xml:space="preserve"> </w:t>
      </w:r>
    </w:p>
    <w:p w14:paraId="5E1AD007" w14:textId="115D2700" w:rsidR="00B95B11" w:rsidRPr="003C363F" w:rsidRDefault="003C363F" w:rsidP="00BB70A0">
      <w:pPr>
        <w:ind w:left="720" w:firstLine="556"/>
        <w:rPr>
          <w:rFonts w:asciiTheme="minorHAnsi" w:hAnsiTheme="minorHAnsi" w:cstheme="minorHAnsi"/>
          <w:sz w:val="24"/>
          <w:szCs w:val="24"/>
        </w:rPr>
      </w:pPr>
      <w:r w:rsidRPr="003C363F">
        <w:rPr>
          <w:rFonts w:asciiTheme="minorHAnsi" w:hAnsiTheme="minorHAnsi" w:cstheme="minorHAnsi"/>
          <w:sz w:val="24"/>
          <w:szCs w:val="24"/>
        </w:rPr>
        <w:t>Mr Chris Richardson</w:t>
      </w:r>
    </w:p>
    <w:p w14:paraId="7F92E273" w14:textId="77777777" w:rsidR="00B95B11" w:rsidRPr="00237AA0" w:rsidRDefault="00B95B11" w:rsidP="00B95B11">
      <w:pPr>
        <w:tabs>
          <w:tab w:val="left" w:pos="1276"/>
        </w:tabs>
        <w:rPr>
          <w:rFonts w:asciiTheme="minorHAnsi" w:hAnsiTheme="minorHAnsi" w:cstheme="minorHAnsi"/>
          <w:bCs/>
          <w:sz w:val="24"/>
          <w:szCs w:val="24"/>
        </w:rPr>
      </w:pPr>
    </w:p>
    <w:p w14:paraId="410642CC" w14:textId="55C96AA3" w:rsidR="00B95B11" w:rsidRDefault="00B95B11" w:rsidP="00B95B11">
      <w:pPr>
        <w:tabs>
          <w:tab w:val="left" w:pos="1276"/>
        </w:tabs>
        <w:rPr>
          <w:rFonts w:asciiTheme="minorHAnsi" w:hAnsiTheme="minorHAnsi" w:cstheme="minorHAnsi"/>
          <w:b/>
          <w:sz w:val="24"/>
          <w:szCs w:val="24"/>
        </w:rPr>
      </w:pPr>
      <w:r w:rsidRPr="00385C1E">
        <w:rPr>
          <w:rFonts w:asciiTheme="minorHAnsi" w:hAnsiTheme="minorHAnsi" w:cstheme="minorHAnsi"/>
          <w:b/>
          <w:sz w:val="24"/>
          <w:szCs w:val="24"/>
        </w:rPr>
        <w:t>2</w:t>
      </w:r>
      <w:r>
        <w:rPr>
          <w:rFonts w:asciiTheme="minorHAnsi" w:hAnsiTheme="minorHAnsi" w:cstheme="minorHAnsi"/>
          <w:b/>
          <w:sz w:val="24"/>
          <w:szCs w:val="24"/>
        </w:rPr>
        <w:t>3</w:t>
      </w:r>
      <w:r w:rsidRPr="00385C1E">
        <w:rPr>
          <w:rFonts w:asciiTheme="minorHAnsi" w:hAnsiTheme="minorHAnsi" w:cstheme="minorHAnsi"/>
          <w:b/>
          <w:sz w:val="24"/>
          <w:szCs w:val="24"/>
        </w:rPr>
        <w:t>-2</w:t>
      </w:r>
      <w:r>
        <w:rPr>
          <w:rFonts w:asciiTheme="minorHAnsi" w:hAnsiTheme="minorHAnsi" w:cstheme="minorHAnsi"/>
          <w:b/>
          <w:sz w:val="24"/>
          <w:szCs w:val="24"/>
        </w:rPr>
        <w:t>4</w:t>
      </w:r>
      <w:r w:rsidRPr="00385C1E">
        <w:rPr>
          <w:rFonts w:asciiTheme="minorHAnsi" w:hAnsiTheme="minorHAnsi" w:cstheme="minorHAnsi"/>
          <w:b/>
          <w:sz w:val="24"/>
          <w:szCs w:val="24"/>
        </w:rPr>
        <w:t>/</w:t>
      </w:r>
      <w:r>
        <w:rPr>
          <w:rFonts w:asciiTheme="minorHAnsi" w:hAnsiTheme="minorHAnsi" w:cstheme="minorHAnsi"/>
          <w:b/>
          <w:sz w:val="24"/>
          <w:szCs w:val="24"/>
        </w:rPr>
        <w:t>133</w:t>
      </w:r>
      <w:r w:rsidRPr="00385C1E">
        <w:rPr>
          <w:rFonts w:asciiTheme="minorHAnsi" w:hAnsiTheme="minorHAnsi" w:cstheme="minorHAnsi"/>
          <w:b/>
          <w:sz w:val="24"/>
          <w:szCs w:val="24"/>
        </w:rPr>
        <w:tab/>
        <w:t>Declaration of interest both pecuniary and non-pecuniary</w:t>
      </w:r>
    </w:p>
    <w:p w14:paraId="36706602" w14:textId="77777777" w:rsidR="00BB70A0" w:rsidRDefault="00BB70A0" w:rsidP="00B95B11">
      <w:pPr>
        <w:tabs>
          <w:tab w:val="left" w:pos="1276"/>
        </w:tabs>
        <w:rPr>
          <w:rFonts w:asciiTheme="minorHAnsi" w:hAnsiTheme="minorHAnsi" w:cstheme="minorHAnsi"/>
          <w:b/>
          <w:sz w:val="24"/>
          <w:szCs w:val="24"/>
        </w:rPr>
      </w:pPr>
    </w:p>
    <w:p w14:paraId="4DF776E9" w14:textId="488AA645" w:rsidR="00794701" w:rsidRPr="00794701" w:rsidRDefault="00794701" w:rsidP="00B95B11">
      <w:pPr>
        <w:tabs>
          <w:tab w:val="left" w:pos="1276"/>
        </w:tabs>
        <w:rPr>
          <w:rFonts w:asciiTheme="minorHAnsi" w:hAnsiTheme="minorHAnsi" w:cstheme="minorHAnsi"/>
          <w:bCs/>
          <w:sz w:val="24"/>
          <w:szCs w:val="24"/>
        </w:rPr>
      </w:pPr>
      <w:r>
        <w:rPr>
          <w:rFonts w:asciiTheme="minorHAnsi" w:hAnsiTheme="minorHAnsi" w:cstheme="minorHAnsi"/>
          <w:b/>
          <w:sz w:val="24"/>
          <w:szCs w:val="24"/>
        </w:rPr>
        <w:tab/>
      </w:r>
      <w:r w:rsidR="003C363F" w:rsidRPr="003C363F">
        <w:rPr>
          <w:rFonts w:asciiTheme="minorHAnsi" w:hAnsiTheme="minorHAnsi" w:cstheme="minorHAnsi"/>
          <w:bCs/>
          <w:sz w:val="24"/>
          <w:szCs w:val="24"/>
        </w:rPr>
        <w:t>When considering planning application 24/00457/PLF</w:t>
      </w:r>
      <w:r w:rsidR="003C363F" w:rsidRPr="00794701">
        <w:rPr>
          <w:rFonts w:asciiTheme="minorHAnsi" w:hAnsiTheme="minorHAnsi" w:cstheme="minorHAnsi"/>
          <w:bCs/>
          <w:sz w:val="24"/>
          <w:szCs w:val="24"/>
        </w:rPr>
        <w:t xml:space="preserve"> </w:t>
      </w:r>
      <w:r w:rsidRPr="00794701">
        <w:rPr>
          <w:rFonts w:asciiTheme="minorHAnsi" w:hAnsiTheme="minorHAnsi" w:cstheme="minorHAnsi"/>
          <w:bCs/>
          <w:sz w:val="24"/>
          <w:szCs w:val="24"/>
        </w:rPr>
        <w:t xml:space="preserve">John Stones </w:t>
      </w:r>
      <w:r w:rsidR="008C72A2">
        <w:rPr>
          <w:rFonts w:asciiTheme="minorHAnsi" w:hAnsiTheme="minorHAnsi" w:cstheme="minorHAnsi"/>
          <w:bCs/>
          <w:sz w:val="24"/>
          <w:szCs w:val="24"/>
        </w:rPr>
        <w:t>and Katherine</w:t>
      </w:r>
      <w:r w:rsidR="003C363F">
        <w:rPr>
          <w:rFonts w:asciiTheme="minorHAnsi" w:hAnsiTheme="minorHAnsi" w:cstheme="minorHAnsi"/>
          <w:bCs/>
          <w:sz w:val="24"/>
          <w:szCs w:val="24"/>
        </w:rPr>
        <w:t xml:space="preserve"> Lakes asked </w:t>
      </w:r>
      <w:r w:rsidR="003C363F">
        <w:rPr>
          <w:rFonts w:asciiTheme="minorHAnsi" w:hAnsiTheme="minorHAnsi" w:cstheme="minorHAnsi"/>
          <w:bCs/>
          <w:sz w:val="24"/>
          <w:szCs w:val="24"/>
        </w:rPr>
        <w:tab/>
        <w:t>for their acquaintance with the occupants of the White House to be noted.</w:t>
      </w:r>
    </w:p>
    <w:p w14:paraId="283D710A" w14:textId="77777777" w:rsidR="00B95B11" w:rsidRDefault="00B95B11" w:rsidP="00B95B11">
      <w:pPr>
        <w:tabs>
          <w:tab w:val="left" w:pos="1276"/>
        </w:tabs>
        <w:rPr>
          <w:rFonts w:asciiTheme="minorHAnsi" w:hAnsiTheme="minorHAnsi" w:cstheme="minorHAnsi"/>
          <w:b/>
          <w:sz w:val="24"/>
          <w:szCs w:val="24"/>
        </w:rPr>
      </w:pPr>
    </w:p>
    <w:p w14:paraId="354999CA" w14:textId="4323D57C" w:rsidR="00BB70A0" w:rsidRDefault="00B95B11" w:rsidP="00B95B11">
      <w:pPr>
        <w:widowControl/>
        <w:tabs>
          <w:tab w:val="left" w:pos="1276"/>
        </w:tabs>
        <w:autoSpaceDE/>
        <w:autoSpaceDN/>
        <w:rPr>
          <w:rFonts w:asciiTheme="minorHAnsi" w:hAnsiTheme="minorHAnsi" w:cstheme="minorHAnsi"/>
          <w:b/>
          <w:sz w:val="24"/>
          <w:szCs w:val="24"/>
        </w:rPr>
      </w:pPr>
      <w:r w:rsidRPr="00385C1E">
        <w:rPr>
          <w:rFonts w:asciiTheme="minorHAnsi" w:hAnsiTheme="minorHAnsi" w:cstheme="minorHAnsi"/>
          <w:b/>
          <w:sz w:val="24"/>
          <w:szCs w:val="24"/>
        </w:rPr>
        <w:t>2</w:t>
      </w:r>
      <w:r>
        <w:rPr>
          <w:rFonts w:asciiTheme="minorHAnsi" w:hAnsiTheme="minorHAnsi" w:cstheme="minorHAnsi"/>
          <w:b/>
          <w:sz w:val="24"/>
          <w:szCs w:val="24"/>
        </w:rPr>
        <w:t>3</w:t>
      </w:r>
      <w:r w:rsidRPr="00385C1E">
        <w:rPr>
          <w:rFonts w:asciiTheme="minorHAnsi" w:hAnsiTheme="minorHAnsi" w:cstheme="minorHAnsi"/>
          <w:b/>
          <w:sz w:val="24"/>
          <w:szCs w:val="24"/>
        </w:rPr>
        <w:t>-2</w:t>
      </w:r>
      <w:r>
        <w:rPr>
          <w:rFonts w:asciiTheme="minorHAnsi" w:hAnsiTheme="minorHAnsi" w:cstheme="minorHAnsi"/>
          <w:b/>
          <w:sz w:val="24"/>
          <w:szCs w:val="24"/>
        </w:rPr>
        <w:t>4</w:t>
      </w:r>
      <w:r w:rsidRPr="00385C1E">
        <w:rPr>
          <w:rFonts w:asciiTheme="minorHAnsi" w:hAnsiTheme="minorHAnsi" w:cstheme="minorHAnsi"/>
          <w:b/>
          <w:sz w:val="24"/>
          <w:szCs w:val="24"/>
        </w:rPr>
        <w:t>/</w:t>
      </w:r>
      <w:r>
        <w:rPr>
          <w:rFonts w:asciiTheme="minorHAnsi" w:hAnsiTheme="minorHAnsi" w:cstheme="minorHAnsi"/>
          <w:b/>
          <w:sz w:val="24"/>
          <w:szCs w:val="24"/>
        </w:rPr>
        <w:t>134</w:t>
      </w:r>
      <w:r>
        <w:rPr>
          <w:rFonts w:asciiTheme="minorHAnsi" w:hAnsiTheme="minorHAnsi" w:cstheme="minorHAnsi"/>
          <w:b/>
          <w:sz w:val="24"/>
          <w:szCs w:val="24"/>
        </w:rPr>
        <w:tab/>
        <w:t>Acceptance of the M</w:t>
      </w:r>
      <w:r w:rsidRPr="00385C1E">
        <w:rPr>
          <w:rFonts w:asciiTheme="minorHAnsi" w:hAnsiTheme="minorHAnsi" w:cstheme="minorHAnsi"/>
          <w:b/>
          <w:sz w:val="24"/>
          <w:szCs w:val="24"/>
        </w:rPr>
        <w:t>inutes of</w:t>
      </w:r>
      <w:r w:rsidRPr="00385C1E">
        <w:rPr>
          <w:rFonts w:asciiTheme="minorHAnsi" w:hAnsiTheme="minorHAnsi" w:cstheme="minorHAnsi"/>
          <w:b/>
          <w:spacing w:val="-3"/>
          <w:sz w:val="24"/>
          <w:szCs w:val="24"/>
        </w:rPr>
        <w:t xml:space="preserve"> </w:t>
      </w:r>
      <w:r w:rsidRPr="00385C1E">
        <w:rPr>
          <w:rFonts w:asciiTheme="minorHAnsi" w:hAnsiTheme="minorHAnsi" w:cstheme="minorHAnsi"/>
          <w:b/>
          <w:sz w:val="24"/>
          <w:szCs w:val="24"/>
        </w:rPr>
        <w:t>the</w:t>
      </w:r>
      <w:r w:rsidRPr="00385C1E">
        <w:rPr>
          <w:rFonts w:asciiTheme="minorHAnsi" w:hAnsiTheme="minorHAnsi" w:cstheme="minorHAnsi"/>
          <w:b/>
          <w:spacing w:val="1"/>
          <w:sz w:val="24"/>
          <w:szCs w:val="24"/>
        </w:rPr>
        <w:t xml:space="preserve"> </w:t>
      </w:r>
      <w:r w:rsidRPr="00385C1E">
        <w:rPr>
          <w:rFonts w:asciiTheme="minorHAnsi" w:hAnsiTheme="minorHAnsi" w:cstheme="minorHAnsi"/>
          <w:b/>
          <w:sz w:val="24"/>
          <w:szCs w:val="24"/>
        </w:rPr>
        <w:t>last</w:t>
      </w:r>
      <w:r w:rsidRPr="00385C1E">
        <w:rPr>
          <w:rFonts w:asciiTheme="minorHAnsi" w:hAnsiTheme="minorHAnsi" w:cstheme="minorHAnsi"/>
          <w:b/>
          <w:spacing w:val="2"/>
          <w:sz w:val="24"/>
          <w:szCs w:val="24"/>
        </w:rPr>
        <w:t xml:space="preserve"> </w:t>
      </w:r>
      <w:r w:rsidRPr="00385C1E">
        <w:rPr>
          <w:rFonts w:asciiTheme="minorHAnsi" w:hAnsiTheme="minorHAnsi" w:cstheme="minorHAnsi"/>
          <w:b/>
          <w:sz w:val="24"/>
          <w:szCs w:val="24"/>
        </w:rPr>
        <w:t>meeting</w:t>
      </w:r>
      <w:r>
        <w:rPr>
          <w:rFonts w:asciiTheme="minorHAnsi" w:hAnsiTheme="minorHAnsi" w:cstheme="minorHAnsi"/>
          <w:b/>
          <w:sz w:val="24"/>
          <w:szCs w:val="24"/>
        </w:rPr>
        <w:t xml:space="preserve"> </w:t>
      </w:r>
    </w:p>
    <w:p w14:paraId="114E4320" w14:textId="0E972762" w:rsidR="003C363F" w:rsidRPr="003C363F" w:rsidRDefault="003C363F" w:rsidP="00B95B11">
      <w:pPr>
        <w:widowControl/>
        <w:tabs>
          <w:tab w:val="left" w:pos="1276"/>
        </w:tabs>
        <w:autoSpaceDE/>
        <w:autoSpaceDN/>
        <w:rPr>
          <w:rFonts w:asciiTheme="minorHAnsi" w:hAnsiTheme="minorHAnsi" w:cstheme="minorHAnsi"/>
          <w:bCs/>
          <w:sz w:val="24"/>
          <w:szCs w:val="24"/>
        </w:rPr>
      </w:pPr>
      <w:r>
        <w:rPr>
          <w:rFonts w:asciiTheme="minorHAnsi" w:hAnsiTheme="minorHAnsi" w:cstheme="minorHAnsi"/>
          <w:b/>
          <w:sz w:val="24"/>
          <w:szCs w:val="24"/>
        </w:rPr>
        <w:tab/>
      </w:r>
      <w:r>
        <w:rPr>
          <w:rFonts w:asciiTheme="minorHAnsi" w:hAnsiTheme="minorHAnsi" w:cstheme="minorHAnsi"/>
          <w:bCs/>
          <w:sz w:val="24"/>
          <w:szCs w:val="24"/>
        </w:rPr>
        <w:t>Accepted and approved.</w:t>
      </w:r>
    </w:p>
    <w:p w14:paraId="5250377C" w14:textId="77777777" w:rsidR="00B95B11" w:rsidRPr="00194CF9" w:rsidRDefault="00B95B11" w:rsidP="00B95B11">
      <w:pPr>
        <w:widowControl/>
        <w:tabs>
          <w:tab w:val="left" w:pos="1276"/>
        </w:tabs>
        <w:autoSpaceDE/>
        <w:autoSpaceDN/>
        <w:rPr>
          <w:rFonts w:asciiTheme="minorHAnsi" w:hAnsiTheme="minorHAnsi" w:cstheme="minorHAnsi"/>
          <w:b/>
          <w:sz w:val="24"/>
          <w:szCs w:val="24"/>
        </w:rPr>
      </w:pPr>
    </w:p>
    <w:p w14:paraId="6A6D6F5A" w14:textId="26F9B3B2" w:rsidR="00B95B11" w:rsidRDefault="00B95B11" w:rsidP="00B95B11">
      <w:pPr>
        <w:tabs>
          <w:tab w:val="left" w:pos="1276"/>
        </w:tabs>
        <w:ind w:right="913"/>
        <w:rPr>
          <w:rFonts w:asciiTheme="minorHAnsi" w:hAnsiTheme="minorHAnsi" w:cstheme="minorHAnsi"/>
          <w:b/>
          <w:sz w:val="24"/>
          <w:szCs w:val="24"/>
        </w:rPr>
      </w:pPr>
      <w:r w:rsidRPr="00BC4CE5">
        <w:rPr>
          <w:rFonts w:asciiTheme="minorHAnsi" w:hAnsiTheme="minorHAnsi" w:cstheme="minorHAnsi"/>
          <w:b/>
          <w:sz w:val="24"/>
          <w:szCs w:val="24"/>
        </w:rPr>
        <w:t>23-2</w:t>
      </w:r>
      <w:r>
        <w:rPr>
          <w:rFonts w:asciiTheme="minorHAnsi" w:hAnsiTheme="minorHAnsi" w:cstheme="minorHAnsi"/>
          <w:b/>
          <w:sz w:val="24"/>
          <w:szCs w:val="24"/>
        </w:rPr>
        <w:t>4</w:t>
      </w:r>
      <w:r w:rsidRPr="00BC4CE5">
        <w:rPr>
          <w:rFonts w:asciiTheme="minorHAnsi" w:hAnsiTheme="minorHAnsi" w:cstheme="minorHAnsi"/>
          <w:b/>
          <w:sz w:val="24"/>
          <w:szCs w:val="24"/>
        </w:rPr>
        <w:t>/</w:t>
      </w:r>
      <w:r>
        <w:rPr>
          <w:rFonts w:asciiTheme="minorHAnsi" w:hAnsiTheme="minorHAnsi" w:cstheme="minorHAnsi"/>
          <w:b/>
          <w:sz w:val="24"/>
          <w:szCs w:val="24"/>
        </w:rPr>
        <w:t>135</w:t>
      </w:r>
      <w:r>
        <w:rPr>
          <w:rFonts w:asciiTheme="minorHAnsi" w:hAnsiTheme="minorHAnsi" w:cstheme="minorHAnsi"/>
          <w:b/>
          <w:sz w:val="24"/>
          <w:szCs w:val="24"/>
        </w:rPr>
        <w:tab/>
      </w:r>
      <w:r w:rsidRPr="00385C1E">
        <w:rPr>
          <w:rFonts w:asciiTheme="minorHAnsi" w:hAnsiTheme="minorHAnsi" w:cstheme="minorHAnsi"/>
          <w:b/>
          <w:sz w:val="24"/>
          <w:szCs w:val="24"/>
        </w:rPr>
        <w:t>Ward Councillors Q and A</w:t>
      </w:r>
    </w:p>
    <w:p w14:paraId="331DABA2" w14:textId="77777777" w:rsidR="00BB70A0" w:rsidRDefault="00BB70A0" w:rsidP="00B95B11">
      <w:pPr>
        <w:tabs>
          <w:tab w:val="left" w:pos="1276"/>
        </w:tabs>
        <w:ind w:right="913"/>
        <w:rPr>
          <w:rFonts w:asciiTheme="minorHAnsi" w:hAnsiTheme="minorHAnsi" w:cstheme="minorHAnsi"/>
          <w:b/>
          <w:sz w:val="24"/>
          <w:szCs w:val="24"/>
        </w:rPr>
      </w:pPr>
    </w:p>
    <w:p w14:paraId="7E6B5379" w14:textId="71EEF0DA" w:rsidR="00BB70A0" w:rsidRPr="00BB70A0" w:rsidRDefault="003C363F" w:rsidP="00BB70A0">
      <w:pPr>
        <w:pStyle w:val="ListParagraph"/>
        <w:numPr>
          <w:ilvl w:val="0"/>
          <w:numId w:val="22"/>
        </w:numPr>
        <w:tabs>
          <w:tab w:val="left" w:pos="1276"/>
        </w:tabs>
        <w:ind w:left="1276" w:right="913"/>
        <w:rPr>
          <w:rFonts w:asciiTheme="minorHAnsi" w:hAnsiTheme="minorHAnsi" w:cstheme="minorHAnsi"/>
          <w:bCs/>
          <w:sz w:val="24"/>
          <w:szCs w:val="24"/>
        </w:rPr>
      </w:pPr>
      <w:r w:rsidRPr="00BB70A0">
        <w:rPr>
          <w:rFonts w:asciiTheme="minorHAnsi" w:hAnsiTheme="minorHAnsi" w:cstheme="minorHAnsi"/>
          <w:bCs/>
          <w:sz w:val="24"/>
          <w:szCs w:val="24"/>
        </w:rPr>
        <w:t xml:space="preserve">The Chair advised Cllr Owen that at the previous meeting Cllr Dewhirst had undertaken to find out when the </w:t>
      </w:r>
      <w:r w:rsidR="00BB70A0" w:rsidRPr="00BB70A0">
        <w:rPr>
          <w:rFonts w:asciiTheme="minorHAnsi" w:hAnsiTheme="minorHAnsi" w:cstheme="minorHAnsi"/>
          <w:bCs/>
          <w:sz w:val="24"/>
          <w:szCs w:val="24"/>
        </w:rPr>
        <w:t xml:space="preserve">planning application and appeal by </w:t>
      </w:r>
      <w:proofErr w:type="spellStart"/>
      <w:r w:rsidR="00BB70A0" w:rsidRPr="00BB70A0">
        <w:rPr>
          <w:rFonts w:asciiTheme="minorHAnsi" w:hAnsiTheme="minorHAnsi" w:cstheme="minorHAnsi"/>
          <w:bCs/>
          <w:sz w:val="24"/>
          <w:szCs w:val="24"/>
        </w:rPr>
        <w:t>Newlay</w:t>
      </w:r>
      <w:proofErr w:type="spellEnd"/>
      <w:r w:rsidR="00BB70A0" w:rsidRPr="00BB70A0">
        <w:rPr>
          <w:rFonts w:asciiTheme="minorHAnsi" w:hAnsiTheme="minorHAnsi" w:cstheme="minorHAnsi"/>
          <w:bCs/>
          <w:sz w:val="24"/>
          <w:szCs w:val="24"/>
        </w:rPr>
        <w:t xml:space="preserve"> Asphalt </w:t>
      </w:r>
      <w:r w:rsidR="00D25EE8">
        <w:rPr>
          <w:rFonts w:asciiTheme="minorHAnsi" w:hAnsiTheme="minorHAnsi" w:cstheme="minorHAnsi"/>
          <w:bCs/>
          <w:sz w:val="24"/>
          <w:szCs w:val="24"/>
        </w:rPr>
        <w:t>Ltd</w:t>
      </w:r>
      <w:r w:rsidR="00BB70A0" w:rsidRPr="00BB70A0">
        <w:rPr>
          <w:rFonts w:asciiTheme="minorHAnsi" w:hAnsiTheme="minorHAnsi" w:cstheme="minorHAnsi"/>
          <w:bCs/>
          <w:sz w:val="24"/>
          <w:szCs w:val="24"/>
        </w:rPr>
        <w:t xml:space="preserve"> would be going before the Planning Committee.  </w:t>
      </w:r>
    </w:p>
    <w:p w14:paraId="7F9D7FC7" w14:textId="77777777" w:rsidR="00BB70A0" w:rsidRDefault="00BB70A0" w:rsidP="00B95B11">
      <w:pPr>
        <w:tabs>
          <w:tab w:val="left" w:pos="1276"/>
        </w:tabs>
        <w:ind w:right="913"/>
        <w:rPr>
          <w:rFonts w:asciiTheme="minorHAnsi" w:hAnsiTheme="minorHAnsi" w:cstheme="minorHAnsi"/>
          <w:bCs/>
          <w:sz w:val="24"/>
          <w:szCs w:val="24"/>
        </w:rPr>
      </w:pPr>
    </w:p>
    <w:p w14:paraId="6FE78CF1" w14:textId="5A3E80A4" w:rsidR="003C363F" w:rsidRDefault="00BB70A0" w:rsidP="00B95B11">
      <w:pPr>
        <w:tabs>
          <w:tab w:val="left" w:pos="1276"/>
        </w:tabs>
        <w:ind w:right="913"/>
        <w:rPr>
          <w:rFonts w:asciiTheme="minorHAnsi" w:hAnsiTheme="minorHAnsi" w:cstheme="minorHAnsi"/>
          <w:bCs/>
          <w:sz w:val="24"/>
          <w:szCs w:val="24"/>
        </w:rPr>
      </w:pPr>
      <w:r>
        <w:rPr>
          <w:rFonts w:asciiTheme="minorHAnsi" w:hAnsiTheme="minorHAnsi" w:cstheme="minorHAnsi"/>
          <w:bCs/>
          <w:sz w:val="24"/>
          <w:szCs w:val="24"/>
        </w:rPr>
        <w:tab/>
      </w:r>
      <w:r w:rsidRPr="00BB70A0">
        <w:rPr>
          <w:rFonts w:asciiTheme="minorHAnsi" w:hAnsiTheme="minorHAnsi" w:cstheme="minorHAnsi"/>
          <w:bCs/>
          <w:sz w:val="24"/>
          <w:szCs w:val="24"/>
        </w:rPr>
        <w:t xml:space="preserve">The Chair also asked if it was normal practice for there to be a pre-committee </w:t>
      </w:r>
      <w:r>
        <w:rPr>
          <w:rFonts w:asciiTheme="minorHAnsi" w:hAnsiTheme="minorHAnsi" w:cstheme="minorHAnsi"/>
          <w:bCs/>
          <w:sz w:val="24"/>
          <w:szCs w:val="24"/>
        </w:rPr>
        <w:tab/>
      </w:r>
      <w:r w:rsidRPr="00BB70A0">
        <w:rPr>
          <w:rFonts w:asciiTheme="minorHAnsi" w:hAnsiTheme="minorHAnsi" w:cstheme="minorHAnsi"/>
          <w:bCs/>
          <w:sz w:val="24"/>
          <w:szCs w:val="24"/>
        </w:rPr>
        <w:t xml:space="preserve">meeting with </w:t>
      </w:r>
      <w:proofErr w:type="spellStart"/>
      <w:r w:rsidRPr="00BB70A0">
        <w:rPr>
          <w:rFonts w:asciiTheme="minorHAnsi" w:hAnsiTheme="minorHAnsi" w:cstheme="minorHAnsi"/>
          <w:bCs/>
          <w:sz w:val="24"/>
          <w:szCs w:val="24"/>
        </w:rPr>
        <w:t>Newlay</w:t>
      </w:r>
      <w:proofErr w:type="spellEnd"/>
      <w:r w:rsidRPr="00BB70A0">
        <w:rPr>
          <w:rFonts w:asciiTheme="minorHAnsi" w:hAnsiTheme="minorHAnsi" w:cstheme="minorHAnsi"/>
          <w:bCs/>
          <w:sz w:val="24"/>
          <w:szCs w:val="24"/>
        </w:rPr>
        <w:t xml:space="preserve"> Asphalt Limited.  Cllr Owen </w:t>
      </w:r>
      <w:r w:rsidR="00D25EE8">
        <w:rPr>
          <w:rFonts w:asciiTheme="minorHAnsi" w:hAnsiTheme="minorHAnsi" w:cstheme="minorHAnsi"/>
          <w:bCs/>
          <w:sz w:val="24"/>
          <w:szCs w:val="24"/>
        </w:rPr>
        <w:t>confirmed</w:t>
      </w:r>
      <w:r>
        <w:rPr>
          <w:rFonts w:asciiTheme="minorHAnsi" w:hAnsiTheme="minorHAnsi" w:cstheme="minorHAnsi"/>
          <w:bCs/>
          <w:sz w:val="24"/>
          <w:szCs w:val="24"/>
        </w:rPr>
        <w:t xml:space="preserve"> that it was and advised </w:t>
      </w:r>
      <w:r w:rsidR="00D25EE8">
        <w:rPr>
          <w:rFonts w:asciiTheme="minorHAnsi" w:hAnsiTheme="minorHAnsi" w:cstheme="minorHAnsi"/>
          <w:bCs/>
          <w:sz w:val="24"/>
          <w:szCs w:val="24"/>
        </w:rPr>
        <w:tab/>
      </w:r>
      <w:r>
        <w:rPr>
          <w:rFonts w:asciiTheme="minorHAnsi" w:hAnsiTheme="minorHAnsi" w:cstheme="minorHAnsi"/>
          <w:bCs/>
          <w:sz w:val="24"/>
          <w:szCs w:val="24"/>
        </w:rPr>
        <w:t>the Parish Councillors that he would</w:t>
      </w:r>
      <w:r w:rsidRPr="00BB70A0">
        <w:rPr>
          <w:rFonts w:asciiTheme="minorHAnsi" w:hAnsiTheme="minorHAnsi" w:cstheme="minorHAnsi"/>
          <w:bCs/>
          <w:sz w:val="24"/>
          <w:szCs w:val="24"/>
        </w:rPr>
        <w:t xml:space="preserve"> check on this and report bac</w:t>
      </w:r>
      <w:r>
        <w:rPr>
          <w:rFonts w:asciiTheme="minorHAnsi" w:hAnsiTheme="minorHAnsi" w:cstheme="minorHAnsi"/>
          <w:bCs/>
          <w:sz w:val="24"/>
          <w:szCs w:val="24"/>
        </w:rPr>
        <w:t xml:space="preserve">k </w:t>
      </w:r>
      <w:r w:rsidRPr="00BB70A0">
        <w:rPr>
          <w:rFonts w:asciiTheme="minorHAnsi" w:hAnsiTheme="minorHAnsi" w:cstheme="minorHAnsi"/>
          <w:bCs/>
          <w:sz w:val="24"/>
          <w:szCs w:val="24"/>
        </w:rPr>
        <w:t>ahead of the pre-</w:t>
      </w:r>
      <w:r>
        <w:rPr>
          <w:rFonts w:asciiTheme="minorHAnsi" w:hAnsiTheme="minorHAnsi" w:cstheme="minorHAnsi"/>
          <w:bCs/>
          <w:sz w:val="24"/>
          <w:szCs w:val="24"/>
        </w:rPr>
        <w:tab/>
      </w:r>
      <w:r w:rsidRPr="00BB70A0">
        <w:rPr>
          <w:rFonts w:asciiTheme="minorHAnsi" w:hAnsiTheme="minorHAnsi" w:cstheme="minorHAnsi"/>
          <w:bCs/>
          <w:sz w:val="24"/>
          <w:szCs w:val="24"/>
        </w:rPr>
        <w:t>committee meeting.</w:t>
      </w:r>
    </w:p>
    <w:p w14:paraId="05C39D8B" w14:textId="77777777" w:rsidR="003C363F" w:rsidRDefault="003C363F" w:rsidP="00B95B11">
      <w:pPr>
        <w:tabs>
          <w:tab w:val="left" w:pos="1276"/>
        </w:tabs>
        <w:ind w:right="913"/>
        <w:rPr>
          <w:rFonts w:asciiTheme="minorHAnsi" w:hAnsiTheme="minorHAnsi" w:cstheme="minorHAnsi"/>
          <w:bCs/>
          <w:sz w:val="24"/>
          <w:szCs w:val="24"/>
        </w:rPr>
      </w:pPr>
    </w:p>
    <w:p w14:paraId="5CBC974D" w14:textId="68EB0471" w:rsidR="00794701" w:rsidRDefault="00BB70A0" w:rsidP="00BB70A0">
      <w:pPr>
        <w:tabs>
          <w:tab w:val="left" w:pos="1276"/>
        </w:tabs>
        <w:ind w:left="720" w:right="913" w:hanging="720"/>
        <w:rPr>
          <w:rFonts w:asciiTheme="minorHAnsi" w:hAnsiTheme="minorHAnsi" w:cstheme="minorHAnsi"/>
          <w:bCs/>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sidR="00794701">
        <w:rPr>
          <w:rFonts w:asciiTheme="minorHAnsi" w:hAnsiTheme="minorHAnsi" w:cstheme="minorHAnsi"/>
          <w:bCs/>
          <w:sz w:val="24"/>
          <w:szCs w:val="24"/>
        </w:rPr>
        <w:t>A PR leaflet has been circulated</w:t>
      </w:r>
      <w:r>
        <w:rPr>
          <w:rFonts w:asciiTheme="minorHAnsi" w:hAnsiTheme="minorHAnsi" w:cstheme="minorHAnsi"/>
          <w:bCs/>
          <w:sz w:val="24"/>
          <w:szCs w:val="24"/>
        </w:rPr>
        <w:t xml:space="preserve"> in the village</w:t>
      </w:r>
      <w:r w:rsidR="00794701">
        <w:rPr>
          <w:rFonts w:asciiTheme="minorHAnsi" w:hAnsiTheme="minorHAnsi" w:cstheme="minorHAnsi"/>
          <w:bCs/>
          <w:sz w:val="24"/>
          <w:szCs w:val="24"/>
        </w:rPr>
        <w:t xml:space="preserve"> by </w:t>
      </w:r>
      <w:proofErr w:type="spellStart"/>
      <w:r w:rsidR="00794701">
        <w:rPr>
          <w:rFonts w:asciiTheme="minorHAnsi" w:hAnsiTheme="minorHAnsi" w:cstheme="minorHAnsi"/>
          <w:bCs/>
          <w:sz w:val="24"/>
          <w:szCs w:val="24"/>
        </w:rPr>
        <w:t>Newlay</w:t>
      </w:r>
      <w:proofErr w:type="spellEnd"/>
      <w:r w:rsidR="00794701">
        <w:rPr>
          <w:rFonts w:asciiTheme="minorHAnsi" w:hAnsiTheme="minorHAnsi" w:cstheme="minorHAnsi"/>
          <w:bCs/>
          <w:sz w:val="24"/>
          <w:szCs w:val="24"/>
        </w:rPr>
        <w:t xml:space="preserve"> </w:t>
      </w:r>
      <w:r>
        <w:rPr>
          <w:rFonts w:asciiTheme="minorHAnsi" w:hAnsiTheme="minorHAnsi" w:cstheme="minorHAnsi"/>
          <w:bCs/>
          <w:sz w:val="24"/>
          <w:szCs w:val="24"/>
        </w:rPr>
        <w:t xml:space="preserve">Asphalt Ltd </w:t>
      </w:r>
      <w:r w:rsidR="00794701">
        <w:rPr>
          <w:rFonts w:asciiTheme="minorHAnsi" w:hAnsiTheme="minorHAnsi" w:cstheme="minorHAnsi"/>
          <w:bCs/>
          <w:sz w:val="24"/>
          <w:szCs w:val="24"/>
        </w:rPr>
        <w:t xml:space="preserve">which </w:t>
      </w:r>
      <w:r>
        <w:rPr>
          <w:rFonts w:asciiTheme="minorHAnsi" w:hAnsiTheme="minorHAnsi" w:cstheme="minorHAnsi"/>
          <w:bCs/>
          <w:sz w:val="24"/>
          <w:szCs w:val="24"/>
        </w:rPr>
        <w:t xml:space="preserve">the </w:t>
      </w:r>
      <w:r>
        <w:rPr>
          <w:rFonts w:asciiTheme="minorHAnsi" w:hAnsiTheme="minorHAnsi" w:cstheme="minorHAnsi"/>
          <w:bCs/>
          <w:sz w:val="24"/>
          <w:szCs w:val="24"/>
        </w:rPr>
        <w:tab/>
        <w:t xml:space="preserve">Parish Councillors feel is </w:t>
      </w:r>
      <w:r w:rsidR="00794701">
        <w:rPr>
          <w:rFonts w:asciiTheme="minorHAnsi" w:hAnsiTheme="minorHAnsi" w:cstheme="minorHAnsi"/>
          <w:bCs/>
          <w:sz w:val="24"/>
          <w:szCs w:val="24"/>
        </w:rPr>
        <w:t>misleading for residents</w:t>
      </w:r>
      <w:r w:rsidR="00D25EE8">
        <w:rPr>
          <w:rFonts w:asciiTheme="minorHAnsi" w:hAnsiTheme="minorHAnsi" w:cstheme="minorHAnsi"/>
          <w:bCs/>
          <w:sz w:val="24"/>
          <w:szCs w:val="24"/>
        </w:rPr>
        <w:t>,</w:t>
      </w:r>
      <w:r>
        <w:rPr>
          <w:rFonts w:asciiTheme="minorHAnsi" w:hAnsiTheme="minorHAnsi" w:cstheme="minorHAnsi"/>
          <w:bCs/>
          <w:sz w:val="24"/>
          <w:szCs w:val="24"/>
        </w:rPr>
        <w:t xml:space="preserve"> it is worded as if planning </w:t>
      </w:r>
      <w:r>
        <w:rPr>
          <w:rFonts w:asciiTheme="minorHAnsi" w:hAnsiTheme="minorHAnsi" w:cstheme="minorHAnsi"/>
          <w:bCs/>
          <w:sz w:val="24"/>
          <w:szCs w:val="24"/>
        </w:rPr>
        <w:tab/>
        <w:t>permission has already been granted.</w:t>
      </w:r>
    </w:p>
    <w:p w14:paraId="727427FE" w14:textId="77777777" w:rsidR="00794701" w:rsidRDefault="00794701" w:rsidP="00B95B11">
      <w:pPr>
        <w:tabs>
          <w:tab w:val="left" w:pos="1276"/>
        </w:tabs>
        <w:ind w:right="913"/>
        <w:rPr>
          <w:rFonts w:asciiTheme="minorHAnsi" w:hAnsiTheme="minorHAnsi" w:cstheme="minorHAnsi"/>
          <w:bCs/>
          <w:sz w:val="24"/>
          <w:szCs w:val="24"/>
        </w:rPr>
      </w:pPr>
    </w:p>
    <w:p w14:paraId="3D95B8A2" w14:textId="7C8CAAEE" w:rsidR="001874C8" w:rsidRPr="00BB70A0" w:rsidRDefault="00BB70A0" w:rsidP="00BB70A0">
      <w:pPr>
        <w:pStyle w:val="ListParagraph"/>
        <w:numPr>
          <w:ilvl w:val="0"/>
          <w:numId w:val="22"/>
        </w:numPr>
        <w:tabs>
          <w:tab w:val="left" w:pos="1276"/>
        </w:tabs>
        <w:ind w:left="1276" w:right="913"/>
        <w:rPr>
          <w:rFonts w:asciiTheme="minorHAnsi" w:hAnsiTheme="minorHAnsi" w:cstheme="minorHAnsi"/>
          <w:bCs/>
          <w:sz w:val="24"/>
          <w:szCs w:val="24"/>
        </w:rPr>
      </w:pPr>
      <w:r>
        <w:rPr>
          <w:rFonts w:asciiTheme="minorHAnsi" w:hAnsiTheme="minorHAnsi" w:cstheme="minorHAnsi"/>
          <w:bCs/>
          <w:sz w:val="24"/>
          <w:szCs w:val="24"/>
        </w:rPr>
        <w:t xml:space="preserve">Cllr Owen confirmed that the public consultation about </w:t>
      </w:r>
      <w:r w:rsidR="00794701" w:rsidRPr="00BB70A0">
        <w:rPr>
          <w:rFonts w:asciiTheme="minorHAnsi" w:hAnsiTheme="minorHAnsi" w:cstheme="minorHAnsi"/>
          <w:bCs/>
          <w:sz w:val="24"/>
          <w:szCs w:val="24"/>
        </w:rPr>
        <w:t xml:space="preserve">Devolution has </w:t>
      </w:r>
      <w:r>
        <w:rPr>
          <w:rFonts w:asciiTheme="minorHAnsi" w:hAnsiTheme="minorHAnsi" w:cstheme="minorHAnsi"/>
          <w:bCs/>
          <w:sz w:val="24"/>
          <w:szCs w:val="24"/>
        </w:rPr>
        <w:t xml:space="preserve">now </w:t>
      </w:r>
      <w:r w:rsidR="00794701" w:rsidRPr="00BB70A0">
        <w:rPr>
          <w:rFonts w:asciiTheme="minorHAnsi" w:hAnsiTheme="minorHAnsi" w:cstheme="minorHAnsi"/>
          <w:bCs/>
          <w:sz w:val="24"/>
          <w:szCs w:val="24"/>
        </w:rPr>
        <w:t xml:space="preserve">closed. </w:t>
      </w:r>
      <w:r>
        <w:rPr>
          <w:rFonts w:asciiTheme="minorHAnsi" w:hAnsiTheme="minorHAnsi" w:cstheme="minorHAnsi"/>
          <w:bCs/>
          <w:sz w:val="24"/>
          <w:szCs w:val="24"/>
        </w:rPr>
        <w:br/>
        <w:t xml:space="preserve">The public consultation was run </w:t>
      </w:r>
      <w:r w:rsidR="00794701" w:rsidRPr="00BB70A0">
        <w:rPr>
          <w:rFonts w:asciiTheme="minorHAnsi" w:hAnsiTheme="minorHAnsi" w:cstheme="minorHAnsi"/>
          <w:bCs/>
          <w:sz w:val="24"/>
          <w:szCs w:val="24"/>
        </w:rPr>
        <w:t xml:space="preserve">by an independent </w:t>
      </w:r>
      <w:proofErr w:type="gramStart"/>
      <w:r w:rsidR="00794701" w:rsidRPr="00BB70A0">
        <w:rPr>
          <w:rFonts w:asciiTheme="minorHAnsi" w:hAnsiTheme="minorHAnsi" w:cstheme="minorHAnsi"/>
          <w:bCs/>
          <w:sz w:val="24"/>
          <w:szCs w:val="24"/>
        </w:rPr>
        <w:t>consultan</w:t>
      </w:r>
      <w:r>
        <w:rPr>
          <w:rFonts w:asciiTheme="minorHAnsi" w:hAnsiTheme="minorHAnsi" w:cstheme="minorHAnsi"/>
          <w:bCs/>
          <w:sz w:val="24"/>
          <w:szCs w:val="24"/>
        </w:rPr>
        <w:t>cy</w:t>
      </w:r>
      <w:proofErr w:type="gramEnd"/>
      <w:r w:rsidR="00794701" w:rsidRPr="00BB70A0">
        <w:rPr>
          <w:rFonts w:asciiTheme="minorHAnsi" w:hAnsiTheme="minorHAnsi" w:cstheme="minorHAnsi"/>
          <w:bCs/>
          <w:sz w:val="24"/>
          <w:szCs w:val="24"/>
        </w:rPr>
        <w:t xml:space="preserve"> and we should get a view of the response in due course.  Approximately 4,000 responses</w:t>
      </w:r>
      <w:r w:rsidR="00A44B8E">
        <w:rPr>
          <w:rFonts w:asciiTheme="minorHAnsi" w:hAnsiTheme="minorHAnsi" w:cstheme="minorHAnsi"/>
          <w:bCs/>
          <w:sz w:val="24"/>
          <w:szCs w:val="24"/>
        </w:rPr>
        <w:t xml:space="preserve"> were received</w:t>
      </w:r>
      <w:r w:rsidR="00794701" w:rsidRPr="00BB70A0">
        <w:rPr>
          <w:rFonts w:asciiTheme="minorHAnsi" w:hAnsiTheme="minorHAnsi" w:cstheme="minorHAnsi"/>
          <w:bCs/>
          <w:sz w:val="24"/>
          <w:szCs w:val="24"/>
        </w:rPr>
        <w:t xml:space="preserve"> and will be taken as a mandate</w:t>
      </w:r>
      <w:r w:rsidR="00A44B8E">
        <w:rPr>
          <w:rFonts w:asciiTheme="minorHAnsi" w:hAnsiTheme="minorHAnsi" w:cstheme="minorHAnsi"/>
          <w:bCs/>
          <w:sz w:val="24"/>
          <w:szCs w:val="24"/>
        </w:rPr>
        <w:t>.  T</w:t>
      </w:r>
      <w:r w:rsidR="00794701" w:rsidRPr="00BB70A0">
        <w:rPr>
          <w:rFonts w:asciiTheme="minorHAnsi" w:hAnsiTheme="minorHAnsi" w:cstheme="minorHAnsi"/>
          <w:bCs/>
          <w:sz w:val="24"/>
          <w:szCs w:val="24"/>
        </w:rPr>
        <w:t xml:space="preserve">his is a larger response than </w:t>
      </w:r>
      <w:r w:rsidR="001874C8" w:rsidRPr="00BB70A0">
        <w:rPr>
          <w:rFonts w:asciiTheme="minorHAnsi" w:hAnsiTheme="minorHAnsi" w:cstheme="minorHAnsi"/>
          <w:bCs/>
          <w:sz w:val="24"/>
          <w:szCs w:val="24"/>
        </w:rPr>
        <w:t>other similar population size areas</w:t>
      </w:r>
      <w:r w:rsidR="00A44B8E">
        <w:rPr>
          <w:rFonts w:asciiTheme="minorHAnsi" w:hAnsiTheme="minorHAnsi" w:cstheme="minorHAnsi"/>
          <w:bCs/>
          <w:sz w:val="24"/>
          <w:szCs w:val="24"/>
        </w:rPr>
        <w:t xml:space="preserve"> received</w:t>
      </w:r>
      <w:r w:rsidR="001874C8" w:rsidRPr="00BB70A0">
        <w:rPr>
          <w:rFonts w:asciiTheme="minorHAnsi" w:hAnsiTheme="minorHAnsi" w:cstheme="minorHAnsi"/>
          <w:bCs/>
          <w:sz w:val="24"/>
          <w:szCs w:val="24"/>
        </w:rPr>
        <w:t xml:space="preserve">. </w:t>
      </w:r>
      <w:r w:rsidR="00A44B8E">
        <w:rPr>
          <w:rFonts w:asciiTheme="minorHAnsi" w:hAnsiTheme="minorHAnsi" w:cstheme="minorHAnsi"/>
          <w:bCs/>
          <w:sz w:val="24"/>
          <w:szCs w:val="24"/>
        </w:rPr>
        <w:t xml:space="preserve"> </w:t>
      </w:r>
    </w:p>
    <w:p w14:paraId="0355D1B3" w14:textId="77777777" w:rsidR="00B95B11" w:rsidRDefault="00B95B11" w:rsidP="00B95B11">
      <w:pPr>
        <w:tabs>
          <w:tab w:val="left" w:pos="1276"/>
        </w:tabs>
        <w:ind w:right="913"/>
        <w:rPr>
          <w:rFonts w:asciiTheme="minorHAnsi" w:hAnsiTheme="minorHAnsi" w:cstheme="minorHAnsi"/>
          <w:b/>
          <w:sz w:val="24"/>
          <w:szCs w:val="24"/>
        </w:rPr>
      </w:pPr>
    </w:p>
    <w:p w14:paraId="30457905" w14:textId="77777777" w:rsidR="00B26CF7" w:rsidRDefault="00B26CF7" w:rsidP="00B95B11">
      <w:pPr>
        <w:tabs>
          <w:tab w:val="left" w:pos="1276"/>
        </w:tabs>
        <w:ind w:right="913"/>
        <w:rPr>
          <w:rFonts w:asciiTheme="minorHAnsi" w:hAnsiTheme="minorHAnsi" w:cstheme="minorHAnsi"/>
          <w:b/>
          <w:sz w:val="24"/>
          <w:szCs w:val="24"/>
        </w:rPr>
      </w:pPr>
    </w:p>
    <w:p w14:paraId="0E5A7920" w14:textId="546F8124" w:rsidR="00B95B11" w:rsidRDefault="00B95B11" w:rsidP="00B95B11">
      <w:pPr>
        <w:tabs>
          <w:tab w:val="left" w:pos="1276"/>
        </w:tabs>
        <w:ind w:right="62"/>
        <w:rPr>
          <w:rFonts w:asciiTheme="minorHAnsi" w:hAnsiTheme="minorHAnsi" w:cstheme="minorHAnsi"/>
          <w:b/>
          <w:sz w:val="24"/>
          <w:szCs w:val="24"/>
        </w:rPr>
      </w:pPr>
      <w:r>
        <w:rPr>
          <w:rFonts w:asciiTheme="minorHAnsi" w:hAnsiTheme="minorHAnsi" w:cstheme="minorHAnsi"/>
          <w:b/>
          <w:sz w:val="24"/>
          <w:szCs w:val="24"/>
        </w:rPr>
        <w:t>23-24/136</w:t>
      </w:r>
      <w:r>
        <w:rPr>
          <w:rFonts w:asciiTheme="minorHAnsi" w:hAnsiTheme="minorHAnsi" w:cstheme="minorHAnsi"/>
          <w:b/>
          <w:sz w:val="24"/>
          <w:szCs w:val="24"/>
        </w:rPr>
        <w:tab/>
      </w:r>
      <w:r w:rsidRPr="00385C1E">
        <w:rPr>
          <w:rFonts w:asciiTheme="minorHAnsi" w:hAnsiTheme="minorHAnsi" w:cstheme="minorHAnsi"/>
          <w:b/>
          <w:sz w:val="24"/>
          <w:szCs w:val="24"/>
        </w:rPr>
        <w:t>Clerk’s</w:t>
      </w:r>
      <w:r w:rsidRPr="00385C1E">
        <w:rPr>
          <w:rFonts w:asciiTheme="minorHAnsi" w:hAnsiTheme="minorHAnsi" w:cstheme="minorHAnsi"/>
          <w:b/>
          <w:spacing w:val="-7"/>
          <w:sz w:val="24"/>
          <w:szCs w:val="24"/>
        </w:rPr>
        <w:t xml:space="preserve"> </w:t>
      </w:r>
      <w:r w:rsidRPr="00237AA0">
        <w:rPr>
          <w:rFonts w:asciiTheme="minorHAnsi" w:hAnsiTheme="minorHAnsi" w:cstheme="minorHAnsi"/>
          <w:b/>
          <w:sz w:val="24"/>
          <w:szCs w:val="24"/>
        </w:rPr>
        <w:t>update</w:t>
      </w:r>
      <w:r w:rsidRPr="00385C1E">
        <w:rPr>
          <w:rFonts w:asciiTheme="minorHAnsi" w:hAnsiTheme="minorHAnsi" w:cstheme="minorHAnsi"/>
          <w:b/>
          <w:spacing w:val="-2"/>
          <w:sz w:val="24"/>
          <w:szCs w:val="24"/>
        </w:rPr>
        <w:t xml:space="preserve"> </w:t>
      </w:r>
      <w:r w:rsidRPr="00385C1E">
        <w:rPr>
          <w:rFonts w:asciiTheme="minorHAnsi" w:hAnsiTheme="minorHAnsi" w:cstheme="minorHAnsi"/>
          <w:b/>
          <w:sz w:val="24"/>
          <w:szCs w:val="24"/>
        </w:rPr>
        <w:t>repor</w:t>
      </w:r>
      <w:r>
        <w:rPr>
          <w:rFonts w:asciiTheme="minorHAnsi" w:hAnsiTheme="minorHAnsi" w:cstheme="minorHAnsi"/>
          <w:b/>
          <w:sz w:val="24"/>
          <w:szCs w:val="24"/>
        </w:rPr>
        <w:t>t</w:t>
      </w:r>
    </w:p>
    <w:p w14:paraId="7E4D3D0F" w14:textId="77777777" w:rsidR="002B7CBA" w:rsidRDefault="002B7CBA" w:rsidP="00B95B11">
      <w:pPr>
        <w:tabs>
          <w:tab w:val="left" w:pos="1276"/>
        </w:tabs>
        <w:ind w:right="62"/>
        <w:rPr>
          <w:rFonts w:asciiTheme="minorHAnsi" w:hAnsiTheme="minorHAnsi" w:cstheme="minorHAnsi"/>
          <w:b/>
          <w:sz w:val="24"/>
          <w:szCs w:val="24"/>
        </w:rPr>
      </w:pPr>
    </w:p>
    <w:p w14:paraId="670AFC96" w14:textId="2290BDBC" w:rsidR="002B7CBA" w:rsidRDefault="00D8516A" w:rsidP="00D8516A">
      <w:pPr>
        <w:pStyle w:val="ListParagraph"/>
        <w:numPr>
          <w:ilvl w:val="0"/>
          <w:numId w:val="24"/>
        </w:numPr>
        <w:shd w:val="clear" w:color="auto" w:fill="FFFFFF"/>
        <w:rPr>
          <w:rFonts w:cstheme="minorHAnsi"/>
          <w:bCs/>
          <w:sz w:val="24"/>
          <w:szCs w:val="24"/>
        </w:rPr>
      </w:pPr>
      <w:r w:rsidRPr="00D8516A">
        <w:rPr>
          <w:rFonts w:asciiTheme="minorHAnsi" w:hAnsiTheme="minorHAnsi" w:cstheme="minorHAnsi"/>
          <w:bCs/>
          <w:sz w:val="24"/>
          <w:szCs w:val="24"/>
        </w:rPr>
        <w:t xml:space="preserve">It was agreed that the Clerk will purchase a </w:t>
      </w:r>
      <w:r w:rsidRPr="00D8516A">
        <w:rPr>
          <w:rFonts w:cstheme="minorHAnsi"/>
          <w:bCs/>
          <w:sz w:val="24"/>
          <w:szCs w:val="24"/>
        </w:rPr>
        <w:t>D-Day 80 toggle flag required size = 3yd/ 9ft x 4ft 6" / 274 x 137cm at a cost of £66 which has been accounted for from the Coronation Community Funds donated to the Parish Cou</w:t>
      </w:r>
      <w:r>
        <w:rPr>
          <w:rFonts w:cstheme="minorHAnsi"/>
          <w:bCs/>
          <w:sz w:val="24"/>
          <w:szCs w:val="24"/>
        </w:rPr>
        <w:t>ncil.</w:t>
      </w:r>
      <w:r>
        <w:rPr>
          <w:rFonts w:cstheme="minorHAnsi"/>
          <w:bCs/>
          <w:sz w:val="24"/>
          <w:szCs w:val="24"/>
        </w:rPr>
        <w:br/>
      </w:r>
    </w:p>
    <w:p w14:paraId="109AB3F2" w14:textId="53C97E0F" w:rsidR="00D8516A" w:rsidRDefault="00D8516A" w:rsidP="00D8516A">
      <w:pPr>
        <w:pStyle w:val="ListParagraph"/>
        <w:numPr>
          <w:ilvl w:val="0"/>
          <w:numId w:val="24"/>
        </w:numPr>
        <w:shd w:val="clear" w:color="auto" w:fill="FFFFFF"/>
        <w:rPr>
          <w:rFonts w:cstheme="minorHAnsi"/>
          <w:bCs/>
          <w:sz w:val="24"/>
          <w:szCs w:val="24"/>
        </w:rPr>
      </w:pPr>
      <w:r>
        <w:rPr>
          <w:rFonts w:cstheme="minorHAnsi"/>
          <w:bCs/>
          <w:sz w:val="24"/>
          <w:szCs w:val="24"/>
        </w:rPr>
        <w:t>The Clerk is awaiting a 2</w:t>
      </w:r>
      <w:r w:rsidRPr="00D8516A">
        <w:rPr>
          <w:rFonts w:cstheme="minorHAnsi"/>
          <w:bCs/>
          <w:sz w:val="24"/>
          <w:szCs w:val="24"/>
          <w:vertAlign w:val="superscript"/>
        </w:rPr>
        <w:t>nd</w:t>
      </w:r>
      <w:r>
        <w:rPr>
          <w:rFonts w:cstheme="minorHAnsi"/>
          <w:bCs/>
          <w:sz w:val="24"/>
          <w:szCs w:val="24"/>
        </w:rPr>
        <w:t xml:space="preserve"> quote from Mindful Memorials to clean the War Memorial ahead of the D-Day 80 commemoration.</w:t>
      </w:r>
      <w:r>
        <w:rPr>
          <w:rFonts w:cstheme="minorHAnsi"/>
          <w:bCs/>
          <w:sz w:val="24"/>
          <w:szCs w:val="24"/>
        </w:rPr>
        <w:br/>
      </w:r>
    </w:p>
    <w:p w14:paraId="45BB4891" w14:textId="6DF72837" w:rsidR="00D8516A" w:rsidRDefault="00D8516A" w:rsidP="002928F8">
      <w:pPr>
        <w:pStyle w:val="ListParagraph"/>
        <w:numPr>
          <w:ilvl w:val="0"/>
          <w:numId w:val="24"/>
        </w:numPr>
        <w:shd w:val="clear" w:color="auto" w:fill="FFFFFF"/>
        <w:tabs>
          <w:tab w:val="left" w:pos="1276"/>
        </w:tabs>
        <w:ind w:right="62"/>
        <w:rPr>
          <w:rFonts w:cstheme="minorHAnsi"/>
          <w:bCs/>
          <w:sz w:val="24"/>
          <w:szCs w:val="24"/>
        </w:rPr>
      </w:pPr>
      <w:r w:rsidRPr="00D8516A">
        <w:rPr>
          <w:rFonts w:cstheme="minorHAnsi"/>
          <w:bCs/>
          <w:sz w:val="24"/>
          <w:szCs w:val="24"/>
        </w:rPr>
        <w:t>It was agreed that the Parish Council will consider installing Solar powered CCTV</w:t>
      </w:r>
      <w:r>
        <w:rPr>
          <w:rFonts w:cstheme="minorHAnsi"/>
          <w:bCs/>
          <w:sz w:val="24"/>
          <w:szCs w:val="24"/>
        </w:rPr>
        <w:t xml:space="preserve"> at the Play Park</w:t>
      </w:r>
      <w:r w:rsidRPr="00D8516A">
        <w:rPr>
          <w:rFonts w:cstheme="minorHAnsi"/>
          <w:bCs/>
          <w:sz w:val="24"/>
          <w:szCs w:val="24"/>
        </w:rPr>
        <w:t xml:space="preserve">.  The initial cost would be in the region of £14,000 and would need to be </w:t>
      </w:r>
      <w:r>
        <w:rPr>
          <w:rFonts w:cstheme="minorHAnsi"/>
          <w:bCs/>
          <w:sz w:val="24"/>
          <w:szCs w:val="24"/>
        </w:rPr>
        <w:t>G</w:t>
      </w:r>
      <w:r w:rsidRPr="00D8516A">
        <w:rPr>
          <w:rFonts w:cstheme="minorHAnsi"/>
          <w:bCs/>
          <w:sz w:val="24"/>
          <w:szCs w:val="24"/>
        </w:rPr>
        <w:t xml:space="preserve">rant funded. </w:t>
      </w:r>
      <w:r>
        <w:rPr>
          <w:rFonts w:cstheme="minorHAnsi"/>
          <w:bCs/>
          <w:sz w:val="24"/>
          <w:szCs w:val="24"/>
        </w:rPr>
        <w:t xml:space="preserve">  The Clerk will </w:t>
      </w:r>
      <w:proofErr w:type="gramStart"/>
      <w:r>
        <w:rPr>
          <w:rFonts w:cstheme="minorHAnsi"/>
          <w:bCs/>
          <w:sz w:val="24"/>
          <w:szCs w:val="24"/>
        </w:rPr>
        <w:t>look into</w:t>
      </w:r>
      <w:proofErr w:type="gramEnd"/>
      <w:r>
        <w:rPr>
          <w:rFonts w:cstheme="minorHAnsi"/>
          <w:bCs/>
          <w:sz w:val="24"/>
          <w:szCs w:val="24"/>
        </w:rPr>
        <w:t xml:space="preserve"> both available Grant funding and </w:t>
      </w:r>
      <w:r w:rsidR="00664C10">
        <w:rPr>
          <w:rFonts w:cstheme="minorHAnsi"/>
          <w:bCs/>
          <w:sz w:val="24"/>
          <w:szCs w:val="24"/>
        </w:rPr>
        <w:t>obtaining quotations for a Solar powered CCTV system.</w:t>
      </w:r>
      <w:r w:rsidR="00664C10">
        <w:rPr>
          <w:rFonts w:cstheme="minorHAnsi"/>
          <w:bCs/>
          <w:sz w:val="24"/>
          <w:szCs w:val="24"/>
        </w:rPr>
        <w:br/>
      </w:r>
    </w:p>
    <w:p w14:paraId="327DB353" w14:textId="78A8FAC9" w:rsidR="00E228DE" w:rsidRPr="00B26CF7" w:rsidRDefault="00E228DE" w:rsidP="00E228DE">
      <w:pPr>
        <w:pStyle w:val="ListParagraph"/>
        <w:numPr>
          <w:ilvl w:val="0"/>
          <w:numId w:val="24"/>
        </w:numPr>
        <w:shd w:val="clear" w:color="auto" w:fill="FFFFFF"/>
        <w:tabs>
          <w:tab w:val="left" w:pos="1276"/>
        </w:tabs>
        <w:ind w:right="62"/>
        <w:rPr>
          <w:rFonts w:cstheme="minorHAnsi"/>
          <w:bCs/>
          <w:sz w:val="24"/>
          <w:szCs w:val="24"/>
        </w:rPr>
      </w:pPr>
      <w:r w:rsidRPr="00B26CF7">
        <w:rPr>
          <w:rFonts w:cstheme="minorHAnsi"/>
          <w:bCs/>
          <w:sz w:val="24"/>
          <w:szCs w:val="24"/>
        </w:rPr>
        <w:t xml:space="preserve">The Clerk is waiting to hear back from </w:t>
      </w:r>
      <w:r w:rsidRPr="00B26CF7">
        <w:rPr>
          <w:rFonts w:cstheme="minorHAnsi"/>
          <w:sz w:val="24"/>
          <w:szCs w:val="24"/>
        </w:rPr>
        <w:t xml:space="preserve">ERYC Highways Maintenance re a combined effort to improve the pathway and access to the Play Park.   This enquiry has been logged Ref: 3306485 and will be </w:t>
      </w:r>
      <w:proofErr w:type="gramStart"/>
      <w:r w:rsidRPr="00B26CF7">
        <w:rPr>
          <w:rFonts w:cstheme="minorHAnsi"/>
          <w:sz w:val="24"/>
          <w:szCs w:val="24"/>
        </w:rPr>
        <w:t>looked into</w:t>
      </w:r>
      <w:proofErr w:type="gramEnd"/>
      <w:r w:rsidRPr="00B26CF7">
        <w:rPr>
          <w:rFonts w:cstheme="minorHAnsi"/>
          <w:sz w:val="24"/>
          <w:szCs w:val="24"/>
        </w:rPr>
        <w:t xml:space="preserve"> by an ERYC Engineer.</w:t>
      </w:r>
      <w:r w:rsidRPr="00B26CF7">
        <w:rPr>
          <w:rFonts w:cstheme="minorHAnsi"/>
          <w:sz w:val="24"/>
          <w:szCs w:val="24"/>
        </w:rPr>
        <w:br/>
      </w:r>
    </w:p>
    <w:p w14:paraId="0607CAF1" w14:textId="34E473D6" w:rsidR="00E228DE" w:rsidRPr="00B26CF7" w:rsidRDefault="00E228DE" w:rsidP="00E228DE">
      <w:pPr>
        <w:pStyle w:val="ListParagraph"/>
        <w:numPr>
          <w:ilvl w:val="0"/>
          <w:numId w:val="24"/>
        </w:numPr>
        <w:shd w:val="clear" w:color="auto" w:fill="FFFFFF"/>
        <w:tabs>
          <w:tab w:val="left" w:pos="1276"/>
        </w:tabs>
        <w:ind w:right="62"/>
        <w:rPr>
          <w:rFonts w:cstheme="minorHAnsi"/>
          <w:bCs/>
          <w:sz w:val="24"/>
          <w:szCs w:val="24"/>
        </w:rPr>
      </w:pPr>
      <w:r w:rsidRPr="00B26CF7">
        <w:rPr>
          <w:rFonts w:cstheme="minorHAnsi"/>
          <w:sz w:val="24"/>
          <w:szCs w:val="24"/>
        </w:rPr>
        <w:t>The two missing handles from the Rocking Horse in the Play Park have been reported to Wicksteed and will be replaced.</w:t>
      </w:r>
      <w:r w:rsidR="00B26CF7" w:rsidRPr="00B26CF7">
        <w:rPr>
          <w:rFonts w:cstheme="minorHAnsi"/>
          <w:sz w:val="24"/>
          <w:szCs w:val="24"/>
        </w:rPr>
        <w:t xml:space="preserve">  The Clerk is also waiting to hear back from Wicksteed following a query about the soft pour area which </w:t>
      </w:r>
      <w:proofErr w:type="gramStart"/>
      <w:r w:rsidR="00B26CF7" w:rsidRPr="00B26CF7">
        <w:rPr>
          <w:rFonts w:cstheme="minorHAnsi"/>
          <w:sz w:val="24"/>
          <w:szCs w:val="24"/>
        </w:rPr>
        <w:t>is in need of</w:t>
      </w:r>
      <w:proofErr w:type="gramEnd"/>
      <w:r w:rsidR="00B26CF7" w:rsidRPr="00B26CF7">
        <w:rPr>
          <w:rFonts w:cstheme="minorHAnsi"/>
          <w:sz w:val="24"/>
          <w:szCs w:val="24"/>
        </w:rPr>
        <w:t xml:space="preserve"> maintenance.</w:t>
      </w:r>
      <w:r w:rsidRPr="00B26CF7">
        <w:rPr>
          <w:rFonts w:cstheme="minorHAnsi"/>
          <w:bCs/>
          <w:sz w:val="24"/>
          <w:szCs w:val="24"/>
        </w:rPr>
        <w:br/>
      </w:r>
    </w:p>
    <w:p w14:paraId="521F64BB" w14:textId="0F97E74D" w:rsidR="00D8516A" w:rsidRPr="00B26CF7" w:rsidRDefault="00E228DE" w:rsidP="00B95B11">
      <w:pPr>
        <w:pStyle w:val="ListParagraph"/>
        <w:numPr>
          <w:ilvl w:val="0"/>
          <w:numId w:val="24"/>
        </w:numPr>
        <w:shd w:val="clear" w:color="auto" w:fill="FFFFFF"/>
        <w:tabs>
          <w:tab w:val="left" w:pos="1276"/>
        </w:tabs>
        <w:ind w:right="62"/>
        <w:rPr>
          <w:rFonts w:cstheme="minorHAnsi"/>
          <w:bCs/>
          <w:sz w:val="24"/>
          <w:szCs w:val="24"/>
        </w:rPr>
      </w:pPr>
      <w:r w:rsidRPr="00B26CF7">
        <w:rPr>
          <w:rFonts w:cstheme="minorHAnsi"/>
          <w:bCs/>
          <w:sz w:val="24"/>
          <w:szCs w:val="24"/>
        </w:rPr>
        <w:t xml:space="preserve">Following an inspection of the Market Cross, </w:t>
      </w:r>
      <w:r w:rsidRPr="00B26CF7">
        <w:rPr>
          <w:rFonts w:cstheme="minorHAnsi"/>
          <w:sz w:val="24"/>
          <w:szCs w:val="24"/>
        </w:rPr>
        <w:t>Pinnacle Conservation will carry out the necessary patch repair around the base in June/July 2024 when the weather is warmer and dryer for the lime mortar.  This work will be done free of charge.</w:t>
      </w:r>
      <w:r w:rsidRPr="00B26CF7">
        <w:rPr>
          <w:rFonts w:cstheme="minorHAnsi"/>
          <w:sz w:val="24"/>
          <w:szCs w:val="24"/>
        </w:rPr>
        <w:br/>
      </w:r>
    </w:p>
    <w:p w14:paraId="3FE583D6" w14:textId="77777777" w:rsidR="00B95B11" w:rsidRPr="001E4F78" w:rsidRDefault="00B95B11" w:rsidP="00B95B11">
      <w:pPr>
        <w:tabs>
          <w:tab w:val="left" w:pos="1276"/>
        </w:tabs>
        <w:ind w:right="913"/>
        <w:rPr>
          <w:rFonts w:asciiTheme="minorHAnsi" w:hAnsiTheme="minorHAnsi" w:cstheme="minorHAnsi"/>
          <w:b/>
          <w:sz w:val="24"/>
          <w:szCs w:val="24"/>
        </w:rPr>
      </w:pPr>
    </w:p>
    <w:p w14:paraId="62FF7FF5" w14:textId="585F550A" w:rsidR="00B95B11" w:rsidRDefault="00B95B11" w:rsidP="00B95B11">
      <w:pPr>
        <w:tabs>
          <w:tab w:val="left" w:pos="1276"/>
        </w:tabs>
        <w:ind w:right="913"/>
        <w:rPr>
          <w:rFonts w:asciiTheme="minorHAnsi" w:hAnsiTheme="minorHAnsi" w:cstheme="minorHAnsi"/>
          <w:b/>
          <w:sz w:val="24"/>
          <w:szCs w:val="24"/>
        </w:rPr>
      </w:pPr>
      <w:r w:rsidRPr="00BC4CE5">
        <w:rPr>
          <w:rFonts w:asciiTheme="minorHAnsi" w:hAnsiTheme="minorHAnsi" w:cstheme="minorHAnsi"/>
          <w:b/>
          <w:sz w:val="24"/>
          <w:szCs w:val="24"/>
        </w:rPr>
        <w:t>23-2</w:t>
      </w:r>
      <w:r>
        <w:rPr>
          <w:rFonts w:asciiTheme="minorHAnsi" w:hAnsiTheme="minorHAnsi" w:cstheme="minorHAnsi"/>
          <w:b/>
          <w:sz w:val="24"/>
          <w:szCs w:val="24"/>
        </w:rPr>
        <w:t>4</w:t>
      </w:r>
      <w:r w:rsidRPr="00BC4CE5">
        <w:rPr>
          <w:rFonts w:asciiTheme="minorHAnsi" w:hAnsiTheme="minorHAnsi" w:cstheme="minorHAnsi"/>
          <w:b/>
          <w:sz w:val="24"/>
          <w:szCs w:val="24"/>
        </w:rPr>
        <w:t>/</w:t>
      </w:r>
      <w:r>
        <w:rPr>
          <w:rFonts w:asciiTheme="minorHAnsi" w:hAnsiTheme="minorHAnsi" w:cstheme="minorHAnsi"/>
          <w:b/>
          <w:sz w:val="24"/>
          <w:szCs w:val="24"/>
        </w:rPr>
        <w:t>137</w:t>
      </w:r>
      <w:r>
        <w:rPr>
          <w:rFonts w:asciiTheme="minorHAnsi" w:hAnsiTheme="minorHAnsi" w:cstheme="minorHAnsi"/>
          <w:b/>
          <w:sz w:val="24"/>
          <w:szCs w:val="24"/>
        </w:rPr>
        <w:tab/>
        <w:t>Traffic concerns</w:t>
      </w:r>
    </w:p>
    <w:p w14:paraId="63256FE9" w14:textId="77777777" w:rsidR="00A068E0" w:rsidRDefault="00A068E0" w:rsidP="00B95B11">
      <w:pPr>
        <w:tabs>
          <w:tab w:val="left" w:pos="1276"/>
        </w:tabs>
        <w:ind w:right="913"/>
        <w:rPr>
          <w:rFonts w:asciiTheme="minorHAnsi" w:hAnsiTheme="minorHAnsi" w:cstheme="minorHAnsi"/>
          <w:b/>
          <w:sz w:val="24"/>
          <w:szCs w:val="24"/>
        </w:rPr>
      </w:pPr>
    </w:p>
    <w:p w14:paraId="29561C29" w14:textId="5D4F09F2" w:rsidR="00A068E0" w:rsidRPr="002270A0" w:rsidRDefault="00A068E0" w:rsidP="002270A0">
      <w:pPr>
        <w:pStyle w:val="NormalWeb"/>
        <w:shd w:val="clear" w:color="auto" w:fill="FFFFFF"/>
        <w:spacing w:before="0" w:beforeAutospacing="0" w:after="0" w:afterAutospacing="0"/>
        <w:rPr>
          <w:rFonts w:ascii="Calibri" w:eastAsia="Calibri" w:hAnsi="Calibri" w:cstheme="minorHAnsi"/>
          <w:sz w:val="22"/>
          <w:szCs w:val="22"/>
          <w:lang w:eastAsia="en-US"/>
        </w:rPr>
      </w:pPr>
      <w:r>
        <w:rPr>
          <w:rFonts w:asciiTheme="minorHAnsi" w:hAnsiTheme="minorHAnsi" w:cstheme="minorHAnsi"/>
          <w:b/>
        </w:rPr>
        <w:tab/>
      </w:r>
      <w:r w:rsidR="002270A0">
        <w:rPr>
          <w:rFonts w:asciiTheme="minorHAnsi" w:hAnsiTheme="minorHAnsi" w:cstheme="minorHAnsi"/>
          <w:b/>
        </w:rPr>
        <w:tab/>
      </w:r>
      <w:r w:rsidRPr="002270A0">
        <w:rPr>
          <w:rFonts w:ascii="Calibri" w:eastAsia="Calibri" w:hAnsi="Calibri" w:cstheme="minorHAnsi"/>
          <w:sz w:val="22"/>
          <w:szCs w:val="22"/>
          <w:lang w:eastAsia="en-US"/>
        </w:rPr>
        <w:t>Lianne</w:t>
      </w:r>
      <w:r w:rsidR="002270A0" w:rsidRPr="002270A0">
        <w:rPr>
          <w:rFonts w:ascii="Calibri" w:eastAsia="Calibri" w:hAnsi="Calibri" w:cstheme="minorHAnsi"/>
          <w:sz w:val="22"/>
          <w:szCs w:val="22"/>
          <w:lang w:eastAsia="en-US"/>
        </w:rPr>
        <w:t xml:space="preserve"> </w:t>
      </w:r>
      <w:proofErr w:type="spellStart"/>
      <w:r w:rsidR="002270A0" w:rsidRPr="002270A0">
        <w:rPr>
          <w:rFonts w:ascii="Calibri" w:eastAsia="Calibri" w:hAnsi="Calibri" w:cstheme="minorHAnsi"/>
          <w:sz w:val="22"/>
          <w:szCs w:val="22"/>
          <w:lang w:eastAsia="en-US"/>
        </w:rPr>
        <w:t>Darbinson</w:t>
      </w:r>
      <w:proofErr w:type="spellEnd"/>
      <w:r w:rsidR="002270A0" w:rsidRPr="002270A0">
        <w:rPr>
          <w:rFonts w:ascii="Calibri" w:eastAsia="Calibri" w:hAnsi="Calibri" w:cstheme="minorHAnsi"/>
          <w:sz w:val="22"/>
          <w:szCs w:val="22"/>
          <w:lang w:eastAsia="en-US"/>
        </w:rPr>
        <w:t>, Senior Engineer</w:t>
      </w:r>
      <w:r w:rsidR="002270A0">
        <w:rPr>
          <w:rFonts w:ascii="Calibri" w:eastAsia="Calibri" w:hAnsi="Calibri" w:cstheme="minorHAnsi"/>
          <w:sz w:val="22"/>
          <w:szCs w:val="22"/>
          <w:lang w:eastAsia="en-US"/>
        </w:rPr>
        <w:t xml:space="preserve">, East Riding of Yorkshire Council </w:t>
      </w:r>
      <w:r w:rsidR="002270A0" w:rsidRPr="002270A0">
        <w:rPr>
          <w:rFonts w:ascii="Calibri" w:eastAsia="Calibri" w:hAnsi="Calibri" w:cstheme="minorHAnsi"/>
          <w:sz w:val="22"/>
          <w:szCs w:val="22"/>
          <w:lang w:eastAsia="en-US"/>
        </w:rPr>
        <w:t>Traffic Management </w:t>
      </w:r>
      <w:r w:rsidR="002270A0">
        <w:rPr>
          <w:rFonts w:ascii="Calibri" w:eastAsia="Calibri" w:hAnsi="Calibri" w:cstheme="minorHAnsi"/>
          <w:sz w:val="22"/>
          <w:szCs w:val="22"/>
          <w:lang w:eastAsia="en-US"/>
        </w:rPr>
        <w:t xml:space="preserve">has agreed </w:t>
      </w:r>
      <w:r w:rsidR="002270A0">
        <w:rPr>
          <w:rFonts w:ascii="Calibri" w:eastAsia="Calibri" w:hAnsi="Calibri" w:cstheme="minorHAnsi"/>
          <w:sz w:val="22"/>
          <w:szCs w:val="22"/>
          <w:lang w:eastAsia="en-US"/>
        </w:rPr>
        <w:tab/>
      </w:r>
      <w:r w:rsidR="002270A0">
        <w:rPr>
          <w:rFonts w:ascii="Calibri" w:eastAsia="Calibri" w:hAnsi="Calibri" w:cstheme="minorHAnsi"/>
          <w:sz w:val="22"/>
          <w:szCs w:val="22"/>
          <w:lang w:eastAsia="en-US"/>
        </w:rPr>
        <w:tab/>
        <w:t>to attend the next Parish Council meeting on Monday 8</w:t>
      </w:r>
      <w:r w:rsidR="002270A0" w:rsidRPr="002270A0">
        <w:rPr>
          <w:rFonts w:ascii="Calibri" w:eastAsia="Calibri" w:hAnsi="Calibri" w:cstheme="minorHAnsi"/>
          <w:sz w:val="22"/>
          <w:szCs w:val="22"/>
          <w:vertAlign w:val="superscript"/>
          <w:lang w:eastAsia="en-US"/>
        </w:rPr>
        <w:t>th</w:t>
      </w:r>
      <w:r w:rsidR="002270A0">
        <w:rPr>
          <w:rFonts w:ascii="Calibri" w:eastAsia="Calibri" w:hAnsi="Calibri" w:cstheme="minorHAnsi"/>
          <w:sz w:val="22"/>
          <w:szCs w:val="22"/>
          <w:lang w:eastAsia="en-US"/>
        </w:rPr>
        <w:t xml:space="preserve"> April to answer questions.  She has </w:t>
      </w:r>
      <w:r w:rsidR="002270A0">
        <w:rPr>
          <w:rFonts w:ascii="Calibri" w:eastAsia="Calibri" w:hAnsi="Calibri" w:cstheme="minorHAnsi"/>
          <w:sz w:val="22"/>
          <w:szCs w:val="22"/>
          <w:lang w:eastAsia="en-US"/>
        </w:rPr>
        <w:tab/>
      </w:r>
      <w:r w:rsidR="002270A0">
        <w:rPr>
          <w:rFonts w:ascii="Calibri" w:eastAsia="Calibri" w:hAnsi="Calibri" w:cstheme="minorHAnsi"/>
          <w:sz w:val="22"/>
          <w:szCs w:val="22"/>
          <w:lang w:eastAsia="en-US"/>
        </w:rPr>
        <w:tab/>
      </w:r>
      <w:r w:rsidR="002270A0">
        <w:rPr>
          <w:rFonts w:ascii="Calibri" w:eastAsia="Calibri" w:hAnsi="Calibri" w:cstheme="minorHAnsi"/>
          <w:sz w:val="22"/>
          <w:szCs w:val="22"/>
          <w:lang w:eastAsia="en-US"/>
        </w:rPr>
        <w:tab/>
        <w:t xml:space="preserve">requested that the questions be forwarded to her ahead of the meeting so that she can come </w:t>
      </w:r>
      <w:r w:rsidR="002270A0">
        <w:rPr>
          <w:rFonts w:ascii="Calibri" w:eastAsia="Calibri" w:hAnsi="Calibri" w:cstheme="minorHAnsi"/>
          <w:sz w:val="22"/>
          <w:szCs w:val="22"/>
          <w:lang w:eastAsia="en-US"/>
        </w:rPr>
        <w:tab/>
      </w:r>
      <w:r w:rsidR="002270A0">
        <w:rPr>
          <w:rFonts w:ascii="Calibri" w:eastAsia="Calibri" w:hAnsi="Calibri" w:cstheme="minorHAnsi"/>
          <w:sz w:val="22"/>
          <w:szCs w:val="22"/>
          <w:lang w:eastAsia="en-US"/>
        </w:rPr>
        <w:tab/>
      </w:r>
      <w:r w:rsidR="002270A0">
        <w:rPr>
          <w:rFonts w:ascii="Calibri" w:eastAsia="Calibri" w:hAnsi="Calibri" w:cstheme="minorHAnsi"/>
          <w:sz w:val="22"/>
          <w:szCs w:val="22"/>
          <w:lang w:eastAsia="en-US"/>
        </w:rPr>
        <w:tab/>
        <w:t>prepared with the necessary information.</w:t>
      </w:r>
      <w:r w:rsidR="002270A0">
        <w:rPr>
          <w:rFonts w:ascii="Calibri" w:eastAsia="Calibri" w:hAnsi="Calibri" w:cstheme="minorHAnsi"/>
          <w:sz w:val="22"/>
          <w:szCs w:val="22"/>
          <w:lang w:eastAsia="en-US"/>
        </w:rPr>
        <w:br/>
      </w:r>
    </w:p>
    <w:p w14:paraId="7EDCC453" w14:textId="77777777" w:rsidR="00B95B11" w:rsidRDefault="00B95B11" w:rsidP="00B95B11">
      <w:pPr>
        <w:tabs>
          <w:tab w:val="left" w:pos="1276"/>
        </w:tabs>
        <w:ind w:right="913"/>
        <w:rPr>
          <w:rFonts w:asciiTheme="minorHAnsi" w:hAnsiTheme="minorHAnsi" w:cstheme="minorHAnsi"/>
          <w:b/>
          <w:sz w:val="24"/>
          <w:szCs w:val="24"/>
        </w:rPr>
      </w:pPr>
    </w:p>
    <w:p w14:paraId="76649AB0" w14:textId="01BFA434" w:rsidR="00B95B11" w:rsidRDefault="00B95B11" w:rsidP="00B95B11">
      <w:pPr>
        <w:tabs>
          <w:tab w:val="left" w:pos="1276"/>
        </w:tabs>
        <w:ind w:right="913"/>
        <w:rPr>
          <w:rFonts w:asciiTheme="minorHAnsi" w:hAnsiTheme="minorHAnsi" w:cstheme="minorHAnsi"/>
          <w:b/>
          <w:sz w:val="24"/>
          <w:szCs w:val="24"/>
        </w:rPr>
      </w:pPr>
      <w:r>
        <w:rPr>
          <w:rFonts w:asciiTheme="minorHAnsi" w:hAnsiTheme="minorHAnsi" w:cstheme="minorHAnsi"/>
          <w:b/>
          <w:sz w:val="24"/>
          <w:szCs w:val="24"/>
        </w:rPr>
        <w:t>23-24/138</w:t>
      </w:r>
      <w:r>
        <w:rPr>
          <w:rFonts w:asciiTheme="minorHAnsi" w:hAnsiTheme="minorHAnsi" w:cstheme="minorHAnsi"/>
          <w:b/>
          <w:sz w:val="24"/>
          <w:szCs w:val="24"/>
        </w:rPr>
        <w:tab/>
      </w:r>
      <w:r w:rsidRPr="00385C1E">
        <w:rPr>
          <w:rFonts w:asciiTheme="minorHAnsi" w:hAnsiTheme="minorHAnsi" w:cstheme="minorHAnsi"/>
          <w:b/>
          <w:sz w:val="24"/>
          <w:szCs w:val="24"/>
        </w:rPr>
        <w:t>Planning</w:t>
      </w:r>
      <w:r w:rsidRPr="00385C1E">
        <w:rPr>
          <w:rFonts w:asciiTheme="minorHAnsi" w:hAnsiTheme="minorHAnsi" w:cstheme="minorHAnsi"/>
          <w:b/>
          <w:spacing w:val="-2"/>
          <w:sz w:val="24"/>
          <w:szCs w:val="24"/>
        </w:rPr>
        <w:t xml:space="preserve"> </w:t>
      </w:r>
      <w:r w:rsidRPr="00385C1E">
        <w:rPr>
          <w:rFonts w:asciiTheme="minorHAnsi" w:hAnsiTheme="minorHAnsi" w:cstheme="minorHAnsi"/>
          <w:b/>
          <w:sz w:val="24"/>
          <w:szCs w:val="24"/>
        </w:rPr>
        <w:t>Matters</w:t>
      </w:r>
    </w:p>
    <w:p w14:paraId="308E8885" w14:textId="77777777" w:rsidR="004C28CD" w:rsidRDefault="004C28CD" w:rsidP="00B95B11">
      <w:pPr>
        <w:tabs>
          <w:tab w:val="left" w:pos="1276"/>
        </w:tabs>
        <w:ind w:right="913"/>
        <w:rPr>
          <w:rFonts w:asciiTheme="minorHAnsi" w:hAnsiTheme="minorHAnsi" w:cstheme="minorHAnsi"/>
          <w:b/>
          <w:sz w:val="24"/>
          <w:szCs w:val="24"/>
        </w:rPr>
      </w:pPr>
    </w:p>
    <w:p w14:paraId="08169429" w14:textId="77777777" w:rsidR="004C28CD" w:rsidRDefault="004C28CD" w:rsidP="004C28CD">
      <w:pPr>
        <w:tabs>
          <w:tab w:val="left" w:pos="1336"/>
        </w:tabs>
        <w:rPr>
          <w:rFonts w:asciiTheme="minorHAnsi" w:hAnsiTheme="minorHAnsi" w:cstheme="minorHAnsi"/>
          <w:b/>
          <w:sz w:val="24"/>
          <w:szCs w:val="24"/>
        </w:rPr>
      </w:pPr>
      <w:r w:rsidRPr="00AB566C">
        <w:rPr>
          <w:rFonts w:asciiTheme="minorHAnsi" w:hAnsiTheme="minorHAnsi" w:cstheme="minorHAnsi"/>
          <w:b/>
          <w:sz w:val="24"/>
          <w:szCs w:val="24"/>
        </w:rPr>
        <w:t>24/00457/PLF</w:t>
      </w:r>
    </w:p>
    <w:p w14:paraId="653EAA74" w14:textId="77777777" w:rsidR="004C28CD" w:rsidRPr="00AB566C" w:rsidRDefault="004C28CD" w:rsidP="004C28CD">
      <w:pPr>
        <w:tabs>
          <w:tab w:val="left" w:pos="1336"/>
        </w:tabs>
        <w:rPr>
          <w:rFonts w:asciiTheme="minorHAnsi" w:hAnsiTheme="minorHAnsi" w:cstheme="minorHAnsi"/>
          <w:bCs/>
          <w:sz w:val="24"/>
          <w:szCs w:val="24"/>
        </w:rPr>
      </w:pPr>
      <w:r w:rsidRPr="00AB566C">
        <w:rPr>
          <w:rFonts w:asciiTheme="minorHAnsi" w:hAnsiTheme="minorHAnsi" w:cstheme="minorHAnsi"/>
          <w:bCs/>
          <w:sz w:val="24"/>
          <w:szCs w:val="24"/>
        </w:rPr>
        <w:t xml:space="preserve">Proposal: </w:t>
      </w:r>
      <w:r w:rsidRPr="00AB566C">
        <w:rPr>
          <w:rFonts w:asciiTheme="minorHAnsi" w:hAnsiTheme="minorHAnsi" w:cstheme="minorHAnsi"/>
          <w:bCs/>
          <w:sz w:val="24"/>
          <w:szCs w:val="24"/>
        </w:rPr>
        <w:tab/>
      </w:r>
      <w:r w:rsidRPr="00AB566C">
        <w:rPr>
          <w:rFonts w:asciiTheme="minorHAnsi" w:hAnsiTheme="minorHAnsi" w:cstheme="minorHAnsi"/>
          <w:bCs/>
          <w:sz w:val="24"/>
          <w:szCs w:val="24"/>
        </w:rPr>
        <w:tab/>
      </w:r>
      <w:r w:rsidRPr="00AB566C">
        <w:rPr>
          <w:rFonts w:asciiTheme="minorHAnsi" w:hAnsiTheme="minorHAnsi" w:cstheme="minorHAnsi"/>
          <w:bCs/>
          <w:sz w:val="24"/>
          <w:szCs w:val="24"/>
        </w:rPr>
        <w:tab/>
        <w:t>Erection of single storey link extension to rear</w:t>
      </w:r>
    </w:p>
    <w:p w14:paraId="301E21DF" w14:textId="77777777" w:rsidR="004C28CD" w:rsidRPr="00AB566C" w:rsidRDefault="004C28CD" w:rsidP="004C28CD">
      <w:pPr>
        <w:tabs>
          <w:tab w:val="left" w:pos="1336"/>
        </w:tabs>
        <w:rPr>
          <w:rFonts w:asciiTheme="minorHAnsi" w:hAnsiTheme="minorHAnsi" w:cstheme="minorHAnsi"/>
          <w:bCs/>
          <w:sz w:val="24"/>
          <w:szCs w:val="24"/>
        </w:rPr>
      </w:pPr>
      <w:r w:rsidRPr="00AB566C">
        <w:rPr>
          <w:rFonts w:asciiTheme="minorHAnsi" w:hAnsiTheme="minorHAnsi" w:cstheme="minorHAnsi"/>
          <w:bCs/>
          <w:sz w:val="24"/>
          <w:szCs w:val="24"/>
        </w:rPr>
        <w:t xml:space="preserve">Location: </w:t>
      </w:r>
      <w:r w:rsidRPr="00AB566C">
        <w:rPr>
          <w:rFonts w:asciiTheme="minorHAnsi" w:hAnsiTheme="minorHAnsi" w:cstheme="minorHAnsi"/>
          <w:bCs/>
          <w:sz w:val="24"/>
          <w:szCs w:val="24"/>
        </w:rPr>
        <w:tab/>
      </w:r>
      <w:r w:rsidRPr="00AB566C">
        <w:rPr>
          <w:rFonts w:asciiTheme="minorHAnsi" w:hAnsiTheme="minorHAnsi" w:cstheme="minorHAnsi"/>
          <w:bCs/>
          <w:sz w:val="24"/>
          <w:szCs w:val="24"/>
        </w:rPr>
        <w:tab/>
      </w:r>
      <w:r w:rsidRPr="00AB566C">
        <w:rPr>
          <w:rFonts w:asciiTheme="minorHAnsi" w:hAnsiTheme="minorHAnsi" w:cstheme="minorHAnsi"/>
          <w:bCs/>
          <w:sz w:val="24"/>
          <w:szCs w:val="24"/>
        </w:rPr>
        <w:tab/>
        <w:t>White House Little Burton Brandesburton YO25 8QN</w:t>
      </w:r>
    </w:p>
    <w:p w14:paraId="0F0639E9" w14:textId="77777777" w:rsidR="004C28CD" w:rsidRPr="00AB566C" w:rsidRDefault="004C28CD" w:rsidP="004C28CD">
      <w:pPr>
        <w:tabs>
          <w:tab w:val="left" w:pos="1336"/>
        </w:tabs>
        <w:rPr>
          <w:rFonts w:asciiTheme="minorHAnsi" w:hAnsiTheme="minorHAnsi" w:cstheme="minorHAnsi"/>
          <w:bCs/>
          <w:sz w:val="24"/>
          <w:szCs w:val="24"/>
        </w:rPr>
      </w:pPr>
      <w:r w:rsidRPr="00AB566C">
        <w:rPr>
          <w:rFonts w:asciiTheme="minorHAnsi" w:hAnsiTheme="minorHAnsi" w:cstheme="minorHAnsi"/>
          <w:bCs/>
          <w:sz w:val="24"/>
          <w:szCs w:val="24"/>
        </w:rPr>
        <w:t xml:space="preserve">Applicant: </w:t>
      </w:r>
      <w:r w:rsidRPr="00AB566C">
        <w:rPr>
          <w:rFonts w:asciiTheme="minorHAnsi" w:hAnsiTheme="minorHAnsi" w:cstheme="minorHAnsi"/>
          <w:bCs/>
          <w:sz w:val="24"/>
          <w:szCs w:val="24"/>
        </w:rPr>
        <w:tab/>
      </w:r>
      <w:r w:rsidRPr="00AB566C">
        <w:rPr>
          <w:rFonts w:asciiTheme="minorHAnsi" w:hAnsiTheme="minorHAnsi" w:cstheme="minorHAnsi"/>
          <w:bCs/>
          <w:sz w:val="24"/>
          <w:szCs w:val="24"/>
        </w:rPr>
        <w:tab/>
      </w:r>
      <w:r w:rsidRPr="00AB566C">
        <w:rPr>
          <w:rFonts w:asciiTheme="minorHAnsi" w:hAnsiTheme="minorHAnsi" w:cstheme="minorHAnsi"/>
          <w:bCs/>
          <w:sz w:val="24"/>
          <w:szCs w:val="24"/>
        </w:rPr>
        <w:tab/>
        <w:t xml:space="preserve">Mr &amp; Mrs Sam &amp; Caroline </w:t>
      </w:r>
      <w:proofErr w:type="spellStart"/>
      <w:r w:rsidRPr="00AB566C">
        <w:rPr>
          <w:rFonts w:asciiTheme="minorHAnsi" w:hAnsiTheme="minorHAnsi" w:cstheme="minorHAnsi"/>
          <w:bCs/>
          <w:sz w:val="24"/>
          <w:szCs w:val="24"/>
        </w:rPr>
        <w:t>Havler</w:t>
      </w:r>
      <w:proofErr w:type="spellEnd"/>
    </w:p>
    <w:p w14:paraId="22954764" w14:textId="50C1D19C" w:rsidR="004C28CD" w:rsidRDefault="004C28CD" w:rsidP="000965E1">
      <w:pPr>
        <w:tabs>
          <w:tab w:val="left" w:pos="1336"/>
        </w:tabs>
        <w:rPr>
          <w:rFonts w:asciiTheme="minorHAnsi" w:hAnsiTheme="minorHAnsi" w:cstheme="minorHAnsi"/>
          <w:bCs/>
          <w:sz w:val="24"/>
          <w:szCs w:val="24"/>
        </w:rPr>
      </w:pPr>
      <w:r w:rsidRPr="00AB566C">
        <w:rPr>
          <w:rFonts w:asciiTheme="minorHAnsi" w:hAnsiTheme="minorHAnsi" w:cstheme="minorHAnsi"/>
          <w:bCs/>
          <w:sz w:val="24"/>
          <w:szCs w:val="24"/>
        </w:rPr>
        <w:t xml:space="preserve">Application Type: </w:t>
      </w:r>
      <w:r w:rsidRPr="00AB566C">
        <w:rPr>
          <w:rFonts w:asciiTheme="minorHAnsi" w:hAnsiTheme="minorHAnsi" w:cstheme="minorHAnsi"/>
          <w:bCs/>
          <w:sz w:val="24"/>
          <w:szCs w:val="24"/>
        </w:rPr>
        <w:tab/>
        <w:t>Full Planning Permission</w:t>
      </w:r>
    </w:p>
    <w:p w14:paraId="499E58E3" w14:textId="77777777" w:rsidR="000965E1" w:rsidRPr="000965E1" w:rsidRDefault="000965E1" w:rsidP="000965E1">
      <w:pPr>
        <w:tabs>
          <w:tab w:val="left" w:pos="1336"/>
        </w:tabs>
        <w:rPr>
          <w:rFonts w:asciiTheme="minorHAnsi" w:hAnsiTheme="minorHAnsi" w:cstheme="minorHAnsi"/>
          <w:bCs/>
          <w:sz w:val="24"/>
          <w:szCs w:val="24"/>
        </w:rPr>
      </w:pPr>
    </w:p>
    <w:p w14:paraId="25D39F71" w14:textId="01E18123" w:rsidR="004C28CD" w:rsidRPr="002270A0" w:rsidRDefault="000965E1" w:rsidP="00B95B11">
      <w:pPr>
        <w:tabs>
          <w:tab w:val="left" w:pos="1276"/>
        </w:tabs>
        <w:ind w:right="913"/>
        <w:rPr>
          <w:rFonts w:asciiTheme="minorHAnsi" w:hAnsiTheme="minorHAnsi" w:cstheme="minorHAnsi"/>
          <w:bCs/>
          <w:sz w:val="24"/>
          <w:szCs w:val="24"/>
        </w:rPr>
      </w:pPr>
      <w:r>
        <w:rPr>
          <w:rFonts w:asciiTheme="minorHAnsi" w:hAnsiTheme="minorHAnsi" w:cstheme="minorHAnsi"/>
          <w:b/>
          <w:sz w:val="24"/>
          <w:szCs w:val="24"/>
        </w:rPr>
        <w:t>The Parish Council support the application.</w:t>
      </w:r>
    </w:p>
    <w:p w14:paraId="68EA7EF1" w14:textId="77777777" w:rsidR="004C28CD" w:rsidRDefault="004C28CD" w:rsidP="00B95B11">
      <w:pPr>
        <w:tabs>
          <w:tab w:val="left" w:pos="1276"/>
        </w:tabs>
        <w:ind w:right="913"/>
        <w:rPr>
          <w:rFonts w:asciiTheme="minorHAnsi" w:hAnsiTheme="minorHAnsi" w:cstheme="minorHAnsi"/>
          <w:b/>
          <w:sz w:val="24"/>
          <w:szCs w:val="24"/>
        </w:rPr>
      </w:pPr>
    </w:p>
    <w:p w14:paraId="7F343733" w14:textId="77777777" w:rsidR="00B26CF7" w:rsidRDefault="00B26CF7" w:rsidP="00B95B11">
      <w:pPr>
        <w:tabs>
          <w:tab w:val="left" w:pos="1276"/>
        </w:tabs>
        <w:ind w:right="913"/>
        <w:rPr>
          <w:rFonts w:asciiTheme="minorHAnsi" w:hAnsiTheme="minorHAnsi" w:cstheme="minorHAnsi"/>
          <w:b/>
          <w:sz w:val="24"/>
          <w:szCs w:val="24"/>
        </w:rPr>
      </w:pPr>
    </w:p>
    <w:p w14:paraId="6DA02B3E" w14:textId="300B15AA" w:rsidR="00B95B11" w:rsidRDefault="00B95B11" w:rsidP="00B95B11">
      <w:pPr>
        <w:tabs>
          <w:tab w:val="left" w:pos="1276"/>
        </w:tabs>
        <w:ind w:right="4133"/>
        <w:rPr>
          <w:rFonts w:asciiTheme="minorHAnsi" w:hAnsiTheme="minorHAnsi" w:cstheme="minorHAnsi"/>
          <w:b/>
          <w:sz w:val="24"/>
          <w:szCs w:val="24"/>
        </w:rPr>
      </w:pPr>
      <w:r>
        <w:rPr>
          <w:rFonts w:asciiTheme="minorHAnsi" w:hAnsiTheme="minorHAnsi" w:cstheme="minorHAnsi"/>
          <w:b/>
          <w:sz w:val="24"/>
          <w:szCs w:val="24"/>
        </w:rPr>
        <w:t>23-24/139</w:t>
      </w:r>
      <w:r>
        <w:rPr>
          <w:rFonts w:asciiTheme="minorHAnsi" w:hAnsiTheme="minorHAnsi" w:cstheme="minorHAnsi"/>
          <w:b/>
          <w:sz w:val="24"/>
          <w:szCs w:val="24"/>
        </w:rPr>
        <w:tab/>
      </w:r>
      <w:r w:rsidRPr="00385C1E">
        <w:rPr>
          <w:rFonts w:asciiTheme="minorHAnsi" w:hAnsiTheme="minorHAnsi" w:cstheme="minorHAnsi"/>
          <w:b/>
          <w:sz w:val="24"/>
          <w:szCs w:val="24"/>
        </w:rPr>
        <w:t>Monthly Account</w:t>
      </w:r>
      <w:r>
        <w:rPr>
          <w:rFonts w:asciiTheme="minorHAnsi" w:hAnsiTheme="minorHAnsi" w:cstheme="minorHAnsi"/>
          <w:b/>
          <w:sz w:val="24"/>
          <w:szCs w:val="24"/>
        </w:rPr>
        <w:t>s</w:t>
      </w:r>
    </w:p>
    <w:p w14:paraId="2C0EB2F3" w14:textId="77777777" w:rsidR="00E21911" w:rsidRDefault="00E21911" w:rsidP="00B95B11">
      <w:pPr>
        <w:tabs>
          <w:tab w:val="left" w:pos="1276"/>
        </w:tabs>
        <w:ind w:right="4133"/>
        <w:rPr>
          <w:rFonts w:asciiTheme="minorHAnsi" w:hAnsiTheme="minorHAnsi" w:cstheme="minorHAnsi"/>
          <w:b/>
          <w:sz w:val="24"/>
          <w:szCs w:val="24"/>
        </w:rPr>
      </w:pPr>
    </w:p>
    <w:p w14:paraId="03975937" w14:textId="08E20148" w:rsidR="00E21911" w:rsidRDefault="00E21911" w:rsidP="00E21911">
      <w:pPr>
        <w:tabs>
          <w:tab w:val="left" w:pos="1276"/>
        </w:tabs>
        <w:ind w:right="629"/>
        <w:rPr>
          <w:rFonts w:asciiTheme="minorHAnsi" w:hAnsiTheme="minorHAnsi" w:cstheme="minorHAnsi"/>
          <w:bCs/>
          <w:sz w:val="24"/>
          <w:szCs w:val="24"/>
        </w:rPr>
      </w:pPr>
      <w:r>
        <w:rPr>
          <w:rFonts w:asciiTheme="minorHAnsi" w:hAnsiTheme="minorHAnsi" w:cstheme="minorHAnsi"/>
          <w:bCs/>
          <w:sz w:val="24"/>
          <w:szCs w:val="24"/>
        </w:rPr>
        <w:tab/>
        <w:t xml:space="preserve">Total expenditure for March </w:t>
      </w:r>
      <w:r w:rsidR="002270A0">
        <w:rPr>
          <w:rFonts w:asciiTheme="minorHAnsi" w:hAnsiTheme="minorHAnsi" w:cstheme="minorHAnsi"/>
          <w:bCs/>
          <w:sz w:val="24"/>
          <w:szCs w:val="24"/>
        </w:rPr>
        <w:t>=</w:t>
      </w:r>
      <w:r>
        <w:rPr>
          <w:rFonts w:asciiTheme="minorHAnsi" w:hAnsiTheme="minorHAnsi" w:cstheme="minorHAnsi"/>
          <w:bCs/>
          <w:sz w:val="24"/>
          <w:szCs w:val="24"/>
        </w:rPr>
        <w:t xml:space="preserve"> £658.44</w:t>
      </w:r>
    </w:p>
    <w:p w14:paraId="60463346" w14:textId="1211CEE1" w:rsidR="00E21911" w:rsidRDefault="00E21911" w:rsidP="00E21911">
      <w:pPr>
        <w:tabs>
          <w:tab w:val="left" w:pos="1276"/>
        </w:tabs>
        <w:ind w:left="142" w:right="488"/>
        <w:rPr>
          <w:rFonts w:asciiTheme="minorHAnsi" w:hAnsiTheme="minorHAnsi" w:cstheme="minorHAnsi"/>
          <w:bCs/>
          <w:sz w:val="24"/>
          <w:szCs w:val="24"/>
        </w:rPr>
      </w:pPr>
      <w:r>
        <w:rPr>
          <w:rFonts w:asciiTheme="minorHAnsi" w:hAnsiTheme="minorHAnsi" w:cstheme="minorHAnsi"/>
          <w:bCs/>
          <w:sz w:val="24"/>
          <w:szCs w:val="24"/>
        </w:rPr>
        <w:tab/>
        <w:t xml:space="preserve">Items to note are Bus shelter cleaning £60 and reimbursement for Anti-Asphalt plant </w:t>
      </w:r>
      <w:r>
        <w:rPr>
          <w:rFonts w:asciiTheme="minorHAnsi" w:hAnsiTheme="minorHAnsi" w:cstheme="minorHAnsi"/>
          <w:bCs/>
          <w:sz w:val="24"/>
          <w:szCs w:val="24"/>
        </w:rPr>
        <w:tab/>
        <w:t xml:space="preserve">flyers </w:t>
      </w:r>
      <w:proofErr w:type="gramStart"/>
      <w:r>
        <w:rPr>
          <w:rFonts w:asciiTheme="minorHAnsi" w:hAnsiTheme="minorHAnsi" w:cstheme="minorHAnsi"/>
          <w:bCs/>
          <w:sz w:val="24"/>
          <w:szCs w:val="24"/>
        </w:rPr>
        <w:t>£46.99</w:t>
      </w:r>
      <w:proofErr w:type="gramEnd"/>
    </w:p>
    <w:p w14:paraId="1A5D1825" w14:textId="77777777" w:rsidR="00543199" w:rsidRDefault="00543199" w:rsidP="00E21911">
      <w:pPr>
        <w:tabs>
          <w:tab w:val="left" w:pos="1276"/>
        </w:tabs>
        <w:ind w:left="142" w:right="488"/>
        <w:rPr>
          <w:rFonts w:asciiTheme="minorHAnsi" w:hAnsiTheme="minorHAnsi" w:cstheme="minorHAnsi"/>
          <w:bCs/>
          <w:sz w:val="24"/>
          <w:szCs w:val="24"/>
        </w:rPr>
      </w:pPr>
    </w:p>
    <w:p w14:paraId="7FFBF730" w14:textId="674922EF" w:rsidR="00543199" w:rsidRDefault="00543199" w:rsidP="00E21911">
      <w:pPr>
        <w:tabs>
          <w:tab w:val="left" w:pos="1276"/>
        </w:tabs>
        <w:ind w:left="142" w:right="488"/>
        <w:rPr>
          <w:rFonts w:asciiTheme="minorHAnsi" w:hAnsiTheme="minorHAnsi" w:cstheme="minorHAnsi"/>
          <w:bCs/>
          <w:sz w:val="24"/>
          <w:szCs w:val="24"/>
        </w:rPr>
      </w:pPr>
      <w:r>
        <w:rPr>
          <w:rFonts w:asciiTheme="minorHAnsi" w:hAnsiTheme="minorHAnsi" w:cstheme="minorHAnsi"/>
          <w:bCs/>
          <w:sz w:val="24"/>
          <w:szCs w:val="24"/>
        </w:rPr>
        <w:tab/>
        <w:t>Move to online banking approved.</w:t>
      </w:r>
    </w:p>
    <w:p w14:paraId="0AEEA77B" w14:textId="77777777" w:rsidR="00E21911" w:rsidRDefault="00E21911" w:rsidP="00B95B11">
      <w:pPr>
        <w:tabs>
          <w:tab w:val="left" w:pos="1276"/>
        </w:tabs>
        <w:ind w:right="4133"/>
        <w:rPr>
          <w:rFonts w:asciiTheme="minorHAnsi" w:hAnsiTheme="minorHAnsi" w:cstheme="minorHAnsi"/>
          <w:b/>
          <w:sz w:val="24"/>
          <w:szCs w:val="24"/>
        </w:rPr>
      </w:pPr>
    </w:p>
    <w:p w14:paraId="34A7D2E0" w14:textId="77777777" w:rsidR="00B95B11" w:rsidRDefault="00B95B11" w:rsidP="00B95B11">
      <w:pPr>
        <w:tabs>
          <w:tab w:val="left" w:pos="1276"/>
        </w:tabs>
        <w:ind w:right="62"/>
        <w:rPr>
          <w:rFonts w:asciiTheme="minorHAnsi" w:hAnsiTheme="minorHAnsi" w:cstheme="minorHAnsi"/>
          <w:b/>
          <w:sz w:val="24"/>
          <w:szCs w:val="24"/>
        </w:rPr>
      </w:pPr>
    </w:p>
    <w:p w14:paraId="25519DD7" w14:textId="344AEC22" w:rsidR="00B95B11" w:rsidRDefault="00B95B11" w:rsidP="00B95B11">
      <w:pPr>
        <w:tabs>
          <w:tab w:val="left" w:pos="1276"/>
        </w:tabs>
        <w:ind w:right="62"/>
        <w:rPr>
          <w:rFonts w:asciiTheme="minorHAnsi" w:hAnsiTheme="minorHAnsi" w:cstheme="minorHAnsi"/>
          <w:b/>
          <w:sz w:val="24"/>
          <w:szCs w:val="24"/>
        </w:rPr>
      </w:pPr>
      <w:r w:rsidRPr="00385C1E">
        <w:rPr>
          <w:rFonts w:asciiTheme="minorHAnsi" w:hAnsiTheme="minorHAnsi" w:cstheme="minorHAnsi"/>
          <w:b/>
          <w:sz w:val="24"/>
          <w:szCs w:val="24"/>
        </w:rPr>
        <w:t>23-2</w:t>
      </w:r>
      <w:r>
        <w:rPr>
          <w:rFonts w:asciiTheme="minorHAnsi" w:hAnsiTheme="minorHAnsi" w:cstheme="minorHAnsi"/>
          <w:b/>
          <w:sz w:val="24"/>
          <w:szCs w:val="24"/>
        </w:rPr>
        <w:t>4/140</w:t>
      </w:r>
      <w:r>
        <w:rPr>
          <w:rFonts w:asciiTheme="minorHAnsi" w:hAnsiTheme="minorHAnsi" w:cstheme="minorHAnsi"/>
          <w:b/>
          <w:sz w:val="24"/>
          <w:szCs w:val="24"/>
        </w:rPr>
        <w:tab/>
        <w:t>Allotment Rent Review 2024/25</w:t>
      </w:r>
    </w:p>
    <w:p w14:paraId="29E07C12" w14:textId="77777777" w:rsidR="00543199" w:rsidRDefault="00543199" w:rsidP="00B95B11">
      <w:pPr>
        <w:tabs>
          <w:tab w:val="left" w:pos="1276"/>
        </w:tabs>
        <w:ind w:right="62"/>
        <w:rPr>
          <w:rFonts w:asciiTheme="minorHAnsi" w:hAnsiTheme="minorHAnsi" w:cstheme="minorHAnsi"/>
          <w:b/>
          <w:sz w:val="24"/>
          <w:szCs w:val="24"/>
        </w:rPr>
      </w:pPr>
    </w:p>
    <w:p w14:paraId="5AB64831" w14:textId="5E96D707" w:rsidR="00543199" w:rsidRPr="002270A0" w:rsidRDefault="00543199" w:rsidP="00B95B11">
      <w:pPr>
        <w:tabs>
          <w:tab w:val="left" w:pos="1276"/>
        </w:tabs>
        <w:ind w:right="62"/>
        <w:rPr>
          <w:rFonts w:asciiTheme="minorHAnsi" w:hAnsiTheme="minorHAnsi" w:cstheme="minorHAnsi"/>
          <w:bCs/>
          <w:sz w:val="24"/>
          <w:szCs w:val="24"/>
        </w:rPr>
      </w:pPr>
      <w:r>
        <w:rPr>
          <w:rFonts w:asciiTheme="minorHAnsi" w:hAnsiTheme="minorHAnsi" w:cstheme="minorHAnsi"/>
          <w:b/>
          <w:sz w:val="24"/>
          <w:szCs w:val="24"/>
        </w:rPr>
        <w:tab/>
      </w:r>
      <w:r w:rsidR="002270A0" w:rsidRPr="002270A0">
        <w:rPr>
          <w:rFonts w:asciiTheme="minorHAnsi" w:hAnsiTheme="minorHAnsi" w:cstheme="minorHAnsi"/>
          <w:bCs/>
          <w:sz w:val="24"/>
          <w:szCs w:val="24"/>
        </w:rPr>
        <w:t>It was agreed to increase the allotment rent</w:t>
      </w:r>
      <w:r w:rsidR="002270A0">
        <w:rPr>
          <w:rFonts w:asciiTheme="minorHAnsi" w:hAnsiTheme="minorHAnsi" w:cstheme="minorHAnsi"/>
          <w:bCs/>
          <w:sz w:val="24"/>
          <w:szCs w:val="24"/>
        </w:rPr>
        <w:t>s</w:t>
      </w:r>
      <w:r w:rsidR="002270A0" w:rsidRPr="002270A0">
        <w:rPr>
          <w:rFonts w:asciiTheme="minorHAnsi" w:hAnsiTheme="minorHAnsi" w:cstheme="minorHAnsi"/>
          <w:bCs/>
          <w:sz w:val="24"/>
          <w:szCs w:val="24"/>
        </w:rPr>
        <w:t xml:space="preserve"> for 2024/25 by </w:t>
      </w:r>
      <w:r w:rsidRPr="002270A0">
        <w:rPr>
          <w:rFonts w:asciiTheme="minorHAnsi" w:hAnsiTheme="minorHAnsi" w:cstheme="minorHAnsi"/>
          <w:bCs/>
          <w:sz w:val="24"/>
          <w:szCs w:val="24"/>
        </w:rPr>
        <w:t>5%</w:t>
      </w:r>
      <w:r w:rsidR="002270A0" w:rsidRPr="002270A0">
        <w:rPr>
          <w:rFonts w:asciiTheme="minorHAnsi" w:hAnsiTheme="minorHAnsi" w:cstheme="minorHAnsi"/>
          <w:bCs/>
          <w:sz w:val="24"/>
          <w:szCs w:val="24"/>
        </w:rPr>
        <w:t xml:space="preserve">.  </w:t>
      </w:r>
      <w:r w:rsidR="002270A0">
        <w:rPr>
          <w:rFonts w:asciiTheme="minorHAnsi" w:hAnsiTheme="minorHAnsi" w:cstheme="minorHAnsi"/>
          <w:bCs/>
          <w:sz w:val="24"/>
          <w:szCs w:val="24"/>
        </w:rPr>
        <w:br/>
      </w:r>
      <w:r w:rsidR="002270A0">
        <w:rPr>
          <w:rFonts w:asciiTheme="minorHAnsi" w:hAnsiTheme="minorHAnsi" w:cstheme="minorHAnsi"/>
          <w:bCs/>
          <w:sz w:val="24"/>
          <w:szCs w:val="24"/>
        </w:rPr>
        <w:br/>
      </w:r>
      <w:r w:rsidR="002270A0">
        <w:rPr>
          <w:rFonts w:asciiTheme="minorHAnsi" w:hAnsiTheme="minorHAnsi" w:cstheme="minorHAnsi"/>
          <w:bCs/>
          <w:sz w:val="24"/>
          <w:szCs w:val="24"/>
        </w:rPr>
        <w:tab/>
      </w:r>
      <w:r w:rsidR="002270A0" w:rsidRPr="002270A0">
        <w:rPr>
          <w:rFonts w:asciiTheme="minorHAnsi" w:hAnsiTheme="minorHAnsi" w:cstheme="minorHAnsi"/>
          <w:bCs/>
          <w:sz w:val="24"/>
          <w:szCs w:val="24"/>
        </w:rPr>
        <w:t>The Clerk will produce and send out the</w:t>
      </w:r>
      <w:r w:rsidR="00B26CF7">
        <w:rPr>
          <w:rFonts w:asciiTheme="minorHAnsi" w:hAnsiTheme="minorHAnsi" w:cstheme="minorHAnsi"/>
          <w:bCs/>
          <w:sz w:val="24"/>
          <w:szCs w:val="24"/>
        </w:rPr>
        <w:t xml:space="preserve"> necessary</w:t>
      </w:r>
      <w:r w:rsidR="002270A0" w:rsidRPr="002270A0">
        <w:rPr>
          <w:rFonts w:asciiTheme="minorHAnsi" w:hAnsiTheme="minorHAnsi" w:cstheme="minorHAnsi"/>
          <w:bCs/>
          <w:sz w:val="24"/>
          <w:szCs w:val="24"/>
        </w:rPr>
        <w:t xml:space="preserve"> letters notifying the tenants of this </w:t>
      </w:r>
      <w:r w:rsidR="002270A0">
        <w:rPr>
          <w:rFonts w:asciiTheme="minorHAnsi" w:hAnsiTheme="minorHAnsi" w:cstheme="minorHAnsi"/>
          <w:bCs/>
          <w:sz w:val="24"/>
          <w:szCs w:val="24"/>
        </w:rPr>
        <w:t xml:space="preserve">5% </w:t>
      </w:r>
      <w:r w:rsidR="00B26CF7">
        <w:rPr>
          <w:rFonts w:asciiTheme="minorHAnsi" w:hAnsiTheme="minorHAnsi" w:cstheme="minorHAnsi"/>
          <w:bCs/>
          <w:sz w:val="24"/>
          <w:szCs w:val="24"/>
        </w:rPr>
        <w:tab/>
      </w:r>
      <w:r w:rsidR="002270A0" w:rsidRPr="002270A0">
        <w:rPr>
          <w:rFonts w:asciiTheme="minorHAnsi" w:hAnsiTheme="minorHAnsi" w:cstheme="minorHAnsi"/>
          <w:bCs/>
          <w:sz w:val="24"/>
          <w:szCs w:val="24"/>
        </w:rPr>
        <w:t>increase and advising them of options for method of payment.</w:t>
      </w:r>
    </w:p>
    <w:p w14:paraId="26FCC1DF" w14:textId="77777777" w:rsidR="00A27EF1" w:rsidRDefault="00A27EF1" w:rsidP="00B95B11">
      <w:pPr>
        <w:tabs>
          <w:tab w:val="left" w:pos="1276"/>
        </w:tabs>
        <w:ind w:right="62"/>
        <w:rPr>
          <w:rFonts w:asciiTheme="minorHAnsi" w:hAnsiTheme="minorHAnsi" w:cstheme="minorHAnsi"/>
          <w:b/>
          <w:sz w:val="24"/>
          <w:szCs w:val="24"/>
        </w:rPr>
      </w:pPr>
    </w:p>
    <w:p w14:paraId="4720F900" w14:textId="77777777" w:rsidR="00B95B11" w:rsidRPr="005E531F" w:rsidRDefault="00B95B11" w:rsidP="00B95B11">
      <w:pPr>
        <w:tabs>
          <w:tab w:val="left" w:pos="1276"/>
        </w:tabs>
        <w:ind w:right="62"/>
        <w:rPr>
          <w:rFonts w:asciiTheme="minorHAnsi" w:hAnsiTheme="minorHAnsi" w:cstheme="minorHAnsi"/>
          <w:b/>
          <w:sz w:val="24"/>
          <w:szCs w:val="24"/>
        </w:rPr>
      </w:pPr>
    </w:p>
    <w:p w14:paraId="56FD622B" w14:textId="03AABF7D" w:rsidR="00B95B11" w:rsidRDefault="00B95B11" w:rsidP="00B95B11">
      <w:pPr>
        <w:tabs>
          <w:tab w:val="left" w:pos="1276"/>
        </w:tabs>
        <w:ind w:right="62"/>
        <w:rPr>
          <w:rFonts w:asciiTheme="minorHAnsi" w:hAnsiTheme="minorHAnsi" w:cstheme="minorHAnsi"/>
          <w:b/>
          <w:sz w:val="24"/>
          <w:szCs w:val="24"/>
        </w:rPr>
      </w:pPr>
      <w:r w:rsidRPr="00385C1E">
        <w:rPr>
          <w:rFonts w:asciiTheme="minorHAnsi" w:hAnsiTheme="minorHAnsi" w:cstheme="minorHAnsi"/>
          <w:b/>
          <w:sz w:val="24"/>
          <w:szCs w:val="24"/>
        </w:rPr>
        <w:t>23-2</w:t>
      </w:r>
      <w:r>
        <w:rPr>
          <w:rFonts w:asciiTheme="minorHAnsi" w:hAnsiTheme="minorHAnsi" w:cstheme="minorHAnsi"/>
          <w:b/>
          <w:sz w:val="24"/>
          <w:szCs w:val="24"/>
        </w:rPr>
        <w:t>4/141</w:t>
      </w:r>
      <w:r w:rsidRPr="00385C1E">
        <w:rPr>
          <w:rFonts w:asciiTheme="minorHAnsi" w:hAnsiTheme="minorHAnsi" w:cstheme="minorHAnsi"/>
          <w:b/>
          <w:sz w:val="24"/>
          <w:szCs w:val="24"/>
        </w:rPr>
        <w:tab/>
        <w:t>Corresponden</w:t>
      </w:r>
      <w:r>
        <w:rPr>
          <w:rFonts w:asciiTheme="minorHAnsi" w:hAnsiTheme="minorHAnsi" w:cstheme="minorHAnsi"/>
          <w:b/>
          <w:sz w:val="24"/>
          <w:szCs w:val="24"/>
        </w:rPr>
        <w:t>ce</w:t>
      </w:r>
    </w:p>
    <w:p w14:paraId="13EC6482" w14:textId="77777777" w:rsidR="00A27EF1" w:rsidRDefault="00A27EF1" w:rsidP="00B95B11">
      <w:pPr>
        <w:tabs>
          <w:tab w:val="left" w:pos="1276"/>
        </w:tabs>
        <w:ind w:right="62"/>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1170"/>
        <w:gridCol w:w="2653"/>
        <w:gridCol w:w="5193"/>
      </w:tblGrid>
      <w:tr w:rsidR="00A27EF1" w14:paraId="01AE4D58" w14:textId="77777777" w:rsidTr="006C3FD0">
        <w:trPr>
          <w:tblHeader/>
        </w:trPr>
        <w:tc>
          <w:tcPr>
            <w:tcW w:w="117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4E393D3F" w14:textId="77777777" w:rsidR="00A27EF1" w:rsidRDefault="00A27EF1" w:rsidP="006C3FD0">
            <w:pPr>
              <w:rPr>
                <w:rFonts w:cstheme="minorHAnsi"/>
                <w:b/>
                <w:bCs/>
              </w:rPr>
            </w:pPr>
            <w:r>
              <w:rPr>
                <w:rFonts w:cstheme="minorHAnsi"/>
                <w:b/>
                <w:bCs/>
              </w:rPr>
              <w:t>Date</w:t>
            </w:r>
          </w:p>
        </w:tc>
        <w:tc>
          <w:tcPr>
            <w:tcW w:w="2653"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04EF7C59" w14:textId="77777777" w:rsidR="00A27EF1" w:rsidRDefault="00A27EF1" w:rsidP="006C3FD0">
            <w:pPr>
              <w:rPr>
                <w:rFonts w:asciiTheme="minorHAnsi" w:hAnsiTheme="minorHAnsi" w:cstheme="minorHAnsi"/>
                <w:b/>
                <w:bCs/>
              </w:rPr>
            </w:pPr>
            <w:r>
              <w:rPr>
                <w:rFonts w:asciiTheme="minorHAnsi" w:hAnsiTheme="minorHAnsi" w:cstheme="minorHAnsi"/>
                <w:b/>
                <w:bCs/>
              </w:rPr>
              <w:t xml:space="preserve">Sender </w:t>
            </w:r>
          </w:p>
        </w:tc>
        <w:tc>
          <w:tcPr>
            <w:tcW w:w="5193"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7282095E" w14:textId="77777777" w:rsidR="00A27EF1" w:rsidRDefault="00A27EF1" w:rsidP="006C3FD0">
            <w:pPr>
              <w:rPr>
                <w:rFonts w:asciiTheme="minorHAnsi" w:hAnsiTheme="minorHAnsi" w:cstheme="minorHAnsi"/>
                <w:b/>
                <w:bCs/>
              </w:rPr>
            </w:pPr>
            <w:r>
              <w:rPr>
                <w:rFonts w:asciiTheme="minorHAnsi" w:hAnsiTheme="minorHAnsi" w:cstheme="minorHAnsi"/>
                <w:b/>
                <w:bCs/>
              </w:rPr>
              <w:t>Item</w:t>
            </w:r>
          </w:p>
        </w:tc>
      </w:tr>
      <w:tr w:rsidR="00A27EF1" w14:paraId="5AA33F78" w14:textId="77777777" w:rsidTr="006C3FD0">
        <w:tc>
          <w:tcPr>
            <w:tcW w:w="1170" w:type="dxa"/>
            <w:tcBorders>
              <w:top w:val="single" w:sz="4" w:space="0" w:color="auto"/>
              <w:left w:val="single" w:sz="4" w:space="0" w:color="auto"/>
              <w:bottom w:val="single" w:sz="4" w:space="0" w:color="auto"/>
              <w:right w:val="single" w:sz="4" w:space="0" w:color="auto"/>
            </w:tcBorders>
          </w:tcPr>
          <w:p w14:paraId="16D9D58E" w14:textId="77777777" w:rsidR="00A27EF1" w:rsidRDefault="00A27EF1" w:rsidP="006C3FD0">
            <w:pPr>
              <w:rPr>
                <w:rFonts w:asciiTheme="minorHAnsi" w:hAnsiTheme="minorHAnsi" w:cstheme="minorHAnsi"/>
              </w:rPr>
            </w:pPr>
            <w:r>
              <w:rPr>
                <w:rFonts w:asciiTheme="minorHAnsi" w:hAnsiTheme="minorHAnsi" w:cstheme="minorHAnsi"/>
              </w:rPr>
              <w:t>21/02/24</w:t>
            </w:r>
          </w:p>
        </w:tc>
        <w:tc>
          <w:tcPr>
            <w:tcW w:w="2653" w:type="dxa"/>
            <w:tcBorders>
              <w:top w:val="single" w:sz="4" w:space="0" w:color="auto"/>
              <w:left w:val="single" w:sz="4" w:space="0" w:color="auto"/>
              <w:bottom w:val="single" w:sz="4" w:space="0" w:color="auto"/>
              <w:right w:val="single" w:sz="4" w:space="0" w:color="auto"/>
            </w:tcBorders>
          </w:tcPr>
          <w:p w14:paraId="3DE25EFD" w14:textId="77777777" w:rsidR="00A27EF1" w:rsidRDefault="00A27EF1" w:rsidP="006C3FD0">
            <w:pPr>
              <w:rPr>
                <w:rFonts w:asciiTheme="minorHAnsi" w:hAnsiTheme="minorHAnsi" w:cstheme="minorHAnsi"/>
              </w:rPr>
            </w:pPr>
            <w:proofErr w:type="spellStart"/>
            <w:r>
              <w:rPr>
                <w:rFonts w:asciiTheme="minorHAnsi" w:hAnsiTheme="minorHAnsi" w:cstheme="minorHAnsi"/>
              </w:rPr>
              <w:t>Newlay</w:t>
            </w:r>
            <w:proofErr w:type="spellEnd"/>
            <w:r>
              <w:rPr>
                <w:rFonts w:asciiTheme="minorHAnsi" w:hAnsiTheme="minorHAnsi" w:cstheme="minorHAnsi"/>
              </w:rPr>
              <w:t xml:space="preserve"> Asphalt</w:t>
            </w:r>
          </w:p>
        </w:tc>
        <w:tc>
          <w:tcPr>
            <w:tcW w:w="5193" w:type="dxa"/>
            <w:tcBorders>
              <w:top w:val="single" w:sz="4" w:space="0" w:color="auto"/>
              <w:left w:val="single" w:sz="4" w:space="0" w:color="auto"/>
              <w:bottom w:val="single" w:sz="4" w:space="0" w:color="auto"/>
              <w:right w:val="single" w:sz="4" w:space="0" w:color="auto"/>
            </w:tcBorders>
          </w:tcPr>
          <w:p w14:paraId="3062D572" w14:textId="77777777" w:rsidR="00A27EF1" w:rsidRDefault="00A27EF1" w:rsidP="006C3FD0">
            <w:pPr>
              <w:rPr>
                <w:rFonts w:asciiTheme="minorHAnsi" w:hAnsiTheme="minorHAnsi" w:cstheme="minorHAnsi"/>
              </w:rPr>
            </w:pPr>
            <w:r>
              <w:rPr>
                <w:rFonts w:asciiTheme="minorHAnsi" w:hAnsiTheme="minorHAnsi" w:cstheme="minorHAnsi"/>
              </w:rPr>
              <w:t>Email to the Parish Councillors</w:t>
            </w:r>
          </w:p>
        </w:tc>
      </w:tr>
      <w:tr w:rsidR="00A27EF1" w14:paraId="48D6881C" w14:textId="77777777" w:rsidTr="006C3FD0">
        <w:tc>
          <w:tcPr>
            <w:tcW w:w="1170" w:type="dxa"/>
            <w:tcBorders>
              <w:top w:val="single" w:sz="4" w:space="0" w:color="auto"/>
              <w:left w:val="single" w:sz="4" w:space="0" w:color="auto"/>
              <w:bottom w:val="single" w:sz="4" w:space="0" w:color="auto"/>
              <w:right w:val="single" w:sz="4" w:space="0" w:color="auto"/>
            </w:tcBorders>
          </w:tcPr>
          <w:p w14:paraId="43C6BC41" w14:textId="77777777" w:rsidR="00A27EF1" w:rsidRDefault="00A27EF1" w:rsidP="006C3FD0">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3A30E567" w14:textId="77777777" w:rsidR="00A27EF1" w:rsidRDefault="00A27EF1" w:rsidP="006C3FD0">
            <w:pPr>
              <w:rPr>
                <w:rFonts w:cstheme="minorHAnsi"/>
              </w:rPr>
            </w:pPr>
            <w:r>
              <w:rPr>
                <w:rFonts w:cstheme="minorHAnsi"/>
              </w:rPr>
              <w:t>NALC</w:t>
            </w:r>
          </w:p>
        </w:tc>
        <w:tc>
          <w:tcPr>
            <w:tcW w:w="5193" w:type="dxa"/>
            <w:tcBorders>
              <w:top w:val="single" w:sz="4" w:space="0" w:color="auto"/>
              <w:left w:val="single" w:sz="4" w:space="0" w:color="auto"/>
              <w:bottom w:val="single" w:sz="4" w:space="0" w:color="auto"/>
              <w:right w:val="single" w:sz="4" w:space="0" w:color="auto"/>
            </w:tcBorders>
          </w:tcPr>
          <w:p w14:paraId="00DD6774" w14:textId="77777777" w:rsidR="00A27EF1" w:rsidRDefault="00A27EF1" w:rsidP="006C3FD0">
            <w:pPr>
              <w:rPr>
                <w:rFonts w:cstheme="minorHAnsi"/>
              </w:rPr>
            </w:pPr>
            <w:r>
              <w:rPr>
                <w:rFonts w:cstheme="minorHAnsi"/>
              </w:rPr>
              <w:t>Newsletter</w:t>
            </w:r>
          </w:p>
        </w:tc>
      </w:tr>
      <w:tr w:rsidR="00A27EF1" w14:paraId="16DC4BDE" w14:textId="77777777" w:rsidTr="006C3FD0">
        <w:tc>
          <w:tcPr>
            <w:tcW w:w="1170" w:type="dxa"/>
            <w:tcBorders>
              <w:top w:val="single" w:sz="4" w:space="0" w:color="auto"/>
              <w:left w:val="single" w:sz="4" w:space="0" w:color="auto"/>
              <w:bottom w:val="single" w:sz="4" w:space="0" w:color="auto"/>
              <w:right w:val="single" w:sz="4" w:space="0" w:color="auto"/>
            </w:tcBorders>
          </w:tcPr>
          <w:p w14:paraId="69307223" w14:textId="77777777" w:rsidR="00A27EF1" w:rsidRDefault="00A27EF1" w:rsidP="006C3FD0">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02979777" w14:textId="77777777" w:rsidR="00A27EF1" w:rsidRDefault="00A27EF1" w:rsidP="006C3FD0">
            <w:pPr>
              <w:rPr>
                <w:rFonts w:cstheme="minorHAnsi"/>
              </w:rPr>
            </w:pPr>
          </w:p>
        </w:tc>
        <w:tc>
          <w:tcPr>
            <w:tcW w:w="5193" w:type="dxa"/>
            <w:tcBorders>
              <w:top w:val="single" w:sz="4" w:space="0" w:color="auto"/>
              <w:left w:val="single" w:sz="4" w:space="0" w:color="auto"/>
              <w:bottom w:val="single" w:sz="4" w:space="0" w:color="auto"/>
              <w:right w:val="single" w:sz="4" w:space="0" w:color="auto"/>
            </w:tcBorders>
          </w:tcPr>
          <w:p w14:paraId="0C9A4F2E" w14:textId="77777777" w:rsidR="00A27EF1" w:rsidRPr="009008CC" w:rsidRDefault="00A27EF1" w:rsidP="006C3FD0">
            <w:pPr>
              <w:rPr>
                <w:rFonts w:cstheme="minorHAnsi"/>
              </w:rPr>
            </w:pPr>
          </w:p>
        </w:tc>
      </w:tr>
      <w:tr w:rsidR="00A27EF1" w14:paraId="57F904B4" w14:textId="77777777" w:rsidTr="006C3FD0">
        <w:tc>
          <w:tcPr>
            <w:tcW w:w="1170" w:type="dxa"/>
            <w:tcBorders>
              <w:top w:val="single" w:sz="4" w:space="0" w:color="auto"/>
              <w:left w:val="single" w:sz="4" w:space="0" w:color="auto"/>
              <w:bottom w:val="single" w:sz="4" w:space="0" w:color="auto"/>
              <w:right w:val="single" w:sz="4" w:space="0" w:color="auto"/>
            </w:tcBorders>
          </w:tcPr>
          <w:p w14:paraId="1C5737F1" w14:textId="77777777" w:rsidR="00A27EF1" w:rsidRDefault="00A27EF1" w:rsidP="006C3FD0">
            <w:pPr>
              <w:rPr>
                <w:rFonts w:cstheme="minorHAnsi"/>
              </w:rPr>
            </w:pPr>
            <w:r>
              <w:rPr>
                <w:rFonts w:cstheme="minorHAnsi"/>
              </w:rPr>
              <w:t>26/02/24</w:t>
            </w:r>
          </w:p>
        </w:tc>
        <w:tc>
          <w:tcPr>
            <w:tcW w:w="2653" w:type="dxa"/>
            <w:tcBorders>
              <w:top w:val="single" w:sz="4" w:space="0" w:color="auto"/>
              <w:left w:val="single" w:sz="4" w:space="0" w:color="auto"/>
              <w:bottom w:val="single" w:sz="4" w:space="0" w:color="auto"/>
              <w:right w:val="single" w:sz="4" w:space="0" w:color="auto"/>
            </w:tcBorders>
          </w:tcPr>
          <w:p w14:paraId="5909DAE6" w14:textId="77777777" w:rsidR="00A27EF1" w:rsidRDefault="00A27EF1" w:rsidP="006C3FD0">
            <w:pPr>
              <w:rPr>
                <w:rFonts w:cstheme="minorHAnsi"/>
              </w:rPr>
            </w:pPr>
            <w:r>
              <w:rPr>
                <w:rFonts w:cstheme="minorHAnsi"/>
              </w:rPr>
              <w:t>ERYC Planning</w:t>
            </w:r>
          </w:p>
        </w:tc>
        <w:tc>
          <w:tcPr>
            <w:tcW w:w="5193" w:type="dxa"/>
            <w:tcBorders>
              <w:top w:val="single" w:sz="4" w:space="0" w:color="auto"/>
              <w:left w:val="single" w:sz="4" w:space="0" w:color="auto"/>
              <w:bottom w:val="single" w:sz="4" w:space="0" w:color="auto"/>
              <w:right w:val="single" w:sz="4" w:space="0" w:color="auto"/>
            </w:tcBorders>
          </w:tcPr>
          <w:p w14:paraId="6A1F908B" w14:textId="77777777" w:rsidR="00A27EF1" w:rsidRPr="009008CC" w:rsidRDefault="00A27EF1" w:rsidP="006C3FD0">
            <w:pPr>
              <w:rPr>
                <w:rFonts w:cstheme="minorHAnsi"/>
              </w:rPr>
            </w:pPr>
            <w:r w:rsidRPr="00FD16F8">
              <w:rPr>
                <w:rFonts w:cstheme="minorHAnsi"/>
              </w:rPr>
              <w:t>Planning Consultation for 24/00457/PLF</w:t>
            </w:r>
            <w:r>
              <w:rPr>
                <w:rFonts w:ascii="Roboto" w:hAnsi="Roboto"/>
                <w:color w:val="1F1F1F"/>
                <w:sz w:val="33"/>
                <w:szCs w:val="33"/>
                <w:shd w:val="clear" w:color="auto" w:fill="FFFFFF"/>
              </w:rPr>
              <w:t> </w:t>
            </w:r>
          </w:p>
        </w:tc>
      </w:tr>
      <w:tr w:rsidR="00A27EF1" w:rsidRPr="00FD16F8" w14:paraId="5A180F46" w14:textId="77777777" w:rsidTr="006C3FD0">
        <w:tc>
          <w:tcPr>
            <w:tcW w:w="1170" w:type="dxa"/>
            <w:tcBorders>
              <w:top w:val="single" w:sz="4" w:space="0" w:color="auto"/>
              <w:left w:val="single" w:sz="4" w:space="0" w:color="auto"/>
              <w:bottom w:val="single" w:sz="4" w:space="0" w:color="auto"/>
              <w:right w:val="single" w:sz="4" w:space="0" w:color="auto"/>
            </w:tcBorders>
          </w:tcPr>
          <w:p w14:paraId="07364FED" w14:textId="77777777" w:rsidR="00A27EF1" w:rsidRPr="00FD16F8" w:rsidRDefault="00A27EF1" w:rsidP="006C3FD0">
            <w:pPr>
              <w:rPr>
                <w:rFonts w:cstheme="minorHAnsi"/>
                <w:b/>
                <w:bCs/>
              </w:rPr>
            </w:pPr>
          </w:p>
        </w:tc>
        <w:tc>
          <w:tcPr>
            <w:tcW w:w="2653" w:type="dxa"/>
            <w:tcBorders>
              <w:top w:val="single" w:sz="4" w:space="0" w:color="auto"/>
              <w:left w:val="single" w:sz="4" w:space="0" w:color="auto"/>
              <w:bottom w:val="single" w:sz="4" w:space="0" w:color="auto"/>
              <w:right w:val="single" w:sz="4" w:space="0" w:color="auto"/>
            </w:tcBorders>
          </w:tcPr>
          <w:p w14:paraId="49A4E51A" w14:textId="77777777" w:rsidR="00A27EF1" w:rsidRPr="00FD16F8" w:rsidRDefault="00A27EF1" w:rsidP="006C3FD0">
            <w:pPr>
              <w:rPr>
                <w:rFonts w:cstheme="minorHAnsi"/>
                <w:b/>
                <w:bCs/>
              </w:rPr>
            </w:pPr>
            <w:r w:rsidRPr="00FD16F8">
              <w:rPr>
                <w:rFonts w:cstheme="minorHAnsi"/>
                <w:b/>
                <w:bCs/>
              </w:rPr>
              <w:t>Samantha</w:t>
            </w:r>
            <w:r>
              <w:rPr>
                <w:rFonts w:cstheme="minorHAnsi"/>
                <w:b/>
                <w:bCs/>
              </w:rPr>
              <w:t xml:space="preserve"> Usher</w:t>
            </w:r>
          </w:p>
        </w:tc>
        <w:tc>
          <w:tcPr>
            <w:tcW w:w="5193" w:type="dxa"/>
            <w:tcBorders>
              <w:top w:val="single" w:sz="4" w:space="0" w:color="auto"/>
              <w:left w:val="single" w:sz="4" w:space="0" w:color="auto"/>
              <w:bottom w:val="single" w:sz="4" w:space="0" w:color="auto"/>
              <w:right w:val="single" w:sz="4" w:space="0" w:color="auto"/>
            </w:tcBorders>
          </w:tcPr>
          <w:p w14:paraId="55F60484" w14:textId="77777777" w:rsidR="00A27EF1" w:rsidRPr="00FD16F8" w:rsidRDefault="00A27EF1" w:rsidP="006C3FD0">
            <w:pPr>
              <w:rPr>
                <w:rFonts w:cstheme="minorHAnsi"/>
                <w:b/>
                <w:bCs/>
              </w:rPr>
            </w:pPr>
            <w:r w:rsidRPr="00FD16F8">
              <w:rPr>
                <w:rFonts w:cstheme="minorHAnsi"/>
                <w:b/>
                <w:bCs/>
              </w:rPr>
              <w:t>Email complaint about the play park</w:t>
            </w:r>
          </w:p>
        </w:tc>
      </w:tr>
      <w:tr w:rsidR="00A27EF1" w14:paraId="44F99553" w14:textId="77777777" w:rsidTr="006C3FD0">
        <w:tc>
          <w:tcPr>
            <w:tcW w:w="1170" w:type="dxa"/>
            <w:tcBorders>
              <w:top w:val="single" w:sz="4" w:space="0" w:color="auto"/>
              <w:left w:val="single" w:sz="4" w:space="0" w:color="auto"/>
              <w:bottom w:val="single" w:sz="4" w:space="0" w:color="auto"/>
              <w:right w:val="single" w:sz="4" w:space="0" w:color="auto"/>
            </w:tcBorders>
          </w:tcPr>
          <w:p w14:paraId="680EC9AB" w14:textId="77777777" w:rsidR="00A27EF1" w:rsidRDefault="00A27EF1" w:rsidP="006C3FD0">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1A5B8BC7" w14:textId="77777777" w:rsidR="00A27EF1" w:rsidRPr="00E3444B" w:rsidRDefault="00A27EF1" w:rsidP="006C3FD0">
            <w:pPr>
              <w:rPr>
                <w:rFonts w:cstheme="minorHAnsi"/>
                <w:b/>
                <w:bCs/>
              </w:rPr>
            </w:pPr>
            <w:r w:rsidRPr="00E3444B">
              <w:rPr>
                <w:rFonts w:cstheme="minorHAnsi"/>
                <w:b/>
                <w:bCs/>
              </w:rPr>
              <w:t>ERNLLCA</w:t>
            </w:r>
          </w:p>
        </w:tc>
        <w:tc>
          <w:tcPr>
            <w:tcW w:w="5193" w:type="dxa"/>
            <w:tcBorders>
              <w:top w:val="single" w:sz="4" w:space="0" w:color="auto"/>
              <w:left w:val="single" w:sz="4" w:space="0" w:color="auto"/>
              <w:bottom w:val="single" w:sz="4" w:space="0" w:color="auto"/>
              <w:right w:val="single" w:sz="4" w:space="0" w:color="auto"/>
            </w:tcBorders>
          </w:tcPr>
          <w:p w14:paraId="450DFEED" w14:textId="77777777" w:rsidR="00A27EF1" w:rsidRPr="00E3444B" w:rsidRDefault="00A27EF1" w:rsidP="006C3FD0">
            <w:pPr>
              <w:rPr>
                <w:rFonts w:cstheme="minorHAnsi"/>
                <w:b/>
                <w:bCs/>
              </w:rPr>
            </w:pPr>
            <w:r w:rsidRPr="00E3444B">
              <w:rPr>
                <w:rFonts w:cstheme="minorHAnsi"/>
                <w:b/>
                <w:bCs/>
              </w:rPr>
              <w:t>Email re purchasing a D-Day 80 Flag</w:t>
            </w:r>
          </w:p>
        </w:tc>
      </w:tr>
      <w:tr w:rsidR="00A27EF1" w14:paraId="4A94A8AE" w14:textId="77777777" w:rsidTr="006C3FD0">
        <w:tc>
          <w:tcPr>
            <w:tcW w:w="1170" w:type="dxa"/>
            <w:tcBorders>
              <w:top w:val="single" w:sz="4" w:space="0" w:color="auto"/>
              <w:left w:val="single" w:sz="4" w:space="0" w:color="auto"/>
              <w:bottom w:val="single" w:sz="4" w:space="0" w:color="auto"/>
              <w:right w:val="single" w:sz="4" w:space="0" w:color="auto"/>
            </w:tcBorders>
          </w:tcPr>
          <w:p w14:paraId="35E27914" w14:textId="77777777" w:rsidR="00A27EF1" w:rsidRDefault="00A27EF1" w:rsidP="006C3FD0">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4C4BCBA2" w14:textId="77777777" w:rsidR="00A27EF1" w:rsidRDefault="00A27EF1" w:rsidP="006C3FD0">
            <w:pPr>
              <w:rPr>
                <w:rFonts w:cstheme="minorHAnsi"/>
              </w:rPr>
            </w:pPr>
            <w:r>
              <w:rPr>
                <w:rFonts w:cstheme="minorHAnsi"/>
              </w:rPr>
              <w:t>PSE</w:t>
            </w:r>
          </w:p>
        </w:tc>
        <w:tc>
          <w:tcPr>
            <w:tcW w:w="5193" w:type="dxa"/>
            <w:tcBorders>
              <w:top w:val="single" w:sz="4" w:space="0" w:color="auto"/>
              <w:left w:val="single" w:sz="4" w:space="0" w:color="auto"/>
              <w:bottom w:val="single" w:sz="4" w:space="0" w:color="auto"/>
              <w:right w:val="single" w:sz="4" w:space="0" w:color="auto"/>
            </w:tcBorders>
          </w:tcPr>
          <w:p w14:paraId="12CFD7C0" w14:textId="77777777" w:rsidR="00A27EF1" w:rsidRPr="009008CC" w:rsidRDefault="00A27EF1" w:rsidP="006C3FD0">
            <w:pPr>
              <w:rPr>
                <w:rFonts w:cstheme="minorHAnsi"/>
              </w:rPr>
            </w:pPr>
            <w:r>
              <w:rPr>
                <w:rFonts w:cstheme="minorHAnsi"/>
              </w:rPr>
              <w:t>Newsletter</w:t>
            </w:r>
          </w:p>
        </w:tc>
      </w:tr>
      <w:tr w:rsidR="00A27EF1" w14:paraId="710A53C8" w14:textId="77777777" w:rsidTr="006C3FD0">
        <w:tc>
          <w:tcPr>
            <w:tcW w:w="1170" w:type="dxa"/>
            <w:tcBorders>
              <w:top w:val="single" w:sz="4" w:space="0" w:color="auto"/>
              <w:left w:val="single" w:sz="4" w:space="0" w:color="auto"/>
              <w:bottom w:val="single" w:sz="4" w:space="0" w:color="auto"/>
              <w:right w:val="single" w:sz="4" w:space="0" w:color="auto"/>
            </w:tcBorders>
          </w:tcPr>
          <w:p w14:paraId="44180370" w14:textId="77777777" w:rsidR="00A27EF1" w:rsidRDefault="00A27EF1" w:rsidP="006C3FD0">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6848AC90" w14:textId="77777777" w:rsidR="00A27EF1" w:rsidRDefault="00A27EF1" w:rsidP="006C3FD0">
            <w:pPr>
              <w:rPr>
                <w:rFonts w:cstheme="minorHAnsi"/>
              </w:rPr>
            </w:pPr>
            <w:r>
              <w:rPr>
                <w:rFonts w:cstheme="minorHAnsi"/>
              </w:rPr>
              <w:t>The Rural Bulletin</w:t>
            </w:r>
          </w:p>
        </w:tc>
        <w:tc>
          <w:tcPr>
            <w:tcW w:w="5193" w:type="dxa"/>
            <w:tcBorders>
              <w:top w:val="single" w:sz="4" w:space="0" w:color="auto"/>
              <w:left w:val="single" w:sz="4" w:space="0" w:color="auto"/>
              <w:bottom w:val="single" w:sz="4" w:space="0" w:color="auto"/>
              <w:right w:val="single" w:sz="4" w:space="0" w:color="auto"/>
            </w:tcBorders>
          </w:tcPr>
          <w:p w14:paraId="4710F817" w14:textId="77777777" w:rsidR="00A27EF1" w:rsidRPr="006228BC" w:rsidRDefault="00A27EF1" w:rsidP="006C3FD0">
            <w:pPr>
              <w:tabs>
                <w:tab w:val="left" w:pos="1336"/>
              </w:tabs>
            </w:pPr>
            <w:r>
              <w:t>Newsletter</w:t>
            </w:r>
          </w:p>
        </w:tc>
      </w:tr>
      <w:tr w:rsidR="00A27EF1" w14:paraId="2A0E659A" w14:textId="77777777" w:rsidTr="006C3FD0">
        <w:tc>
          <w:tcPr>
            <w:tcW w:w="1170" w:type="dxa"/>
            <w:tcBorders>
              <w:top w:val="single" w:sz="4" w:space="0" w:color="auto"/>
              <w:left w:val="single" w:sz="4" w:space="0" w:color="auto"/>
              <w:bottom w:val="single" w:sz="4" w:space="0" w:color="auto"/>
              <w:right w:val="single" w:sz="4" w:space="0" w:color="auto"/>
            </w:tcBorders>
          </w:tcPr>
          <w:p w14:paraId="343D2029" w14:textId="77777777" w:rsidR="00A27EF1" w:rsidRDefault="00A27EF1" w:rsidP="006C3FD0">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28078C27" w14:textId="77777777" w:rsidR="00A27EF1" w:rsidRDefault="00A27EF1" w:rsidP="006C3FD0">
            <w:pPr>
              <w:rPr>
                <w:rFonts w:cstheme="minorHAnsi"/>
              </w:rPr>
            </w:pPr>
            <w:r>
              <w:rPr>
                <w:rFonts w:cstheme="minorHAnsi"/>
              </w:rPr>
              <w:t>NALC</w:t>
            </w:r>
          </w:p>
        </w:tc>
        <w:tc>
          <w:tcPr>
            <w:tcW w:w="5193" w:type="dxa"/>
            <w:tcBorders>
              <w:top w:val="single" w:sz="4" w:space="0" w:color="auto"/>
              <w:left w:val="single" w:sz="4" w:space="0" w:color="auto"/>
              <w:bottom w:val="single" w:sz="4" w:space="0" w:color="auto"/>
              <w:right w:val="single" w:sz="4" w:space="0" w:color="auto"/>
            </w:tcBorders>
          </w:tcPr>
          <w:p w14:paraId="4498840B" w14:textId="77777777" w:rsidR="00A27EF1" w:rsidRPr="006228BC" w:rsidRDefault="00A27EF1" w:rsidP="006C3FD0">
            <w:pPr>
              <w:tabs>
                <w:tab w:val="left" w:pos="1336"/>
              </w:tabs>
              <w:ind w:left="1336" w:hanging="1336"/>
            </w:pPr>
            <w:r>
              <w:t>Events</w:t>
            </w:r>
          </w:p>
        </w:tc>
      </w:tr>
      <w:tr w:rsidR="00A27EF1" w:rsidRPr="006228BC" w14:paraId="511C224D" w14:textId="77777777" w:rsidTr="006C3FD0">
        <w:tc>
          <w:tcPr>
            <w:tcW w:w="1170" w:type="dxa"/>
            <w:tcBorders>
              <w:top w:val="single" w:sz="4" w:space="0" w:color="auto"/>
              <w:left w:val="single" w:sz="4" w:space="0" w:color="auto"/>
              <w:bottom w:val="single" w:sz="4" w:space="0" w:color="auto"/>
              <w:right w:val="single" w:sz="4" w:space="0" w:color="auto"/>
            </w:tcBorders>
          </w:tcPr>
          <w:p w14:paraId="055C82FD" w14:textId="77777777" w:rsidR="00A27EF1" w:rsidRDefault="00A27EF1" w:rsidP="006C3FD0">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4919E6AC" w14:textId="77777777" w:rsidR="00A27EF1" w:rsidRDefault="00A27EF1" w:rsidP="006C3FD0">
            <w:pPr>
              <w:rPr>
                <w:rFonts w:cstheme="minorHAnsi"/>
              </w:rPr>
            </w:pPr>
          </w:p>
        </w:tc>
        <w:tc>
          <w:tcPr>
            <w:tcW w:w="5193" w:type="dxa"/>
            <w:tcBorders>
              <w:top w:val="single" w:sz="4" w:space="0" w:color="auto"/>
              <w:left w:val="single" w:sz="4" w:space="0" w:color="auto"/>
              <w:bottom w:val="single" w:sz="4" w:space="0" w:color="auto"/>
              <w:right w:val="single" w:sz="4" w:space="0" w:color="auto"/>
            </w:tcBorders>
          </w:tcPr>
          <w:p w14:paraId="01B32842" w14:textId="77777777" w:rsidR="00A27EF1" w:rsidRPr="009008CC" w:rsidRDefault="00A27EF1" w:rsidP="006C3FD0">
            <w:pPr>
              <w:shd w:val="clear" w:color="auto" w:fill="FFFFFF"/>
              <w:outlineLvl w:val="1"/>
              <w:rPr>
                <w:rFonts w:cstheme="minorHAnsi"/>
              </w:rPr>
            </w:pPr>
          </w:p>
        </w:tc>
      </w:tr>
      <w:tr w:rsidR="00A27EF1" w14:paraId="6BC29CDB" w14:textId="77777777" w:rsidTr="006C3FD0">
        <w:tc>
          <w:tcPr>
            <w:tcW w:w="1170" w:type="dxa"/>
            <w:tcBorders>
              <w:top w:val="single" w:sz="4" w:space="0" w:color="auto"/>
              <w:left w:val="single" w:sz="4" w:space="0" w:color="auto"/>
              <w:bottom w:val="single" w:sz="4" w:space="0" w:color="auto"/>
              <w:right w:val="single" w:sz="4" w:space="0" w:color="auto"/>
            </w:tcBorders>
          </w:tcPr>
          <w:p w14:paraId="3F5CB1E7" w14:textId="77777777" w:rsidR="00A27EF1" w:rsidRDefault="00A27EF1" w:rsidP="006C3FD0">
            <w:pPr>
              <w:rPr>
                <w:rFonts w:cstheme="minorHAnsi"/>
              </w:rPr>
            </w:pPr>
            <w:r>
              <w:rPr>
                <w:rFonts w:cstheme="minorHAnsi"/>
              </w:rPr>
              <w:t>29/02/24</w:t>
            </w:r>
          </w:p>
        </w:tc>
        <w:tc>
          <w:tcPr>
            <w:tcW w:w="2653" w:type="dxa"/>
            <w:tcBorders>
              <w:top w:val="single" w:sz="4" w:space="0" w:color="auto"/>
              <w:left w:val="single" w:sz="4" w:space="0" w:color="auto"/>
              <w:bottom w:val="single" w:sz="4" w:space="0" w:color="auto"/>
              <w:right w:val="single" w:sz="4" w:space="0" w:color="auto"/>
            </w:tcBorders>
          </w:tcPr>
          <w:p w14:paraId="6221B1CC" w14:textId="77777777" w:rsidR="00A27EF1" w:rsidRDefault="00A27EF1" w:rsidP="006C3FD0">
            <w:pPr>
              <w:rPr>
                <w:rFonts w:cstheme="minorHAnsi"/>
              </w:rPr>
            </w:pPr>
            <w:r>
              <w:rPr>
                <w:rFonts w:cstheme="minorHAnsi"/>
              </w:rPr>
              <w:t>ERYC</w:t>
            </w:r>
          </w:p>
        </w:tc>
        <w:tc>
          <w:tcPr>
            <w:tcW w:w="5193" w:type="dxa"/>
            <w:tcBorders>
              <w:top w:val="single" w:sz="4" w:space="0" w:color="auto"/>
              <w:left w:val="single" w:sz="4" w:space="0" w:color="auto"/>
              <w:bottom w:val="single" w:sz="4" w:space="0" w:color="auto"/>
              <w:right w:val="single" w:sz="4" w:space="0" w:color="auto"/>
            </w:tcBorders>
          </w:tcPr>
          <w:p w14:paraId="41AED8DE" w14:textId="77777777" w:rsidR="00A27EF1" w:rsidRPr="009008CC" w:rsidRDefault="00A27EF1" w:rsidP="006C3FD0">
            <w:pPr>
              <w:shd w:val="clear" w:color="auto" w:fill="FFFFFF"/>
              <w:outlineLvl w:val="1"/>
              <w:rPr>
                <w:rFonts w:cstheme="minorHAnsi"/>
              </w:rPr>
            </w:pPr>
            <w:r>
              <w:rPr>
                <w:rFonts w:cstheme="minorHAnsi"/>
              </w:rPr>
              <w:t>Email from Cllr Dewhirst re Highways Issues</w:t>
            </w:r>
          </w:p>
        </w:tc>
      </w:tr>
      <w:tr w:rsidR="00A27EF1" w14:paraId="4C8B6227" w14:textId="77777777" w:rsidTr="006C3FD0">
        <w:tc>
          <w:tcPr>
            <w:tcW w:w="1170" w:type="dxa"/>
            <w:tcBorders>
              <w:top w:val="single" w:sz="4" w:space="0" w:color="auto"/>
              <w:left w:val="single" w:sz="4" w:space="0" w:color="auto"/>
              <w:bottom w:val="single" w:sz="4" w:space="0" w:color="auto"/>
              <w:right w:val="single" w:sz="4" w:space="0" w:color="auto"/>
            </w:tcBorders>
          </w:tcPr>
          <w:p w14:paraId="24086017" w14:textId="77777777" w:rsidR="00A27EF1" w:rsidRDefault="00A27EF1" w:rsidP="006C3FD0">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705B26CC" w14:textId="77777777" w:rsidR="00A27EF1" w:rsidRDefault="00A27EF1" w:rsidP="006C3FD0">
            <w:pPr>
              <w:rPr>
                <w:rFonts w:cstheme="minorHAnsi"/>
              </w:rPr>
            </w:pPr>
            <w:r>
              <w:rPr>
                <w:rFonts w:cstheme="minorHAnsi"/>
              </w:rPr>
              <w:t>NALC</w:t>
            </w:r>
          </w:p>
        </w:tc>
        <w:tc>
          <w:tcPr>
            <w:tcW w:w="5193" w:type="dxa"/>
            <w:tcBorders>
              <w:top w:val="single" w:sz="4" w:space="0" w:color="auto"/>
              <w:left w:val="single" w:sz="4" w:space="0" w:color="auto"/>
              <w:bottom w:val="single" w:sz="4" w:space="0" w:color="auto"/>
              <w:right w:val="single" w:sz="4" w:space="0" w:color="auto"/>
            </w:tcBorders>
          </w:tcPr>
          <w:p w14:paraId="73EC5525" w14:textId="77777777" w:rsidR="00A27EF1" w:rsidRPr="009008CC" w:rsidRDefault="00A27EF1" w:rsidP="006C3FD0">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Chief Executive’s Bulletin</w:t>
            </w:r>
          </w:p>
        </w:tc>
      </w:tr>
      <w:tr w:rsidR="00A27EF1" w14:paraId="7954ECF2" w14:textId="77777777" w:rsidTr="006C3FD0">
        <w:tc>
          <w:tcPr>
            <w:tcW w:w="1170" w:type="dxa"/>
            <w:tcBorders>
              <w:top w:val="single" w:sz="4" w:space="0" w:color="auto"/>
              <w:left w:val="single" w:sz="4" w:space="0" w:color="auto"/>
              <w:bottom w:val="single" w:sz="4" w:space="0" w:color="auto"/>
              <w:right w:val="single" w:sz="4" w:space="0" w:color="auto"/>
            </w:tcBorders>
          </w:tcPr>
          <w:p w14:paraId="1A4159CC" w14:textId="77777777" w:rsidR="00A27EF1" w:rsidRDefault="00A27EF1" w:rsidP="006C3FD0">
            <w:pPr>
              <w:rPr>
                <w:rFonts w:cstheme="minorHAnsi"/>
              </w:rPr>
            </w:pPr>
            <w:r>
              <w:rPr>
                <w:rFonts w:cstheme="minorHAnsi"/>
              </w:rPr>
              <w:t>04/03/24</w:t>
            </w:r>
          </w:p>
        </w:tc>
        <w:tc>
          <w:tcPr>
            <w:tcW w:w="2653" w:type="dxa"/>
            <w:tcBorders>
              <w:top w:val="single" w:sz="4" w:space="0" w:color="auto"/>
              <w:left w:val="single" w:sz="4" w:space="0" w:color="auto"/>
              <w:bottom w:val="single" w:sz="4" w:space="0" w:color="auto"/>
              <w:right w:val="single" w:sz="4" w:space="0" w:color="auto"/>
            </w:tcBorders>
          </w:tcPr>
          <w:p w14:paraId="581EA29A" w14:textId="77777777" w:rsidR="00A27EF1" w:rsidRDefault="00A27EF1" w:rsidP="006C3FD0">
            <w:pPr>
              <w:rPr>
                <w:rFonts w:cstheme="minorHAnsi"/>
              </w:rPr>
            </w:pPr>
            <w:r>
              <w:rPr>
                <w:rFonts w:cstheme="minorHAnsi"/>
              </w:rPr>
              <w:t>ERYC</w:t>
            </w:r>
          </w:p>
        </w:tc>
        <w:tc>
          <w:tcPr>
            <w:tcW w:w="5193" w:type="dxa"/>
            <w:tcBorders>
              <w:top w:val="single" w:sz="4" w:space="0" w:color="auto"/>
              <w:left w:val="single" w:sz="4" w:space="0" w:color="auto"/>
              <w:bottom w:val="single" w:sz="4" w:space="0" w:color="auto"/>
              <w:right w:val="single" w:sz="4" w:space="0" w:color="auto"/>
            </w:tcBorders>
          </w:tcPr>
          <w:p w14:paraId="2A50D054" w14:textId="77777777" w:rsidR="00A27EF1" w:rsidRPr="009008CC" w:rsidRDefault="00A27EF1" w:rsidP="006C3FD0">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Rural Partnership 25</w:t>
            </w:r>
            <w:r w:rsidRPr="00A178B3">
              <w:rPr>
                <w:rFonts w:ascii="Calibri" w:eastAsia="Calibri" w:hAnsi="Calibri" w:cstheme="minorHAnsi"/>
                <w:b w:val="0"/>
                <w:bCs w:val="0"/>
                <w:sz w:val="20"/>
                <w:szCs w:val="20"/>
                <w:vertAlign w:val="superscript"/>
              </w:rPr>
              <w:t>th</w:t>
            </w:r>
            <w:r>
              <w:rPr>
                <w:rFonts w:ascii="Calibri" w:eastAsia="Calibri" w:hAnsi="Calibri" w:cstheme="minorHAnsi"/>
                <w:b w:val="0"/>
                <w:bCs w:val="0"/>
                <w:sz w:val="20"/>
                <w:szCs w:val="20"/>
              </w:rPr>
              <w:t xml:space="preserve"> Special Event</w:t>
            </w:r>
          </w:p>
        </w:tc>
      </w:tr>
      <w:tr w:rsidR="00A27EF1" w14:paraId="5C4ABB4F" w14:textId="77777777" w:rsidTr="006C3FD0">
        <w:tc>
          <w:tcPr>
            <w:tcW w:w="1170" w:type="dxa"/>
            <w:tcBorders>
              <w:top w:val="single" w:sz="4" w:space="0" w:color="auto"/>
              <w:left w:val="single" w:sz="4" w:space="0" w:color="auto"/>
              <w:bottom w:val="single" w:sz="4" w:space="0" w:color="auto"/>
              <w:right w:val="single" w:sz="4" w:space="0" w:color="auto"/>
            </w:tcBorders>
          </w:tcPr>
          <w:p w14:paraId="4A12F63A" w14:textId="77777777" w:rsidR="00A27EF1" w:rsidRDefault="00A27EF1" w:rsidP="006C3FD0">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547CE1B7" w14:textId="77777777" w:rsidR="00A27EF1" w:rsidRDefault="00A27EF1" w:rsidP="006C3FD0">
            <w:pPr>
              <w:rPr>
                <w:rFonts w:cstheme="minorHAnsi"/>
              </w:rPr>
            </w:pPr>
            <w:r>
              <w:rPr>
                <w:rFonts w:cstheme="minorHAnsi"/>
              </w:rPr>
              <w:t>ERYC</w:t>
            </w:r>
          </w:p>
        </w:tc>
        <w:tc>
          <w:tcPr>
            <w:tcW w:w="5193" w:type="dxa"/>
            <w:tcBorders>
              <w:top w:val="single" w:sz="4" w:space="0" w:color="auto"/>
              <w:left w:val="single" w:sz="4" w:space="0" w:color="auto"/>
              <w:bottom w:val="single" w:sz="4" w:space="0" w:color="auto"/>
              <w:right w:val="single" w:sz="4" w:space="0" w:color="auto"/>
            </w:tcBorders>
          </w:tcPr>
          <w:p w14:paraId="55EC10BB" w14:textId="77777777" w:rsidR="00A27EF1" w:rsidRPr="009008CC" w:rsidRDefault="00A27EF1" w:rsidP="006C3FD0">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Newsletter</w:t>
            </w:r>
          </w:p>
        </w:tc>
      </w:tr>
      <w:tr w:rsidR="00A27EF1" w14:paraId="6E88082B" w14:textId="77777777" w:rsidTr="006C3FD0">
        <w:tc>
          <w:tcPr>
            <w:tcW w:w="1170" w:type="dxa"/>
            <w:tcBorders>
              <w:top w:val="single" w:sz="4" w:space="0" w:color="auto"/>
              <w:left w:val="single" w:sz="4" w:space="0" w:color="auto"/>
              <w:bottom w:val="single" w:sz="4" w:space="0" w:color="auto"/>
              <w:right w:val="single" w:sz="4" w:space="0" w:color="auto"/>
            </w:tcBorders>
          </w:tcPr>
          <w:p w14:paraId="3A00BCB0" w14:textId="77777777" w:rsidR="00A27EF1" w:rsidRDefault="00A27EF1" w:rsidP="006C3FD0">
            <w:pPr>
              <w:rPr>
                <w:rFonts w:cstheme="minorHAnsi"/>
              </w:rPr>
            </w:pPr>
            <w:r>
              <w:rPr>
                <w:rFonts w:cstheme="minorHAnsi"/>
              </w:rPr>
              <w:t>05/03/24</w:t>
            </w:r>
          </w:p>
        </w:tc>
        <w:tc>
          <w:tcPr>
            <w:tcW w:w="2653" w:type="dxa"/>
            <w:tcBorders>
              <w:top w:val="single" w:sz="4" w:space="0" w:color="auto"/>
              <w:left w:val="single" w:sz="4" w:space="0" w:color="auto"/>
              <w:bottom w:val="single" w:sz="4" w:space="0" w:color="auto"/>
              <w:right w:val="single" w:sz="4" w:space="0" w:color="auto"/>
            </w:tcBorders>
          </w:tcPr>
          <w:p w14:paraId="4953707F" w14:textId="77777777" w:rsidR="00A27EF1" w:rsidRDefault="00A27EF1" w:rsidP="006C3FD0">
            <w:pPr>
              <w:rPr>
                <w:rFonts w:cstheme="minorHAnsi"/>
              </w:rPr>
            </w:pPr>
            <w:r>
              <w:rPr>
                <w:rFonts w:cstheme="minorHAnsi"/>
              </w:rPr>
              <w:t>The Rural Bulletin</w:t>
            </w:r>
          </w:p>
        </w:tc>
        <w:tc>
          <w:tcPr>
            <w:tcW w:w="5193" w:type="dxa"/>
            <w:tcBorders>
              <w:top w:val="single" w:sz="4" w:space="0" w:color="auto"/>
              <w:left w:val="single" w:sz="4" w:space="0" w:color="auto"/>
              <w:bottom w:val="single" w:sz="4" w:space="0" w:color="auto"/>
              <w:right w:val="single" w:sz="4" w:space="0" w:color="auto"/>
            </w:tcBorders>
          </w:tcPr>
          <w:p w14:paraId="210F99B2" w14:textId="77777777" w:rsidR="00A27EF1" w:rsidRPr="003D21F9" w:rsidRDefault="00A27EF1" w:rsidP="006C3FD0">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Newsletter</w:t>
            </w:r>
          </w:p>
        </w:tc>
      </w:tr>
      <w:tr w:rsidR="00A27EF1" w14:paraId="3B0D7CB0" w14:textId="77777777" w:rsidTr="006C3FD0">
        <w:tc>
          <w:tcPr>
            <w:tcW w:w="1170" w:type="dxa"/>
            <w:tcBorders>
              <w:top w:val="single" w:sz="4" w:space="0" w:color="auto"/>
              <w:left w:val="single" w:sz="4" w:space="0" w:color="auto"/>
              <w:bottom w:val="single" w:sz="4" w:space="0" w:color="auto"/>
              <w:right w:val="single" w:sz="4" w:space="0" w:color="auto"/>
            </w:tcBorders>
          </w:tcPr>
          <w:p w14:paraId="73AE56E6" w14:textId="77777777" w:rsidR="00A27EF1" w:rsidRDefault="00A27EF1" w:rsidP="006C3FD0">
            <w:pPr>
              <w:rPr>
                <w:rFonts w:cstheme="minorHAnsi"/>
              </w:rPr>
            </w:pPr>
          </w:p>
        </w:tc>
        <w:tc>
          <w:tcPr>
            <w:tcW w:w="2653" w:type="dxa"/>
            <w:tcBorders>
              <w:top w:val="single" w:sz="4" w:space="0" w:color="auto"/>
              <w:left w:val="single" w:sz="4" w:space="0" w:color="auto"/>
              <w:bottom w:val="single" w:sz="4" w:space="0" w:color="auto"/>
              <w:right w:val="single" w:sz="4" w:space="0" w:color="auto"/>
            </w:tcBorders>
          </w:tcPr>
          <w:p w14:paraId="0248AA5F" w14:textId="77777777" w:rsidR="00A27EF1" w:rsidRDefault="00A27EF1" w:rsidP="006C3FD0">
            <w:pPr>
              <w:rPr>
                <w:rFonts w:cstheme="minorHAnsi"/>
              </w:rPr>
            </w:pPr>
            <w:r>
              <w:rPr>
                <w:rFonts w:cstheme="minorHAnsi"/>
              </w:rPr>
              <w:t>NALC</w:t>
            </w:r>
          </w:p>
        </w:tc>
        <w:tc>
          <w:tcPr>
            <w:tcW w:w="5193" w:type="dxa"/>
            <w:tcBorders>
              <w:top w:val="single" w:sz="4" w:space="0" w:color="auto"/>
              <w:left w:val="single" w:sz="4" w:space="0" w:color="auto"/>
              <w:bottom w:val="single" w:sz="4" w:space="0" w:color="auto"/>
              <w:right w:val="single" w:sz="4" w:space="0" w:color="auto"/>
            </w:tcBorders>
          </w:tcPr>
          <w:p w14:paraId="38BCB8E2" w14:textId="77777777" w:rsidR="00A27EF1" w:rsidRPr="003D21F9" w:rsidRDefault="00A27EF1" w:rsidP="006C3FD0">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Events</w:t>
            </w:r>
          </w:p>
        </w:tc>
      </w:tr>
      <w:tr w:rsidR="00252270" w14:paraId="184C6249" w14:textId="77777777" w:rsidTr="006C3FD0">
        <w:tc>
          <w:tcPr>
            <w:tcW w:w="1170" w:type="dxa"/>
            <w:tcBorders>
              <w:top w:val="single" w:sz="4" w:space="0" w:color="auto"/>
              <w:left w:val="single" w:sz="4" w:space="0" w:color="auto"/>
              <w:bottom w:val="single" w:sz="4" w:space="0" w:color="auto"/>
              <w:right w:val="single" w:sz="4" w:space="0" w:color="auto"/>
            </w:tcBorders>
          </w:tcPr>
          <w:p w14:paraId="66ACD4DA" w14:textId="2FD0565C" w:rsidR="00252270" w:rsidRDefault="00252270" w:rsidP="006C3FD0">
            <w:pPr>
              <w:rPr>
                <w:rFonts w:cstheme="minorHAnsi"/>
              </w:rPr>
            </w:pPr>
            <w:r>
              <w:rPr>
                <w:rFonts w:cstheme="minorHAnsi"/>
              </w:rPr>
              <w:t>11/03/24</w:t>
            </w:r>
          </w:p>
        </w:tc>
        <w:tc>
          <w:tcPr>
            <w:tcW w:w="2653" w:type="dxa"/>
            <w:tcBorders>
              <w:top w:val="single" w:sz="4" w:space="0" w:color="auto"/>
              <w:left w:val="single" w:sz="4" w:space="0" w:color="auto"/>
              <w:bottom w:val="single" w:sz="4" w:space="0" w:color="auto"/>
              <w:right w:val="single" w:sz="4" w:space="0" w:color="auto"/>
            </w:tcBorders>
          </w:tcPr>
          <w:p w14:paraId="0F6EA596" w14:textId="5BB7D8A3" w:rsidR="00252270" w:rsidRDefault="00252270" w:rsidP="006C3FD0">
            <w:pPr>
              <w:rPr>
                <w:rFonts w:cstheme="minorHAnsi"/>
              </w:rPr>
            </w:pPr>
            <w:r>
              <w:rPr>
                <w:rFonts w:cstheme="minorHAnsi"/>
              </w:rPr>
              <w:t>ERYC</w:t>
            </w:r>
          </w:p>
        </w:tc>
        <w:tc>
          <w:tcPr>
            <w:tcW w:w="5193" w:type="dxa"/>
            <w:tcBorders>
              <w:top w:val="single" w:sz="4" w:space="0" w:color="auto"/>
              <w:left w:val="single" w:sz="4" w:space="0" w:color="auto"/>
              <w:bottom w:val="single" w:sz="4" w:space="0" w:color="auto"/>
              <w:right w:val="single" w:sz="4" w:space="0" w:color="auto"/>
            </w:tcBorders>
          </w:tcPr>
          <w:p w14:paraId="7AC17738" w14:textId="77777777" w:rsidR="00252270" w:rsidRDefault="00252270" w:rsidP="006C3FD0">
            <w:pPr>
              <w:pStyle w:val="Heading2"/>
              <w:shd w:val="clear" w:color="auto" w:fill="FFFFFF"/>
              <w:spacing w:before="0" w:beforeAutospacing="0" w:after="0" w:afterAutospacing="0"/>
              <w:rPr>
                <w:rFonts w:ascii="Calibri" w:eastAsia="Calibri" w:hAnsi="Calibri" w:cstheme="minorHAnsi"/>
                <w:b w:val="0"/>
                <w:bCs w:val="0"/>
                <w:sz w:val="20"/>
                <w:szCs w:val="20"/>
              </w:rPr>
            </w:pPr>
            <w:r>
              <w:rPr>
                <w:rFonts w:ascii="Calibri" w:eastAsia="Calibri" w:hAnsi="Calibri" w:cstheme="minorHAnsi"/>
                <w:b w:val="0"/>
                <w:bCs w:val="0"/>
                <w:sz w:val="20"/>
                <w:szCs w:val="20"/>
              </w:rPr>
              <w:t>Town and Parish Councillors Bulletin</w:t>
            </w:r>
          </w:p>
          <w:p w14:paraId="22D31EAC" w14:textId="4EF38D7F" w:rsidR="00543199" w:rsidRDefault="00543199" w:rsidP="006C3FD0">
            <w:pPr>
              <w:pStyle w:val="Heading2"/>
              <w:shd w:val="clear" w:color="auto" w:fill="FFFFFF"/>
              <w:spacing w:before="0" w:beforeAutospacing="0" w:after="0" w:afterAutospacing="0"/>
              <w:rPr>
                <w:rFonts w:ascii="Calibri" w:eastAsia="Calibri" w:hAnsi="Calibri" w:cstheme="minorHAnsi"/>
                <w:b w:val="0"/>
                <w:bCs w:val="0"/>
                <w:sz w:val="20"/>
                <w:szCs w:val="20"/>
              </w:rPr>
            </w:pPr>
          </w:p>
        </w:tc>
      </w:tr>
    </w:tbl>
    <w:p w14:paraId="0AAC504F" w14:textId="77777777" w:rsidR="00B26CF7" w:rsidRDefault="00B26CF7" w:rsidP="00B95B11">
      <w:pPr>
        <w:tabs>
          <w:tab w:val="left" w:pos="1276"/>
        </w:tabs>
        <w:ind w:right="62"/>
        <w:rPr>
          <w:rFonts w:asciiTheme="minorHAnsi" w:hAnsiTheme="minorHAnsi" w:cstheme="minorHAnsi"/>
          <w:b/>
          <w:sz w:val="24"/>
          <w:szCs w:val="24"/>
        </w:rPr>
      </w:pPr>
    </w:p>
    <w:p w14:paraId="620DA869" w14:textId="77777777" w:rsidR="00B26CF7" w:rsidRPr="001E4F78" w:rsidRDefault="00B26CF7" w:rsidP="00B95B11">
      <w:pPr>
        <w:tabs>
          <w:tab w:val="left" w:pos="1276"/>
        </w:tabs>
        <w:ind w:right="62"/>
        <w:rPr>
          <w:rFonts w:asciiTheme="minorHAnsi" w:hAnsiTheme="minorHAnsi" w:cstheme="minorHAnsi"/>
          <w:b/>
          <w:sz w:val="24"/>
          <w:szCs w:val="24"/>
        </w:rPr>
      </w:pPr>
    </w:p>
    <w:p w14:paraId="4E4BE679" w14:textId="4880BE7B" w:rsidR="00B95B11" w:rsidRDefault="00B95B11" w:rsidP="00B95B11">
      <w:pPr>
        <w:tabs>
          <w:tab w:val="left" w:pos="1276"/>
        </w:tabs>
        <w:ind w:left="142" w:right="62"/>
        <w:rPr>
          <w:rFonts w:asciiTheme="minorHAnsi" w:hAnsiTheme="minorHAnsi" w:cstheme="minorHAnsi"/>
          <w:b/>
          <w:spacing w:val="-3"/>
          <w:sz w:val="24"/>
          <w:szCs w:val="24"/>
        </w:rPr>
      </w:pPr>
      <w:r w:rsidRPr="00362FC0">
        <w:rPr>
          <w:rFonts w:asciiTheme="minorHAnsi" w:hAnsiTheme="minorHAnsi" w:cstheme="minorHAnsi"/>
          <w:b/>
          <w:sz w:val="24"/>
          <w:szCs w:val="24"/>
        </w:rPr>
        <w:t>23-24/1</w:t>
      </w:r>
      <w:r>
        <w:rPr>
          <w:rFonts w:asciiTheme="minorHAnsi" w:hAnsiTheme="minorHAnsi" w:cstheme="minorHAnsi"/>
          <w:b/>
          <w:sz w:val="24"/>
          <w:szCs w:val="24"/>
        </w:rPr>
        <w:t>42</w:t>
      </w:r>
      <w:r w:rsidRPr="00385C1E">
        <w:rPr>
          <w:rFonts w:asciiTheme="minorHAnsi" w:hAnsiTheme="minorHAnsi" w:cstheme="minorHAnsi"/>
          <w:b/>
          <w:sz w:val="24"/>
          <w:szCs w:val="24"/>
        </w:rPr>
        <w:tab/>
        <w:t>Village</w:t>
      </w:r>
      <w:r>
        <w:rPr>
          <w:rFonts w:asciiTheme="minorHAnsi" w:hAnsiTheme="minorHAnsi" w:cstheme="minorHAnsi"/>
          <w:b/>
          <w:spacing w:val="-3"/>
          <w:sz w:val="24"/>
          <w:szCs w:val="24"/>
        </w:rPr>
        <w:t xml:space="preserve"> Issues</w:t>
      </w:r>
    </w:p>
    <w:p w14:paraId="200D3DC3" w14:textId="77777777" w:rsidR="00543199" w:rsidRDefault="00543199" w:rsidP="00B95B11">
      <w:pPr>
        <w:tabs>
          <w:tab w:val="left" w:pos="1276"/>
        </w:tabs>
        <w:ind w:left="142" w:right="62"/>
        <w:rPr>
          <w:rFonts w:asciiTheme="minorHAnsi" w:hAnsiTheme="minorHAnsi" w:cstheme="minorHAnsi"/>
          <w:b/>
          <w:spacing w:val="-3"/>
          <w:sz w:val="24"/>
          <w:szCs w:val="24"/>
        </w:rPr>
      </w:pPr>
    </w:p>
    <w:p w14:paraId="27C93F14" w14:textId="45F06D37" w:rsidR="00543199" w:rsidRDefault="002270A0" w:rsidP="002270A0">
      <w:pPr>
        <w:pStyle w:val="ListParagraph"/>
        <w:numPr>
          <w:ilvl w:val="0"/>
          <w:numId w:val="25"/>
        </w:numPr>
        <w:tabs>
          <w:tab w:val="left" w:pos="1276"/>
        </w:tabs>
        <w:ind w:right="62"/>
        <w:rPr>
          <w:rFonts w:asciiTheme="minorHAnsi" w:hAnsiTheme="minorHAnsi" w:cstheme="minorHAnsi"/>
          <w:bCs/>
          <w:spacing w:val="-3"/>
          <w:sz w:val="24"/>
          <w:szCs w:val="24"/>
        </w:rPr>
      </w:pPr>
      <w:r>
        <w:rPr>
          <w:rFonts w:asciiTheme="minorHAnsi" w:hAnsiTheme="minorHAnsi" w:cstheme="minorHAnsi"/>
          <w:bCs/>
          <w:spacing w:val="-3"/>
          <w:sz w:val="24"/>
          <w:szCs w:val="24"/>
        </w:rPr>
        <w:t xml:space="preserve">The </w:t>
      </w:r>
      <w:r w:rsidR="00543199" w:rsidRPr="002270A0">
        <w:rPr>
          <w:rFonts w:asciiTheme="minorHAnsi" w:hAnsiTheme="minorHAnsi" w:cstheme="minorHAnsi"/>
          <w:bCs/>
          <w:spacing w:val="-3"/>
          <w:sz w:val="24"/>
          <w:szCs w:val="24"/>
        </w:rPr>
        <w:t xml:space="preserve">Open Gardens </w:t>
      </w:r>
      <w:r>
        <w:rPr>
          <w:rFonts w:asciiTheme="minorHAnsi" w:hAnsiTheme="minorHAnsi" w:cstheme="minorHAnsi"/>
          <w:bCs/>
          <w:spacing w:val="-3"/>
          <w:sz w:val="24"/>
          <w:szCs w:val="24"/>
        </w:rPr>
        <w:t xml:space="preserve">Scheme in Brandesburton village will take place on </w:t>
      </w:r>
      <w:r w:rsidR="00543199" w:rsidRPr="002270A0">
        <w:rPr>
          <w:rFonts w:asciiTheme="minorHAnsi" w:hAnsiTheme="minorHAnsi" w:cstheme="minorHAnsi"/>
          <w:bCs/>
          <w:spacing w:val="-3"/>
          <w:sz w:val="24"/>
          <w:szCs w:val="24"/>
        </w:rPr>
        <w:t>Sunday 9</w:t>
      </w:r>
      <w:r w:rsidR="00543199" w:rsidRPr="002270A0">
        <w:rPr>
          <w:rFonts w:asciiTheme="minorHAnsi" w:hAnsiTheme="minorHAnsi" w:cstheme="minorHAnsi"/>
          <w:bCs/>
          <w:spacing w:val="-3"/>
          <w:sz w:val="24"/>
          <w:szCs w:val="24"/>
          <w:vertAlign w:val="superscript"/>
        </w:rPr>
        <w:t>th</w:t>
      </w:r>
      <w:r w:rsidR="00543199" w:rsidRPr="002270A0">
        <w:rPr>
          <w:rFonts w:asciiTheme="minorHAnsi" w:hAnsiTheme="minorHAnsi" w:cstheme="minorHAnsi"/>
          <w:bCs/>
          <w:spacing w:val="-3"/>
          <w:sz w:val="24"/>
          <w:szCs w:val="24"/>
        </w:rPr>
        <w:t xml:space="preserve"> June 2024.</w:t>
      </w:r>
      <w:r w:rsidR="00D25EE8">
        <w:rPr>
          <w:rFonts w:asciiTheme="minorHAnsi" w:hAnsiTheme="minorHAnsi" w:cstheme="minorHAnsi"/>
          <w:bCs/>
          <w:spacing w:val="-3"/>
          <w:sz w:val="24"/>
          <w:szCs w:val="24"/>
        </w:rPr>
        <w:br/>
      </w:r>
    </w:p>
    <w:p w14:paraId="71CCC11F" w14:textId="1DAB6803" w:rsidR="00543199" w:rsidRDefault="00543199" w:rsidP="00D25EE8">
      <w:pPr>
        <w:pStyle w:val="ListParagraph"/>
        <w:numPr>
          <w:ilvl w:val="0"/>
          <w:numId w:val="25"/>
        </w:numPr>
        <w:tabs>
          <w:tab w:val="left" w:pos="1276"/>
        </w:tabs>
        <w:ind w:right="62"/>
        <w:rPr>
          <w:rFonts w:asciiTheme="minorHAnsi" w:hAnsiTheme="minorHAnsi" w:cstheme="minorHAnsi"/>
          <w:bCs/>
          <w:spacing w:val="-3"/>
          <w:sz w:val="24"/>
          <w:szCs w:val="24"/>
        </w:rPr>
      </w:pPr>
      <w:r w:rsidRPr="00D25EE8">
        <w:rPr>
          <w:rFonts w:asciiTheme="minorHAnsi" w:hAnsiTheme="minorHAnsi" w:cstheme="minorHAnsi"/>
          <w:bCs/>
          <w:spacing w:val="-3"/>
          <w:sz w:val="24"/>
          <w:szCs w:val="24"/>
        </w:rPr>
        <w:t>Sandra</w:t>
      </w:r>
      <w:r w:rsidR="00D25EE8">
        <w:rPr>
          <w:rFonts w:asciiTheme="minorHAnsi" w:hAnsiTheme="minorHAnsi" w:cstheme="minorHAnsi"/>
          <w:bCs/>
          <w:spacing w:val="-3"/>
          <w:sz w:val="24"/>
          <w:szCs w:val="24"/>
        </w:rPr>
        <w:t xml:space="preserve"> Coates confirmed that Brandesburton Methodist Church have requested £5 per </w:t>
      </w:r>
      <w:r w:rsidR="00D25EE8">
        <w:rPr>
          <w:rFonts w:asciiTheme="minorHAnsi" w:hAnsiTheme="minorHAnsi" w:cstheme="minorHAnsi"/>
          <w:bCs/>
          <w:spacing w:val="-3"/>
          <w:sz w:val="24"/>
          <w:szCs w:val="24"/>
        </w:rPr>
        <w:lastRenderedPageBreak/>
        <w:t>month for storing the Parish Council archive</w:t>
      </w:r>
      <w:r w:rsidRPr="00D25EE8">
        <w:rPr>
          <w:rFonts w:asciiTheme="minorHAnsi" w:hAnsiTheme="minorHAnsi" w:cstheme="minorHAnsi"/>
          <w:bCs/>
          <w:spacing w:val="-3"/>
          <w:sz w:val="24"/>
          <w:szCs w:val="24"/>
        </w:rPr>
        <w:t xml:space="preserve"> filing cabinet </w:t>
      </w:r>
      <w:r w:rsidR="00D25EE8">
        <w:rPr>
          <w:rFonts w:asciiTheme="minorHAnsi" w:hAnsiTheme="minorHAnsi" w:cstheme="minorHAnsi"/>
          <w:bCs/>
          <w:spacing w:val="-3"/>
          <w:sz w:val="24"/>
          <w:szCs w:val="24"/>
        </w:rPr>
        <w:t>in the school room, this will be added to the quarterly invoice for rental of the school room for Parish Council meetings.</w:t>
      </w:r>
      <w:r w:rsidR="00D25EE8">
        <w:rPr>
          <w:rFonts w:asciiTheme="minorHAnsi" w:hAnsiTheme="minorHAnsi" w:cstheme="minorHAnsi"/>
          <w:bCs/>
          <w:spacing w:val="-3"/>
          <w:sz w:val="24"/>
          <w:szCs w:val="24"/>
        </w:rPr>
        <w:br/>
      </w:r>
    </w:p>
    <w:p w14:paraId="547964DC" w14:textId="1CA7291F" w:rsidR="00D25EE8" w:rsidRDefault="00D25EE8" w:rsidP="00D25EE8">
      <w:pPr>
        <w:pStyle w:val="ListParagraph"/>
        <w:numPr>
          <w:ilvl w:val="0"/>
          <w:numId w:val="25"/>
        </w:numPr>
        <w:tabs>
          <w:tab w:val="left" w:pos="1276"/>
        </w:tabs>
        <w:ind w:right="62"/>
        <w:rPr>
          <w:rFonts w:asciiTheme="minorHAnsi" w:hAnsiTheme="minorHAnsi" w:cstheme="minorHAnsi"/>
          <w:bCs/>
          <w:spacing w:val="-3"/>
          <w:sz w:val="24"/>
          <w:szCs w:val="24"/>
        </w:rPr>
      </w:pPr>
      <w:r>
        <w:rPr>
          <w:rFonts w:asciiTheme="minorHAnsi" w:hAnsiTheme="minorHAnsi" w:cstheme="minorHAnsi"/>
          <w:bCs/>
          <w:spacing w:val="-3"/>
          <w:sz w:val="24"/>
          <w:szCs w:val="24"/>
        </w:rPr>
        <w:t xml:space="preserve">John Stones suggested that the Parish Council ask Lianne </w:t>
      </w:r>
      <w:proofErr w:type="spellStart"/>
      <w:r>
        <w:rPr>
          <w:rFonts w:asciiTheme="minorHAnsi" w:hAnsiTheme="minorHAnsi" w:cstheme="minorHAnsi"/>
          <w:bCs/>
          <w:spacing w:val="-3"/>
          <w:sz w:val="24"/>
          <w:szCs w:val="24"/>
        </w:rPr>
        <w:t>Darbinson</w:t>
      </w:r>
      <w:proofErr w:type="spellEnd"/>
      <w:r>
        <w:rPr>
          <w:rFonts w:asciiTheme="minorHAnsi" w:hAnsiTheme="minorHAnsi" w:cstheme="minorHAnsi"/>
          <w:bCs/>
          <w:spacing w:val="-3"/>
          <w:sz w:val="24"/>
          <w:szCs w:val="24"/>
        </w:rPr>
        <w:t xml:space="preserve"> if there is any </w:t>
      </w:r>
      <w:proofErr w:type="gramStart"/>
      <w:r>
        <w:rPr>
          <w:rFonts w:asciiTheme="minorHAnsi" w:hAnsiTheme="minorHAnsi" w:cstheme="minorHAnsi"/>
          <w:bCs/>
          <w:spacing w:val="-3"/>
          <w:sz w:val="24"/>
          <w:szCs w:val="24"/>
        </w:rPr>
        <w:t>pot hole</w:t>
      </w:r>
      <w:proofErr w:type="gramEnd"/>
      <w:r>
        <w:rPr>
          <w:rFonts w:asciiTheme="minorHAnsi" w:hAnsiTheme="minorHAnsi" w:cstheme="minorHAnsi"/>
          <w:bCs/>
          <w:spacing w:val="-3"/>
          <w:sz w:val="24"/>
          <w:szCs w:val="24"/>
        </w:rPr>
        <w:t xml:space="preserve"> repair work planned in the near future in and around Brandesburton village as the reported pot holes are getting worse and nothing seems to be done after pot hole issues are logged with ERYC.</w:t>
      </w:r>
      <w:r>
        <w:rPr>
          <w:rFonts w:asciiTheme="minorHAnsi" w:hAnsiTheme="minorHAnsi" w:cstheme="minorHAnsi"/>
          <w:bCs/>
          <w:spacing w:val="-3"/>
          <w:sz w:val="24"/>
          <w:szCs w:val="24"/>
        </w:rPr>
        <w:br/>
      </w:r>
    </w:p>
    <w:p w14:paraId="062D1555" w14:textId="20B96F2E" w:rsidR="00543199" w:rsidRDefault="00D25EE8" w:rsidP="00D25EE8">
      <w:pPr>
        <w:pStyle w:val="ListParagraph"/>
        <w:numPr>
          <w:ilvl w:val="0"/>
          <w:numId w:val="25"/>
        </w:numPr>
        <w:tabs>
          <w:tab w:val="left" w:pos="1276"/>
        </w:tabs>
        <w:ind w:right="62"/>
        <w:rPr>
          <w:rFonts w:asciiTheme="minorHAnsi" w:hAnsiTheme="minorHAnsi" w:cstheme="minorHAnsi"/>
          <w:bCs/>
          <w:spacing w:val="-3"/>
          <w:sz w:val="24"/>
          <w:szCs w:val="24"/>
        </w:rPr>
      </w:pPr>
      <w:r>
        <w:rPr>
          <w:rFonts w:asciiTheme="minorHAnsi" w:hAnsiTheme="minorHAnsi" w:cstheme="minorHAnsi"/>
          <w:bCs/>
          <w:spacing w:val="-3"/>
          <w:sz w:val="24"/>
          <w:szCs w:val="24"/>
        </w:rPr>
        <w:t xml:space="preserve">The Parish Council congratulated </w:t>
      </w:r>
      <w:r w:rsidR="00543199" w:rsidRPr="00D25EE8">
        <w:rPr>
          <w:rFonts w:asciiTheme="minorHAnsi" w:hAnsiTheme="minorHAnsi" w:cstheme="minorHAnsi"/>
          <w:bCs/>
          <w:spacing w:val="-3"/>
          <w:sz w:val="24"/>
          <w:szCs w:val="24"/>
        </w:rPr>
        <w:t xml:space="preserve">Katherine Lakes </w:t>
      </w:r>
      <w:r>
        <w:rPr>
          <w:rFonts w:asciiTheme="minorHAnsi" w:hAnsiTheme="minorHAnsi" w:cstheme="minorHAnsi"/>
          <w:bCs/>
          <w:spacing w:val="-3"/>
          <w:sz w:val="24"/>
          <w:szCs w:val="24"/>
        </w:rPr>
        <w:t>on her appointment to the</w:t>
      </w:r>
      <w:r w:rsidR="000965E1">
        <w:rPr>
          <w:rFonts w:asciiTheme="minorHAnsi" w:hAnsiTheme="minorHAnsi" w:cstheme="minorHAnsi"/>
          <w:bCs/>
          <w:spacing w:val="-3"/>
          <w:sz w:val="24"/>
          <w:szCs w:val="24"/>
        </w:rPr>
        <w:t xml:space="preserve"> ERYC</w:t>
      </w:r>
      <w:r>
        <w:rPr>
          <w:rFonts w:asciiTheme="minorHAnsi" w:hAnsiTheme="minorHAnsi" w:cstheme="minorHAnsi"/>
          <w:bCs/>
          <w:spacing w:val="-3"/>
          <w:sz w:val="24"/>
          <w:szCs w:val="24"/>
        </w:rPr>
        <w:t xml:space="preserve"> </w:t>
      </w:r>
      <w:r w:rsidR="00543199" w:rsidRPr="00D25EE8">
        <w:rPr>
          <w:rFonts w:asciiTheme="minorHAnsi" w:hAnsiTheme="minorHAnsi" w:cstheme="minorHAnsi"/>
          <w:bCs/>
          <w:spacing w:val="-3"/>
          <w:sz w:val="24"/>
          <w:szCs w:val="24"/>
        </w:rPr>
        <w:t>Standards Committee Hearing Group</w:t>
      </w:r>
      <w:r>
        <w:rPr>
          <w:rFonts w:asciiTheme="minorHAnsi" w:hAnsiTheme="minorHAnsi" w:cstheme="minorHAnsi"/>
          <w:bCs/>
          <w:spacing w:val="-3"/>
          <w:sz w:val="24"/>
          <w:szCs w:val="24"/>
        </w:rPr>
        <w:t xml:space="preserve"> as </w:t>
      </w:r>
      <w:r w:rsidR="00A84F97" w:rsidRPr="00D25EE8">
        <w:rPr>
          <w:rFonts w:asciiTheme="minorHAnsi" w:hAnsiTheme="minorHAnsi" w:cstheme="minorHAnsi"/>
          <w:bCs/>
          <w:spacing w:val="-3"/>
          <w:sz w:val="24"/>
          <w:szCs w:val="24"/>
        </w:rPr>
        <w:t xml:space="preserve">Parish </w:t>
      </w:r>
      <w:r>
        <w:rPr>
          <w:rFonts w:asciiTheme="minorHAnsi" w:hAnsiTheme="minorHAnsi" w:cstheme="minorHAnsi"/>
          <w:bCs/>
          <w:spacing w:val="-3"/>
          <w:sz w:val="24"/>
          <w:szCs w:val="24"/>
        </w:rPr>
        <w:t>R</w:t>
      </w:r>
      <w:r w:rsidR="00A84F97" w:rsidRPr="00D25EE8">
        <w:rPr>
          <w:rFonts w:asciiTheme="minorHAnsi" w:hAnsiTheme="minorHAnsi" w:cstheme="minorHAnsi"/>
          <w:bCs/>
          <w:spacing w:val="-3"/>
          <w:sz w:val="24"/>
          <w:szCs w:val="24"/>
        </w:rPr>
        <w:t xml:space="preserve">epresentative.  </w:t>
      </w:r>
      <w:r>
        <w:rPr>
          <w:rFonts w:asciiTheme="minorHAnsi" w:hAnsiTheme="minorHAnsi" w:cstheme="minorHAnsi"/>
          <w:bCs/>
          <w:spacing w:val="-3"/>
          <w:sz w:val="24"/>
          <w:szCs w:val="24"/>
        </w:rPr>
        <w:t xml:space="preserve">The </w:t>
      </w:r>
      <w:r w:rsidR="000965E1">
        <w:rPr>
          <w:rFonts w:asciiTheme="minorHAnsi" w:hAnsiTheme="minorHAnsi" w:cstheme="minorHAnsi"/>
          <w:bCs/>
          <w:spacing w:val="-3"/>
          <w:sz w:val="24"/>
          <w:szCs w:val="24"/>
        </w:rPr>
        <w:t xml:space="preserve">ERYC </w:t>
      </w:r>
      <w:r>
        <w:rPr>
          <w:rFonts w:asciiTheme="minorHAnsi" w:hAnsiTheme="minorHAnsi" w:cstheme="minorHAnsi"/>
          <w:bCs/>
          <w:spacing w:val="-3"/>
          <w:sz w:val="24"/>
          <w:szCs w:val="24"/>
        </w:rPr>
        <w:t>Standards Committee Hearing Group will meet four times a year and it is hoped this appointment will provide a valuable and informative contact for the Parish Council.</w:t>
      </w:r>
      <w:r>
        <w:rPr>
          <w:rFonts w:asciiTheme="minorHAnsi" w:hAnsiTheme="minorHAnsi" w:cstheme="minorHAnsi"/>
          <w:bCs/>
          <w:spacing w:val="-3"/>
          <w:sz w:val="24"/>
          <w:szCs w:val="24"/>
        </w:rPr>
        <w:br/>
      </w:r>
    </w:p>
    <w:p w14:paraId="7C44361A" w14:textId="063A1621" w:rsidR="00D25EE8" w:rsidRPr="00D25EE8" w:rsidRDefault="00D25EE8" w:rsidP="00D25EE8">
      <w:pPr>
        <w:pStyle w:val="ListParagraph"/>
        <w:numPr>
          <w:ilvl w:val="0"/>
          <w:numId w:val="25"/>
        </w:numPr>
        <w:tabs>
          <w:tab w:val="left" w:pos="1276"/>
        </w:tabs>
        <w:ind w:right="62"/>
        <w:rPr>
          <w:rFonts w:asciiTheme="minorHAnsi" w:hAnsiTheme="minorHAnsi" w:cstheme="minorHAnsi"/>
          <w:bCs/>
          <w:spacing w:val="-3"/>
          <w:sz w:val="24"/>
          <w:szCs w:val="24"/>
        </w:rPr>
      </w:pPr>
      <w:r>
        <w:rPr>
          <w:rFonts w:asciiTheme="minorHAnsi" w:hAnsiTheme="minorHAnsi" w:cstheme="minorHAnsi"/>
          <w:bCs/>
          <w:spacing w:val="-3"/>
          <w:sz w:val="24"/>
          <w:szCs w:val="24"/>
        </w:rPr>
        <w:t xml:space="preserve">Elizabeth Whitfield informed the Parish Councillors that the Lavender shrub in front of the new village landmark sign on the </w:t>
      </w:r>
      <w:proofErr w:type="spellStart"/>
      <w:r>
        <w:rPr>
          <w:rFonts w:asciiTheme="minorHAnsi" w:hAnsiTheme="minorHAnsi" w:cstheme="minorHAnsi"/>
          <w:bCs/>
          <w:spacing w:val="-3"/>
          <w:sz w:val="24"/>
          <w:szCs w:val="24"/>
        </w:rPr>
        <w:t>Frodingham</w:t>
      </w:r>
      <w:proofErr w:type="spellEnd"/>
      <w:r>
        <w:rPr>
          <w:rFonts w:asciiTheme="minorHAnsi" w:hAnsiTheme="minorHAnsi" w:cstheme="minorHAnsi"/>
          <w:bCs/>
          <w:spacing w:val="-3"/>
          <w:sz w:val="24"/>
          <w:szCs w:val="24"/>
        </w:rPr>
        <w:t xml:space="preserve"> Road junction cannot be pruned until summertime. </w:t>
      </w:r>
    </w:p>
    <w:p w14:paraId="029D139B" w14:textId="77777777" w:rsidR="00543199" w:rsidRPr="00AC7F02" w:rsidRDefault="00543199" w:rsidP="00B95B11">
      <w:pPr>
        <w:tabs>
          <w:tab w:val="left" w:pos="1276"/>
        </w:tabs>
        <w:ind w:left="142" w:right="62"/>
        <w:rPr>
          <w:rFonts w:asciiTheme="minorHAnsi" w:hAnsiTheme="minorHAnsi" w:cstheme="minorHAnsi"/>
          <w:b/>
          <w:spacing w:val="-3"/>
          <w:sz w:val="24"/>
          <w:szCs w:val="24"/>
        </w:rPr>
      </w:pPr>
    </w:p>
    <w:p w14:paraId="50D5921D" w14:textId="77777777" w:rsidR="00B95B11" w:rsidRDefault="00B95B11" w:rsidP="00B95B11">
      <w:pPr>
        <w:tabs>
          <w:tab w:val="left" w:pos="1276"/>
        </w:tabs>
        <w:ind w:left="142"/>
        <w:rPr>
          <w:rFonts w:asciiTheme="minorHAnsi" w:hAnsiTheme="minorHAnsi" w:cstheme="minorHAnsi"/>
          <w:b/>
          <w:sz w:val="24"/>
          <w:szCs w:val="24"/>
        </w:rPr>
      </w:pPr>
    </w:p>
    <w:p w14:paraId="159E8E51" w14:textId="3E0F4573" w:rsidR="00B95B11" w:rsidRPr="004C28CD" w:rsidRDefault="00B95B11" w:rsidP="004C28CD">
      <w:pPr>
        <w:tabs>
          <w:tab w:val="left" w:pos="1276"/>
        </w:tabs>
        <w:ind w:left="142"/>
        <w:rPr>
          <w:rFonts w:asciiTheme="minorHAnsi" w:hAnsiTheme="minorHAnsi" w:cstheme="minorHAnsi"/>
          <w:bCs/>
          <w:sz w:val="24"/>
          <w:szCs w:val="24"/>
        </w:rPr>
      </w:pPr>
      <w:r>
        <w:rPr>
          <w:rFonts w:asciiTheme="minorHAnsi" w:hAnsiTheme="minorHAnsi" w:cstheme="minorHAnsi"/>
          <w:b/>
          <w:sz w:val="24"/>
          <w:szCs w:val="24"/>
        </w:rPr>
        <w:t>23-24/143</w:t>
      </w:r>
      <w:r>
        <w:rPr>
          <w:rFonts w:asciiTheme="minorHAnsi" w:hAnsiTheme="minorHAnsi" w:cstheme="minorHAnsi"/>
          <w:b/>
          <w:sz w:val="24"/>
          <w:szCs w:val="24"/>
        </w:rPr>
        <w:tab/>
      </w:r>
      <w:r w:rsidRPr="00362FC0">
        <w:rPr>
          <w:rFonts w:asciiTheme="minorHAnsi" w:hAnsiTheme="minorHAnsi" w:cstheme="minorHAnsi"/>
          <w:b/>
          <w:sz w:val="24"/>
          <w:szCs w:val="24"/>
        </w:rPr>
        <w:t>Date</w:t>
      </w:r>
      <w:r w:rsidRPr="00362FC0">
        <w:rPr>
          <w:rFonts w:asciiTheme="minorHAnsi" w:hAnsiTheme="minorHAnsi" w:cstheme="minorHAnsi"/>
          <w:b/>
          <w:spacing w:val="-1"/>
          <w:sz w:val="24"/>
          <w:szCs w:val="24"/>
        </w:rPr>
        <w:t xml:space="preserve"> </w:t>
      </w:r>
      <w:r w:rsidRPr="00362FC0">
        <w:rPr>
          <w:rFonts w:asciiTheme="minorHAnsi" w:hAnsiTheme="minorHAnsi" w:cstheme="minorHAnsi"/>
          <w:b/>
          <w:sz w:val="24"/>
          <w:szCs w:val="24"/>
        </w:rPr>
        <w:t>of next</w:t>
      </w:r>
      <w:r w:rsidRPr="00362FC0">
        <w:rPr>
          <w:rFonts w:asciiTheme="minorHAnsi" w:hAnsiTheme="minorHAnsi" w:cstheme="minorHAnsi"/>
          <w:b/>
          <w:spacing w:val="-4"/>
          <w:sz w:val="24"/>
          <w:szCs w:val="24"/>
        </w:rPr>
        <w:t xml:space="preserve"> </w:t>
      </w:r>
      <w:r w:rsidRPr="00362FC0">
        <w:rPr>
          <w:rFonts w:asciiTheme="minorHAnsi" w:hAnsiTheme="minorHAnsi" w:cstheme="minorHAnsi"/>
          <w:b/>
          <w:sz w:val="24"/>
          <w:szCs w:val="24"/>
        </w:rPr>
        <w:t>meeting</w:t>
      </w:r>
      <w:r>
        <w:rPr>
          <w:rFonts w:asciiTheme="minorHAnsi" w:hAnsiTheme="minorHAnsi" w:cstheme="minorHAnsi"/>
          <w:bCs/>
          <w:sz w:val="24"/>
          <w:szCs w:val="24"/>
        </w:rPr>
        <w:t xml:space="preserve">, </w:t>
      </w:r>
      <w:r w:rsidRPr="00C4176C">
        <w:rPr>
          <w:rFonts w:asciiTheme="minorHAnsi" w:hAnsiTheme="minorHAnsi" w:cstheme="minorHAnsi"/>
          <w:bCs/>
          <w:sz w:val="24"/>
          <w:szCs w:val="24"/>
        </w:rPr>
        <w:t>Monday</w:t>
      </w:r>
      <w:r>
        <w:rPr>
          <w:rFonts w:asciiTheme="minorHAnsi" w:hAnsiTheme="minorHAnsi" w:cstheme="minorHAnsi"/>
          <w:bCs/>
          <w:sz w:val="24"/>
          <w:szCs w:val="24"/>
        </w:rPr>
        <w:t xml:space="preserve"> 8</w:t>
      </w:r>
      <w:r w:rsidRPr="00AC7F02">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April 2024</w:t>
      </w:r>
      <w:r w:rsidR="00F41EBB">
        <w:rPr>
          <w:rFonts w:asciiTheme="minorHAnsi" w:hAnsiTheme="minorHAnsi" w:cstheme="minorHAnsi"/>
          <w:bCs/>
          <w:sz w:val="24"/>
          <w:szCs w:val="24"/>
        </w:rPr>
        <w:t xml:space="preserve"> </w:t>
      </w:r>
    </w:p>
    <w:p w14:paraId="7EC6699A" w14:textId="77777777" w:rsidR="00B95B11" w:rsidRDefault="00B95B11" w:rsidP="00B95B11">
      <w:pPr>
        <w:tabs>
          <w:tab w:val="left" w:pos="1336"/>
        </w:tabs>
        <w:rPr>
          <w:rFonts w:asciiTheme="minorHAnsi" w:hAnsiTheme="minorHAnsi" w:cstheme="minorHAnsi"/>
          <w:b/>
          <w:sz w:val="24"/>
          <w:szCs w:val="24"/>
        </w:rPr>
      </w:pPr>
    </w:p>
    <w:p w14:paraId="2C41F50E" w14:textId="77777777" w:rsidR="00CB3BED" w:rsidRDefault="00CB3BED" w:rsidP="00CB3BED">
      <w:pPr>
        <w:tabs>
          <w:tab w:val="left" w:pos="1276"/>
        </w:tabs>
        <w:ind w:left="142"/>
        <w:rPr>
          <w:rFonts w:asciiTheme="minorHAnsi" w:hAnsiTheme="minorHAnsi" w:cstheme="minorHAnsi"/>
          <w:bCs/>
          <w:sz w:val="24"/>
          <w:szCs w:val="24"/>
        </w:rPr>
      </w:pPr>
    </w:p>
    <w:p w14:paraId="7AAA4E9E" w14:textId="77777777" w:rsidR="0069124E" w:rsidRPr="004A14C7" w:rsidRDefault="0069124E" w:rsidP="00CB3BED">
      <w:pPr>
        <w:tabs>
          <w:tab w:val="left" w:pos="1276"/>
        </w:tabs>
        <w:ind w:left="142"/>
        <w:rPr>
          <w:rFonts w:asciiTheme="minorHAnsi" w:hAnsiTheme="minorHAnsi" w:cstheme="minorHAnsi"/>
          <w:bCs/>
          <w:sz w:val="24"/>
          <w:szCs w:val="24"/>
        </w:rPr>
      </w:pPr>
    </w:p>
    <w:p w14:paraId="7A0E172A" w14:textId="0788C303" w:rsidR="00121768" w:rsidRDefault="00121768" w:rsidP="00CB3BED">
      <w:pPr>
        <w:tabs>
          <w:tab w:val="left" w:pos="1336"/>
        </w:tabs>
        <w:ind w:left="142"/>
        <w:rPr>
          <w:rFonts w:asciiTheme="minorHAnsi" w:hAnsiTheme="minorHAnsi" w:cstheme="minorHAnsi"/>
          <w:bCs/>
          <w:sz w:val="24"/>
          <w:szCs w:val="24"/>
        </w:rPr>
      </w:pPr>
      <w:r>
        <w:rPr>
          <w:rFonts w:asciiTheme="minorHAnsi" w:hAnsiTheme="minorHAnsi" w:cstheme="minorHAnsi"/>
          <w:bCs/>
          <w:sz w:val="24"/>
          <w:szCs w:val="24"/>
        </w:rPr>
        <w:t>Meeting closed at</w:t>
      </w:r>
      <w:r w:rsidR="009B4B47">
        <w:rPr>
          <w:rFonts w:asciiTheme="minorHAnsi" w:hAnsiTheme="minorHAnsi" w:cstheme="minorHAnsi"/>
          <w:bCs/>
          <w:sz w:val="24"/>
          <w:szCs w:val="24"/>
        </w:rPr>
        <w:t>:</w:t>
      </w:r>
      <w:r w:rsidR="009B4B47">
        <w:rPr>
          <w:rFonts w:asciiTheme="minorHAnsi" w:hAnsiTheme="minorHAnsi" w:cstheme="minorHAnsi"/>
          <w:bCs/>
          <w:sz w:val="24"/>
          <w:szCs w:val="24"/>
        </w:rPr>
        <w:tab/>
      </w:r>
      <w:r w:rsidR="002C6FB0">
        <w:rPr>
          <w:rFonts w:asciiTheme="minorHAnsi" w:hAnsiTheme="minorHAnsi" w:cstheme="minorHAnsi"/>
          <w:bCs/>
          <w:sz w:val="24"/>
          <w:szCs w:val="24"/>
        </w:rPr>
        <w:t>8.30</w:t>
      </w:r>
      <w:r w:rsidR="00DC01FD">
        <w:rPr>
          <w:rFonts w:asciiTheme="minorHAnsi" w:hAnsiTheme="minorHAnsi" w:cstheme="minorHAnsi"/>
          <w:bCs/>
          <w:sz w:val="24"/>
          <w:szCs w:val="24"/>
        </w:rPr>
        <w:t>p</w:t>
      </w:r>
      <w:r w:rsidR="00CB3BED">
        <w:rPr>
          <w:rFonts w:asciiTheme="minorHAnsi" w:hAnsiTheme="minorHAnsi" w:cstheme="minorHAnsi"/>
          <w:bCs/>
          <w:sz w:val="24"/>
          <w:szCs w:val="24"/>
        </w:rPr>
        <w:t>m</w:t>
      </w:r>
    </w:p>
    <w:p w14:paraId="27C52D6F" w14:textId="77777777" w:rsidR="0069124E" w:rsidRDefault="0069124E" w:rsidP="00CB3BED">
      <w:pPr>
        <w:tabs>
          <w:tab w:val="left" w:pos="1336"/>
        </w:tabs>
        <w:ind w:left="142"/>
        <w:rPr>
          <w:rFonts w:asciiTheme="minorHAnsi" w:hAnsiTheme="minorHAnsi" w:cstheme="minorHAnsi"/>
          <w:bCs/>
          <w:sz w:val="24"/>
          <w:szCs w:val="24"/>
        </w:rPr>
      </w:pPr>
    </w:p>
    <w:p w14:paraId="30A76D23" w14:textId="564CAFBD" w:rsidR="00121768" w:rsidRDefault="00121768" w:rsidP="009C29BA">
      <w:pPr>
        <w:tabs>
          <w:tab w:val="left" w:pos="1336"/>
        </w:tabs>
        <w:ind w:left="142"/>
        <w:rPr>
          <w:rFonts w:asciiTheme="minorHAnsi" w:hAnsiTheme="minorHAnsi" w:cstheme="minorHAnsi"/>
          <w:b/>
          <w:sz w:val="24"/>
          <w:szCs w:val="24"/>
        </w:rPr>
      </w:pPr>
      <w:r>
        <w:rPr>
          <w:rFonts w:asciiTheme="minorHAnsi" w:hAnsiTheme="minorHAnsi" w:cstheme="minorHAnsi"/>
          <w:b/>
          <w:sz w:val="24"/>
          <w:szCs w:val="24"/>
        </w:rPr>
        <w:t xml:space="preserve">Accepted as a true </w:t>
      </w:r>
      <w:proofErr w:type="gramStart"/>
      <w:r>
        <w:rPr>
          <w:rFonts w:asciiTheme="minorHAnsi" w:hAnsiTheme="minorHAnsi" w:cstheme="minorHAnsi"/>
          <w:b/>
          <w:sz w:val="24"/>
          <w:szCs w:val="24"/>
        </w:rPr>
        <w:t>record</w:t>
      </w:r>
      <w:proofErr w:type="gramEnd"/>
    </w:p>
    <w:p w14:paraId="07BF94E0" w14:textId="77777777" w:rsidR="00CB3BED" w:rsidRDefault="00CB3BED" w:rsidP="009C29BA">
      <w:pPr>
        <w:tabs>
          <w:tab w:val="left" w:pos="1336"/>
        </w:tabs>
        <w:ind w:left="142"/>
        <w:rPr>
          <w:rFonts w:asciiTheme="minorHAnsi" w:hAnsiTheme="minorHAnsi" w:cstheme="minorHAnsi"/>
          <w:b/>
          <w:sz w:val="24"/>
          <w:szCs w:val="24"/>
        </w:rPr>
      </w:pPr>
    </w:p>
    <w:p w14:paraId="3C8C3271" w14:textId="77777777" w:rsidR="004C28CD" w:rsidRDefault="004C28CD" w:rsidP="009C29BA">
      <w:pPr>
        <w:tabs>
          <w:tab w:val="left" w:pos="1336"/>
        </w:tabs>
        <w:ind w:left="142"/>
        <w:rPr>
          <w:rFonts w:asciiTheme="minorHAnsi" w:hAnsiTheme="minorHAnsi" w:cstheme="minorHAnsi"/>
          <w:b/>
          <w:sz w:val="24"/>
          <w:szCs w:val="24"/>
        </w:rPr>
      </w:pPr>
    </w:p>
    <w:p w14:paraId="481743A6" w14:textId="77777777" w:rsidR="00CB3BED" w:rsidRDefault="00CB3BED" w:rsidP="009C29BA">
      <w:pPr>
        <w:tabs>
          <w:tab w:val="left" w:pos="1336"/>
        </w:tabs>
        <w:ind w:left="142"/>
        <w:rPr>
          <w:rFonts w:asciiTheme="minorHAnsi" w:hAnsiTheme="minorHAnsi" w:cstheme="minorHAnsi"/>
          <w:b/>
          <w:sz w:val="24"/>
          <w:szCs w:val="24"/>
        </w:rPr>
      </w:pPr>
    </w:p>
    <w:p w14:paraId="528E2799" w14:textId="77777777" w:rsidR="00CB3BED" w:rsidRDefault="00CB3BED" w:rsidP="009C29BA">
      <w:pPr>
        <w:tabs>
          <w:tab w:val="left" w:pos="1336"/>
        </w:tabs>
        <w:ind w:left="142"/>
        <w:rPr>
          <w:rFonts w:asciiTheme="minorHAnsi" w:hAnsiTheme="minorHAnsi" w:cstheme="minorHAnsi"/>
          <w:b/>
          <w:sz w:val="24"/>
          <w:szCs w:val="24"/>
        </w:rPr>
      </w:pPr>
    </w:p>
    <w:p w14:paraId="3BD19B65" w14:textId="2B6742CA" w:rsidR="00121768" w:rsidRPr="00121768" w:rsidRDefault="00121768" w:rsidP="009C29BA">
      <w:pPr>
        <w:tabs>
          <w:tab w:val="left" w:pos="1336"/>
        </w:tabs>
        <w:ind w:left="142"/>
        <w:rPr>
          <w:rFonts w:asciiTheme="minorHAnsi" w:hAnsiTheme="minorHAnsi" w:cstheme="minorHAnsi"/>
          <w:b/>
          <w:sz w:val="24"/>
          <w:szCs w:val="24"/>
        </w:rPr>
      </w:pPr>
      <w:r>
        <w:rPr>
          <w:rFonts w:asciiTheme="minorHAnsi" w:hAnsiTheme="minorHAnsi" w:cstheme="minorHAnsi"/>
          <w:b/>
          <w:sz w:val="24"/>
          <w:szCs w:val="24"/>
        </w:rPr>
        <w:t>Signed by Keith Bardon Chair of Brandesburton Parish Council</w:t>
      </w:r>
    </w:p>
    <w:sectPr w:rsidR="00121768" w:rsidRPr="00121768" w:rsidSect="00BB6BA2">
      <w:footerReference w:type="default" r:id="rId8"/>
      <w:type w:val="continuous"/>
      <w:pgSz w:w="12240" w:h="15840"/>
      <w:pgMar w:top="709" w:right="758" w:bottom="28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35E26" w14:textId="77777777" w:rsidR="00BB6BA2" w:rsidRDefault="00BB6BA2" w:rsidP="00CB7CE3">
      <w:r>
        <w:separator/>
      </w:r>
    </w:p>
  </w:endnote>
  <w:endnote w:type="continuationSeparator" w:id="0">
    <w:p w14:paraId="695219E8" w14:textId="77777777" w:rsidR="00BB6BA2" w:rsidRDefault="00BB6BA2" w:rsidP="00CB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4663929"/>
      <w:docPartObj>
        <w:docPartGallery w:val="Page Numbers (Bottom of Page)"/>
        <w:docPartUnique/>
      </w:docPartObj>
    </w:sdtPr>
    <w:sdtEndPr>
      <w:rPr>
        <w:noProof/>
      </w:rPr>
    </w:sdtEndPr>
    <w:sdtContent>
      <w:p w14:paraId="2CA979C0" w14:textId="5D5F0BA6" w:rsidR="00D2108D" w:rsidRDefault="00D210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5716E1" w14:textId="77777777" w:rsidR="00D2108D" w:rsidRDefault="00D21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E97BDD" w14:textId="77777777" w:rsidR="00BB6BA2" w:rsidRDefault="00BB6BA2" w:rsidP="00CB7CE3">
      <w:r>
        <w:separator/>
      </w:r>
    </w:p>
  </w:footnote>
  <w:footnote w:type="continuationSeparator" w:id="0">
    <w:p w14:paraId="556C920E" w14:textId="77777777" w:rsidR="00BB6BA2" w:rsidRDefault="00BB6BA2" w:rsidP="00CB7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A714A"/>
    <w:multiLevelType w:val="hybridMultilevel"/>
    <w:tmpl w:val="0262B766"/>
    <w:lvl w:ilvl="0" w:tplc="F9E20D3C">
      <w:start w:val="23"/>
      <w:numFmt w:val="bullet"/>
      <w:lvlText w:val="-"/>
      <w:lvlJc w:val="left"/>
      <w:pPr>
        <w:ind w:left="1762" w:hanging="360"/>
      </w:pPr>
      <w:rPr>
        <w:rFonts w:ascii="Calibri" w:eastAsia="Calibri" w:hAnsi="Calibri" w:cs="Calibri" w:hint="default"/>
        <w:b/>
      </w:rPr>
    </w:lvl>
    <w:lvl w:ilvl="1" w:tplc="08090003" w:tentative="1">
      <w:start w:val="1"/>
      <w:numFmt w:val="bullet"/>
      <w:lvlText w:val="o"/>
      <w:lvlJc w:val="left"/>
      <w:pPr>
        <w:ind w:left="2482" w:hanging="360"/>
      </w:pPr>
      <w:rPr>
        <w:rFonts w:ascii="Courier New" w:hAnsi="Courier New" w:cs="Courier New" w:hint="default"/>
      </w:rPr>
    </w:lvl>
    <w:lvl w:ilvl="2" w:tplc="08090005" w:tentative="1">
      <w:start w:val="1"/>
      <w:numFmt w:val="bullet"/>
      <w:lvlText w:val=""/>
      <w:lvlJc w:val="left"/>
      <w:pPr>
        <w:ind w:left="3202" w:hanging="360"/>
      </w:pPr>
      <w:rPr>
        <w:rFonts w:ascii="Wingdings" w:hAnsi="Wingdings" w:hint="default"/>
      </w:rPr>
    </w:lvl>
    <w:lvl w:ilvl="3" w:tplc="08090001" w:tentative="1">
      <w:start w:val="1"/>
      <w:numFmt w:val="bullet"/>
      <w:lvlText w:val=""/>
      <w:lvlJc w:val="left"/>
      <w:pPr>
        <w:ind w:left="3922" w:hanging="360"/>
      </w:pPr>
      <w:rPr>
        <w:rFonts w:ascii="Symbol" w:hAnsi="Symbol" w:hint="default"/>
      </w:rPr>
    </w:lvl>
    <w:lvl w:ilvl="4" w:tplc="08090003" w:tentative="1">
      <w:start w:val="1"/>
      <w:numFmt w:val="bullet"/>
      <w:lvlText w:val="o"/>
      <w:lvlJc w:val="left"/>
      <w:pPr>
        <w:ind w:left="4642" w:hanging="360"/>
      </w:pPr>
      <w:rPr>
        <w:rFonts w:ascii="Courier New" w:hAnsi="Courier New" w:cs="Courier New" w:hint="default"/>
      </w:rPr>
    </w:lvl>
    <w:lvl w:ilvl="5" w:tplc="08090005" w:tentative="1">
      <w:start w:val="1"/>
      <w:numFmt w:val="bullet"/>
      <w:lvlText w:val=""/>
      <w:lvlJc w:val="left"/>
      <w:pPr>
        <w:ind w:left="5362" w:hanging="360"/>
      </w:pPr>
      <w:rPr>
        <w:rFonts w:ascii="Wingdings" w:hAnsi="Wingdings" w:hint="default"/>
      </w:rPr>
    </w:lvl>
    <w:lvl w:ilvl="6" w:tplc="08090001" w:tentative="1">
      <w:start w:val="1"/>
      <w:numFmt w:val="bullet"/>
      <w:lvlText w:val=""/>
      <w:lvlJc w:val="left"/>
      <w:pPr>
        <w:ind w:left="6082" w:hanging="360"/>
      </w:pPr>
      <w:rPr>
        <w:rFonts w:ascii="Symbol" w:hAnsi="Symbol" w:hint="default"/>
      </w:rPr>
    </w:lvl>
    <w:lvl w:ilvl="7" w:tplc="08090003" w:tentative="1">
      <w:start w:val="1"/>
      <w:numFmt w:val="bullet"/>
      <w:lvlText w:val="o"/>
      <w:lvlJc w:val="left"/>
      <w:pPr>
        <w:ind w:left="6802" w:hanging="360"/>
      </w:pPr>
      <w:rPr>
        <w:rFonts w:ascii="Courier New" w:hAnsi="Courier New" w:cs="Courier New" w:hint="default"/>
      </w:rPr>
    </w:lvl>
    <w:lvl w:ilvl="8" w:tplc="08090005" w:tentative="1">
      <w:start w:val="1"/>
      <w:numFmt w:val="bullet"/>
      <w:lvlText w:val=""/>
      <w:lvlJc w:val="left"/>
      <w:pPr>
        <w:ind w:left="7522" w:hanging="360"/>
      </w:pPr>
      <w:rPr>
        <w:rFonts w:ascii="Wingdings" w:hAnsi="Wingdings" w:hint="default"/>
      </w:rPr>
    </w:lvl>
  </w:abstractNum>
  <w:abstractNum w:abstractNumId="1" w15:restartNumberingAfterBreak="0">
    <w:nsid w:val="039B0663"/>
    <w:multiLevelType w:val="hybridMultilevel"/>
    <w:tmpl w:val="5D80583C"/>
    <w:lvl w:ilvl="0" w:tplc="940409FC">
      <w:start w:val="1"/>
      <w:numFmt w:val="lowerRoman"/>
      <w:lvlText w:val="%1)"/>
      <w:lvlJc w:val="left"/>
      <w:pPr>
        <w:ind w:left="1997" w:hanging="72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 w15:restartNumberingAfterBreak="0">
    <w:nsid w:val="07A915DC"/>
    <w:multiLevelType w:val="hybridMultilevel"/>
    <w:tmpl w:val="DBD64F8A"/>
    <w:lvl w:ilvl="0" w:tplc="F7063B84">
      <w:start w:val="1"/>
      <w:numFmt w:val="lowerLetter"/>
      <w:lvlText w:val="%1)"/>
      <w:lvlJc w:val="left"/>
      <w:pPr>
        <w:ind w:left="1633" w:hanging="360"/>
      </w:pPr>
      <w:rPr>
        <w:rFonts w:asciiTheme="minorHAnsi" w:eastAsia="Calibri" w:hAnsiTheme="minorHAnsi" w:cstheme="minorHAnsi"/>
      </w:rPr>
    </w:lvl>
    <w:lvl w:ilvl="1" w:tplc="08090003" w:tentative="1">
      <w:start w:val="1"/>
      <w:numFmt w:val="bullet"/>
      <w:lvlText w:val="o"/>
      <w:lvlJc w:val="left"/>
      <w:pPr>
        <w:ind w:left="2353" w:hanging="360"/>
      </w:pPr>
      <w:rPr>
        <w:rFonts w:ascii="Courier New" w:hAnsi="Courier New" w:cs="Courier New" w:hint="default"/>
      </w:rPr>
    </w:lvl>
    <w:lvl w:ilvl="2" w:tplc="08090005" w:tentative="1">
      <w:start w:val="1"/>
      <w:numFmt w:val="bullet"/>
      <w:lvlText w:val=""/>
      <w:lvlJc w:val="left"/>
      <w:pPr>
        <w:ind w:left="3073" w:hanging="360"/>
      </w:pPr>
      <w:rPr>
        <w:rFonts w:ascii="Wingdings" w:hAnsi="Wingdings" w:hint="default"/>
      </w:rPr>
    </w:lvl>
    <w:lvl w:ilvl="3" w:tplc="08090001" w:tentative="1">
      <w:start w:val="1"/>
      <w:numFmt w:val="bullet"/>
      <w:lvlText w:val=""/>
      <w:lvlJc w:val="left"/>
      <w:pPr>
        <w:ind w:left="3793" w:hanging="360"/>
      </w:pPr>
      <w:rPr>
        <w:rFonts w:ascii="Symbol" w:hAnsi="Symbol" w:hint="default"/>
      </w:rPr>
    </w:lvl>
    <w:lvl w:ilvl="4" w:tplc="08090003" w:tentative="1">
      <w:start w:val="1"/>
      <w:numFmt w:val="bullet"/>
      <w:lvlText w:val="o"/>
      <w:lvlJc w:val="left"/>
      <w:pPr>
        <w:ind w:left="4513" w:hanging="360"/>
      </w:pPr>
      <w:rPr>
        <w:rFonts w:ascii="Courier New" w:hAnsi="Courier New" w:cs="Courier New" w:hint="default"/>
      </w:rPr>
    </w:lvl>
    <w:lvl w:ilvl="5" w:tplc="08090005" w:tentative="1">
      <w:start w:val="1"/>
      <w:numFmt w:val="bullet"/>
      <w:lvlText w:val=""/>
      <w:lvlJc w:val="left"/>
      <w:pPr>
        <w:ind w:left="5233" w:hanging="360"/>
      </w:pPr>
      <w:rPr>
        <w:rFonts w:ascii="Wingdings" w:hAnsi="Wingdings" w:hint="default"/>
      </w:rPr>
    </w:lvl>
    <w:lvl w:ilvl="6" w:tplc="08090001" w:tentative="1">
      <w:start w:val="1"/>
      <w:numFmt w:val="bullet"/>
      <w:lvlText w:val=""/>
      <w:lvlJc w:val="left"/>
      <w:pPr>
        <w:ind w:left="5953" w:hanging="360"/>
      </w:pPr>
      <w:rPr>
        <w:rFonts w:ascii="Symbol" w:hAnsi="Symbol" w:hint="default"/>
      </w:rPr>
    </w:lvl>
    <w:lvl w:ilvl="7" w:tplc="08090003" w:tentative="1">
      <w:start w:val="1"/>
      <w:numFmt w:val="bullet"/>
      <w:lvlText w:val="o"/>
      <w:lvlJc w:val="left"/>
      <w:pPr>
        <w:ind w:left="6673" w:hanging="360"/>
      </w:pPr>
      <w:rPr>
        <w:rFonts w:ascii="Courier New" w:hAnsi="Courier New" w:cs="Courier New" w:hint="default"/>
      </w:rPr>
    </w:lvl>
    <w:lvl w:ilvl="8" w:tplc="08090005" w:tentative="1">
      <w:start w:val="1"/>
      <w:numFmt w:val="bullet"/>
      <w:lvlText w:val=""/>
      <w:lvlJc w:val="left"/>
      <w:pPr>
        <w:ind w:left="7393" w:hanging="360"/>
      </w:pPr>
      <w:rPr>
        <w:rFonts w:ascii="Wingdings" w:hAnsi="Wingdings" w:hint="default"/>
      </w:rPr>
    </w:lvl>
  </w:abstractNum>
  <w:abstractNum w:abstractNumId="3" w15:restartNumberingAfterBreak="0">
    <w:nsid w:val="0A9947AD"/>
    <w:multiLevelType w:val="hybridMultilevel"/>
    <w:tmpl w:val="5404B00A"/>
    <w:lvl w:ilvl="0" w:tplc="C8C237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AB2429"/>
    <w:multiLevelType w:val="hybridMultilevel"/>
    <w:tmpl w:val="F8323D9A"/>
    <w:lvl w:ilvl="0" w:tplc="9302353E">
      <w:start w:val="23"/>
      <w:numFmt w:val="bullet"/>
      <w:lvlText w:val="-"/>
      <w:lvlJc w:val="left"/>
      <w:pPr>
        <w:ind w:left="1642" w:hanging="360"/>
      </w:pPr>
      <w:rPr>
        <w:rFonts w:ascii="Calibri" w:eastAsia="Calibri" w:hAnsi="Calibri" w:cs="Calibri" w:hint="default"/>
      </w:rPr>
    </w:lvl>
    <w:lvl w:ilvl="1" w:tplc="08090003" w:tentative="1">
      <w:start w:val="1"/>
      <w:numFmt w:val="bullet"/>
      <w:lvlText w:val="o"/>
      <w:lvlJc w:val="left"/>
      <w:pPr>
        <w:ind w:left="2362" w:hanging="360"/>
      </w:pPr>
      <w:rPr>
        <w:rFonts w:ascii="Courier New" w:hAnsi="Courier New" w:cs="Courier New" w:hint="default"/>
      </w:rPr>
    </w:lvl>
    <w:lvl w:ilvl="2" w:tplc="08090005" w:tentative="1">
      <w:start w:val="1"/>
      <w:numFmt w:val="bullet"/>
      <w:lvlText w:val=""/>
      <w:lvlJc w:val="left"/>
      <w:pPr>
        <w:ind w:left="3082" w:hanging="360"/>
      </w:pPr>
      <w:rPr>
        <w:rFonts w:ascii="Wingdings" w:hAnsi="Wingdings" w:hint="default"/>
      </w:rPr>
    </w:lvl>
    <w:lvl w:ilvl="3" w:tplc="08090001" w:tentative="1">
      <w:start w:val="1"/>
      <w:numFmt w:val="bullet"/>
      <w:lvlText w:val=""/>
      <w:lvlJc w:val="left"/>
      <w:pPr>
        <w:ind w:left="3802" w:hanging="360"/>
      </w:pPr>
      <w:rPr>
        <w:rFonts w:ascii="Symbol" w:hAnsi="Symbol" w:hint="default"/>
      </w:rPr>
    </w:lvl>
    <w:lvl w:ilvl="4" w:tplc="08090003" w:tentative="1">
      <w:start w:val="1"/>
      <w:numFmt w:val="bullet"/>
      <w:lvlText w:val="o"/>
      <w:lvlJc w:val="left"/>
      <w:pPr>
        <w:ind w:left="4522" w:hanging="360"/>
      </w:pPr>
      <w:rPr>
        <w:rFonts w:ascii="Courier New" w:hAnsi="Courier New" w:cs="Courier New" w:hint="default"/>
      </w:rPr>
    </w:lvl>
    <w:lvl w:ilvl="5" w:tplc="08090005" w:tentative="1">
      <w:start w:val="1"/>
      <w:numFmt w:val="bullet"/>
      <w:lvlText w:val=""/>
      <w:lvlJc w:val="left"/>
      <w:pPr>
        <w:ind w:left="5242" w:hanging="360"/>
      </w:pPr>
      <w:rPr>
        <w:rFonts w:ascii="Wingdings" w:hAnsi="Wingdings" w:hint="default"/>
      </w:rPr>
    </w:lvl>
    <w:lvl w:ilvl="6" w:tplc="08090001" w:tentative="1">
      <w:start w:val="1"/>
      <w:numFmt w:val="bullet"/>
      <w:lvlText w:val=""/>
      <w:lvlJc w:val="left"/>
      <w:pPr>
        <w:ind w:left="5962" w:hanging="360"/>
      </w:pPr>
      <w:rPr>
        <w:rFonts w:ascii="Symbol" w:hAnsi="Symbol" w:hint="default"/>
      </w:rPr>
    </w:lvl>
    <w:lvl w:ilvl="7" w:tplc="08090003" w:tentative="1">
      <w:start w:val="1"/>
      <w:numFmt w:val="bullet"/>
      <w:lvlText w:val="o"/>
      <w:lvlJc w:val="left"/>
      <w:pPr>
        <w:ind w:left="6682" w:hanging="360"/>
      </w:pPr>
      <w:rPr>
        <w:rFonts w:ascii="Courier New" w:hAnsi="Courier New" w:cs="Courier New" w:hint="default"/>
      </w:rPr>
    </w:lvl>
    <w:lvl w:ilvl="8" w:tplc="08090005" w:tentative="1">
      <w:start w:val="1"/>
      <w:numFmt w:val="bullet"/>
      <w:lvlText w:val=""/>
      <w:lvlJc w:val="left"/>
      <w:pPr>
        <w:ind w:left="7402" w:hanging="360"/>
      </w:pPr>
      <w:rPr>
        <w:rFonts w:ascii="Wingdings" w:hAnsi="Wingdings" w:hint="default"/>
      </w:rPr>
    </w:lvl>
  </w:abstractNum>
  <w:abstractNum w:abstractNumId="5" w15:restartNumberingAfterBreak="0">
    <w:nsid w:val="0CF11967"/>
    <w:multiLevelType w:val="hybridMultilevel"/>
    <w:tmpl w:val="025003F2"/>
    <w:lvl w:ilvl="0" w:tplc="23C497D2">
      <w:start w:val="23"/>
      <w:numFmt w:val="bullet"/>
      <w:lvlText w:val="-"/>
      <w:lvlJc w:val="left"/>
      <w:pPr>
        <w:ind w:left="1642" w:hanging="360"/>
      </w:pPr>
      <w:rPr>
        <w:rFonts w:ascii="Calibri" w:eastAsia="Calibri" w:hAnsi="Calibri" w:cs="Calibri" w:hint="default"/>
      </w:rPr>
    </w:lvl>
    <w:lvl w:ilvl="1" w:tplc="08090003" w:tentative="1">
      <w:start w:val="1"/>
      <w:numFmt w:val="bullet"/>
      <w:lvlText w:val="o"/>
      <w:lvlJc w:val="left"/>
      <w:pPr>
        <w:ind w:left="2362" w:hanging="360"/>
      </w:pPr>
      <w:rPr>
        <w:rFonts w:ascii="Courier New" w:hAnsi="Courier New" w:cs="Courier New" w:hint="default"/>
      </w:rPr>
    </w:lvl>
    <w:lvl w:ilvl="2" w:tplc="08090005" w:tentative="1">
      <w:start w:val="1"/>
      <w:numFmt w:val="bullet"/>
      <w:lvlText w:val=""/>
      <w:lvlJc w:val="left"/>
      <w:pPr>
        <w:ind w:left="3082" w:hanging="360"/>
      </w:pPr>
      <w:rPr>
        <w:rFonts w:ascii="Wingdings" w:hAnsi="Wingdings" w:hint="default"/>
      </w:rPr>
    </w:lvl>
    <w:lvl w:ilvl="3" w:tplc="08090001" w:tentative="1">
      <w:start w:val="1"/>
      <w:numFmt w:val="bullet"/>
      <w:lvlText w:val=""/>
      <w:lvlJc w:val="left"/>
      <w:pPr>
        <w:ind w:left="3802" w:hanging="360"/>
      </w:pPr>
      <w:rPr>
        <w:rFonts w:ascii="Symbol" w:hAnsi="Symbol" w:hint="default"/>
      </w:rPr>
    </w:lvl>
    <w:lvl w:ilvl="4" w:tplc="08090003" w:tentative="1">
      <w:start w:val="1"/>
      <w:numFmt w:val="bullet"/>
      <w:lvlText w:val="o"/>
      <w:lvlJc w:val="left"/>
      <w:pPr>
        <w:ind w:left="4522" w:hanging="360"/>
      </w:pPr>
      <w:rPr>
        <w:rFonts w:ascii="Courier New" w:hAnsi="Courier New" w:cs="Courier New" w:hint="default"/>
      </w:rPr>
    </w:lvl>
    <w:lvl w:ilvl="5" w:tplc="08090005" w:tentative="1">
      <w:start w:val="1"/>
      <w:numFmt w:val="bullet"/>
      <w:lvlText w:val=""/>
      <w:lvlJc w:val="left"/>
      <w:pPr>
        <w:ind w:left="5242" w:hanging="360"/>
      </w:pPr>
      <w:rPr>
        <w:rFonts w:ascii="Wingdings" w:hAnsi="Wingdings" w:hint="default"/>
      </w:rPr>
    </w:lvl>
    <w:lvl w:ilvl="6" w:tplc="08090001" w:tentative="1">
      <w:start w:val="1"/>
      <w:numFmt w:val="bullet"/>
      <w:lvlText w:val=""/>
      <w:lvlJc w:val="left"/>
      <w:pPr>
        <w:ind w:left="5962" w:hanging="360"/>
      </w:pPr>
      <w:rPr>
        <w:rFonts w:ascii="Symbol" w:hAnsi="Symbol" w:hint="default"/>
      </w:rPr>
    </w:lvl>
    <w:lvl w:ilvl="7" w:tplc="08090003" w:tentative="1">
      <w:start w:val="1"/>
      <w:numFmt w:val="bullet"/>
      <w:lvlText w:val="o"/>
      <w:lvlJc w:val="left"/>
      <w:pPr>
        <w:ind w:left="6682" w:hanging="360"/>
      </w:pPr>
      <w:rPr>
        <w:rFonts w:ascii="Courier New" w:hAnsi="Courier New" w:cs="Courier New" w:hint="default"/>
      </w:rPr>
    </w:lvl>
    <w:lvl w:ilvl="8" w:tplc="08090005" w:tentative="1">
      <w:start w:val="1"/>
      <w:numFmt w:val="bullet"/>
      <w:lvlText w:val=""/>
      <w:lvlJc w:val="left"/>
      <w:pPr>
        <w:ind w:left="7402" w:hanging="360"/>
      </w:pPr>
      <w:rPr>
        <w:rFonts w:ascii="Wingdings" w:hAnsi="Wingdings" w:hint="default"/>
      </w:rPr>
    </w:lvl>
  </w:abstractNum>
  <w:abstractNum w:abstractNumId="6" w15:restartNumberingAfterBreak="0">
    <w:nsid w:val="0D244025"/>
    <w:multiLevelType w:val="hybridMultilevel"/>
    <w:tmpl w:val="4CF0267C"/>
    <w:lvl w:ilvl="0" w:tplc="DBEEC2FA">
      <w:start w:val="1"/>
      <w:numFmt w:val="lowerRoman"/>
      <w:lvlText w:val="%1."/>
      <w:lvlJc w:val="left"/>
      <w:pPr>
        <w:ind w:left="862" w:hanging="72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0E2C5AF3"/>
    <w:multiLevelType w:val="hybridMultilevel"/>
    <w:tmpl w:val="10CEF98A"/>
    <w:lvl w:ilvl="0" w:tplc="73608EFE">
      <w:start w:val="1"/>
      <w:numFmt w:val="lowerRoman"/>
      <w:lvlText w:val="%1)"/>
      <w:lvlJc w:val="left"/>
      <w:pPr>
        <w:ind w:left="2160" w:hanging="720"/>
      </w:pPr>
      <w:rPr>
        <w:rFonts w:asciiTheme="minorHAnsi" w:hAnsiTheme="minorHAnsi"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3A413E9"/>
    <w:multiLevelType w:val="hybridMultilevel"/>
    <w:tmpl w:val="9CF4B0EE"/>
    <w:lvl w:ilvl="0" w:tplc="62F4B36A">
      <w:start w:val="23"/>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7A06D1"/>
    <w:multiLevelType w:val="hybridMultilevel"/>
    <w:tmpl w:val="6CD6ABBA"/>
    <w:lvl w:ilvl="0" w:tplc="08090001">
      <w:start w:val="1"/>
      <w:numFmt w:val="bullet"/>
      <w:lvlText w:val=""/>
      <w:lvlJc w:val="left"/>
      <w:pPr>
        <w:ind w:left="460" w:hanging="360"/>
      </w:pPr>
      <w:rPr>
        <w:rFonts w:ascii="Symbol" w:hAnsi="Symbo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0" w15:restartNumberingAfterBreak="0">
    <w:nsid w:val="31C51A00"/>
    <w:multiLevelType w:val="multilevel"/>
    <w:tmpl w:val="75A491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283BC2"/>
    <w:multiLevelType w:val="hybridMultilevel"/>
    <w:tmpl w:val="5FF4A090"/>
    <w:lvl w:ilvl="0" w:tplc="96E2D12E">
      <w:start w:val="1"/>
      <w:numFmt w:val="lowerRoman"/>
      <w:lvlText w:val="%1."/>
      <w:lvlJc w:val="left"/>
      <w:pPr>
        <w:ind w:left="2002" w:hanging="720"/>
      </w:pPr>
      <w:rPr>
        <w:rFonts w:hint="default"/>
        <w:b/>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12" w15:restartNumberingAfterBreak="0">
    <w:nsid w:val="384E4DBD"/>
    <w:multiLevelType w:val="hybridMultilevel"/>
    <w:tmpl w:val="34786F00"/>
    <w:lvl w:ilvl="0" w:tplc="FDDCA6DE">
      <w:start w:val="23"/>
      <w:numFmt w:val="bullet"/>
      <w:lvlText w:val="-"/>
      <w:lvlJc w:val="left"/>
      <w:pPr>
        <w:ind w:left="1755" w:hanging="360"/>
      </w:pPr>
      <w:rPr>
        <w:rFonts w:ascii="Calibri" w:eastAsia="Calibri" w:hAnsi="Calibri" w:cs="Calibri"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13" w15:restartNumberingAfterBreak="0">
    <w:nsid w:val="39F47A6B"/>
    <w:multiLevelType w:val="hybridMultilevel"/>
    <w:tmpl w:val="2A10214E"/>
    <w:lvl w:ilvl="0" w:tplc="371C79C6">
      <w:start w:val="1"/>
      <w:numFmt w:val="lowerRoman"/>
      <w:lvlText w:val="%1)"/>
      <w:lvlJc w:val="left"/>
      <w:pPr>
        <w:ind w:left="1993" w:hanging="720"/>
      </w:pPr>
      <w:rPr>
        <w:rFonts w:hint="default"/>
      </w:rPr>
    </w:lvl>
    <w:lvl w:ilvl="1" w:tplc="08090019" w:tentative="1">
      <w:start w:val="1"/>
      <w:numFmt w:val="lowerLetter"/>
      <w:lvlText w:val="%2."/>
      <w:lvlJc w:val="left"/>
      <w:pPr>
        <w:ind w:left="2353" w:hanging="360"/>
      </w:pPr>
    </w:lvl>
    <w:lvl w:ilvl="2" w:tplc="0809001B" w:tentative="1">
      <w:start w:val="1"/>
      <w:numFmt w:val="lowerRoman"/>
      <w:lvlText w:val="%3."/>
      <w:lvlJc w:val="right"/>
      <w:pPr>
        <w:ind w:left="3073" w:hanging="180"/>
      </w:pPr>
    </w:lvl>
    <w:lvl w:ilvl="3" w:tplc="0809000F" w:tentative="1">
      <w:start w:val="1"/>
      <w:numFmt w:val="decimal"/>
      <w:lvlText w:val="%4."/>
      <w:lvlJc w:val="left"/>
      <w:pPr>
        <w:ind w:left="3793" w:hanging="360"/>
      </w:pPr>
    </w:lvl>
    <w:lvl w:ilvl="4" w:tplc="08090019" w:tentative="1">
      <w:start w:val="1"/>
      <w:numFmt w:val="lowerLetter"/>
      <w:lvlText w:val="%5."/>
      <w:lvlJc w:val="left"/>
      <w:pPr>
        <w:ind w:left="4513" w:hanging="360"/>
      </w:pPr>
    </w:lvl>
    <w:lvl w:ilvl="5" w:tplc="0809001B" w:tentative="1">
      <w:start w:val="1"/>
      <w:numFmt w:val="lowerRoman"/>
      <w:lvlText w:val="%6."/>
      <w:lvlJc w:val="right"/>
      <w:pPr>
        <w:ind w:left="5233" w:hanging="180"/>
      </w:pPr>
    </w:lvl>
    <w:lvl w:ilvl="6" w:tplc="0809000F" w:tentative="1">
      <w:start w:val="1"/>
      <w:numFmt w:val="decimal"/>
      <w:lvlText w:val="%7."/>
      <w:lvlJc w:val="left"/>
      <w:pPr>
        <w:ind w:left="5953" w:hanging="360"/>
      </w:pPr>
    </w:lvl>
    <w:lvl w:ilvl="7" w:tplc="08090019" w:tentative="1">
      <w:start w:val="1"/>
      <w:numFmt w:val="lowerLetter"/>
      <w:lvlText w:val="%8."/>
      <w:lvlJc w:val="left"/>
      <w:pPr>
        <w:ind w:left="6673" w:hanging="360"/>
      </w:pPr>
    </w:lvl>
    <w:lvl w:ilvl="8" w:tplc="0809001B" w:tentative="1">
      <w:start w:val="1"/>
      <w:numFmt w:val="lowerRoman"/>
      <w:lvlText w:val="%9."/>
      <w:lvlJc w:val="right"/>
      <w:pPr>
        <w:ind w:left="7393" w:hanging="180"/>
      </w:pPr>
    </w:lvl>
  </w:abstractNum>
  <w:abstractNum w:abstractNumId="14" w15:restartNumberingAfterBreak="0">
    <w:nsid w:val="3FC470B6"/>
    <w:multiLevelType w:val="hybridMultilevel"/>
    <w:tmpl w:val="37E0078A"/>
    <w:lvl w:ilvl="0" w:tplc="DDAED970">
      <w:start w:val="1"/>
      <w:numFmt w:val="lowerRoman"/>
      <w:lvlText w:val="%1."/>
      <w:lvlJc w:val="left"/>
      <w:pPr>
        <w:ind w:left="1997" w:hanging="72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5" w15:restartNumberingAfterBreak="0">
    <w:nsid w:val="4B05560D"/>
    <w:multiLevelType w:val="hybridMultilevel"/>
    <w:tmpl w:val="662C1710"/>
    <w:lvl w:ilvl="0" w:tplc="EBA83A4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F8315E"/>
    <w:multiLevelType w:val="hybridMultilevel"/>
    <w:tmpl w:val="94E23AD2"/>
    <w:lvl w:ilvl="0" w:tplc="995E4C3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5CC11114"/>
    <w:multiLevelType w:val="hybridMultilevel"/>
    <w:tmpl w:val="469E8938"/>
    <w:lvl w:ilvl="0" w:tplc="741260E2">
      <w:start w:val="23"/>
      <w:numFmt w:val="bullet"/>
      <w:lvlText w:val="-"/>
      <w:lvlJc w:val="left"/>
      <w:pPr>
        <w:ind w:left="2204" w:hanging="360"/>
      </w:pPr>
      <w:rPr>
        <w:rFonts w:ascii="Calibri" w:eastAsia="Calibri" w:hAnsi="Calibri" w:cs="Calibri"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18" w15:restartNumberingAfterBreak="0">
    <w:nsid w:val="61AE2DCC"/>
    <w:multiLevelType w:val="hybridMultilevel"/>
    <w:tmpl w:val="2CCA9B78"/>
    <w:lvl w:ilvl="0" w:tplc="B5C48EA6">
      <w:start w:val="1"/>
      <w:numFmt w:val="decimal"/>
      <w:lvlText w:val="%1."/>
      <w:lvlJc w:val="left"/>
      <w:pPr>
        <w:ind w:left="14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22187C38">
      <w:start w:val="1"/>
      <w:numFmt w:val="lowerLetter"/>
      <w:lvlText w:val="%2"/>
      <w:lvlJc w:val="left"/>
      <w:pPr>
        <w:ind w:left="177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0B87ABE">
      <w:start w:val="1"/>
      <w:numFmt w:val="lowerRoman"/>
      <w:lvlText w:val="%3"/>
      <w:lvlJc w:val="left"/>
      <w:pPr>
        <w:ind w:left="249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02E5C90">
      <w:start w:val="1"/>
      <w:numFmt w:val="decimal"/>
      <w:lvlText w:val="%4"/>
      <w:lvlJc w:val="left"/>
      <w:pPr>
        <w:ind w:left="321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8E68B7D0">
      <w:start w:val="1"/>
      <w:numFmt w:val="lowerLetter"/>
      <w:lvlText w:val="%5"/>
      <w:lvlJc w:val="left"/>
      <w:pPr>
        <w:ind w:left="393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5326634A">
      <w:start w:val="1"/>
      <w:numFmt w:val="lowerRoman"/>
      <w:lvlText w:val="%6"/>
      <w:lvlJc w:val="left"/>
      <w:pPr>
        <w:ind w:left="465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7F0686F4">
      <w:start w:val="1"/>
      <w:numFmt w:val="decimal"/>
      <w:lvlText w:val="%7"/>
      <w:lvlJc w:val="left"/>
      <w:pPr>
        <w:ind w:left="537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A1445B8">
      <w:start w:val="1"/>
      <w:numFmt w:val="lowerLetter"/>
      <w:lvlText w:val="%8"/>
      <w:lvlJc w:val="left"/>
      <w:pPr>
        <w:ind w:left="609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0510A61C">
      <w:start w:val="1"/>
      <w:numFmt w:val="lowerRoman"/>
      <w:lvlText w:val="%9"/>
      <w:lvlJc w:val="left"/>
      <w:pPr>
        <w:ind w:left="681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9" w15:restartNumberingAfterBreak="0">
    <w:nsid w:val="61E54772"/>
    <w:multiLevelType w:val="hybridMultilevel"/>
    <w:tmpl w:val="180E3BD4"/>
    <w:lvl w:ilvl="0" w:tplc="F82A304A">
      <w:start w:val="23"/>
      <w:numFmt w:val="bullet"/>
      <w:lvlText w:val="-"/>
      <w:lvlJc w:val="left"/>
      <w:pPr>
        <w:ind w:left="1762" w:hanging="360"/>
      </w:pPr>
      <w:rPr>
        <w:rFonts w:ascii="Calibri" w:eastAsia="Calibri" w:hAnsi="Calibri" w:cs="Calibri" w:hint="default"/>
        <w:b w:val="0"/>
      </w:rPr>
    </w:lvl>
    <w:lvl w:ilvl="1" w:tplc="08090003" w:tentative="1">
      <w:start w:val="1"/>
      <w:numFmt w:val="bullet"/>
      <w:lvlText w:val="o"/>
      <w:lvlJc w:val="left"/>
      <w:pPr>
        <w:ind w:left="2482" w:hanging="360"/>
      </w:pPr>
      <w:rPr>
        <w:rFonts w:ascii="Courier New" w:hAnsi="Courier New" w:cs="Courier New" w:hint="default"/>
      </w:rPr>
    </w:lvl>
    <w:lvl w:ilvl="2" w:tplc="08090005" w:tentative="1">
      <w:start w:val="1"/>
      <w:numFmt w:val="bullet"/>
      <w:lvlText w:val=""/>
      <w:lvlJc w:val="left"/>
      <w:pPr>
        <w:ind w:left="3202" w:hanging="360"/>
      </w:pPr>
      <w:rPr>
        <w:rFonts w:ascii="Wingdings" w:hAnsi="Wingdings" w:hint="default"/>
      </w:rPr>
    </w:lvl>
    <w:lvl w:ilvl="3" w:tplc="08090001" w:tentative="1">
      <w:start w:val="1"/>
      <w:numFmt w:val="bullet"/>
      <w:lvlText w:val=""/>
      <w:lvlJc w:val="left"/>
      <w:pPr>
        <w:ind w:left="3922" w:hanging="360"/>
      </w:pPr>
      <w:rPr>
        <w:rFonts w:ascii="Symbol" w:hAnsi="Symbol" w:hint="default"/>
      </w:rPr>
    </w:lvl>
    <w:lvl w:ilvl="4" w:tplc="08090003" w:tentative="1">
      <w:start w:val="1"/>
      <w:numFmt w:val="bullet"/>
      <w:lvlText w:val="o"/>
      <w:lvlJc w:val="left"/>
      <w:pPr>
        <w:ind w:left="4642" w:hanging="360"/>
      </w:pPr>
      <w:rPr>
        <w:rFonts w:ascii="Courier New" w:hAnsi="Courier New" w:cs="Courier New" w:hint="default"/>
      </w:rPr>
    </w:lvl>
    <w:lvl w:ilvl="5" w:tplc="08090005" w:tentative="1">
      <w:start w:val="1"/>
      <w:numFmt w:val="bullet"/>
      <w:lvlText w:val=""/>
      <w:lvlJc w:val="left"/>
      <w:pPr>
        <w:ind w:left="5362" w:hanging="360"/>
      </w:pPr>
      <w:rPr>
        <w:rFonts w:ascii="Wingdings" w:hAnsi="Wingdings" w:hint="default"/>
      </w:rPr>
    </w:lvl>
    <w:lvl w:ilvl="6" w:tplc="08090001" w:tentative="1">
      <w:start w:val="1"/>
      <w:numFmt w:val="bullet"/>
      <w:lvlText w:val=""/>
      <w:lvlJc w:val="left"/>
      <w:pPr>
        <w:ind w:left="6082" w:hanging="360"/>
      </w:pPr>
      <w:rPr>
        <w:rFonts w:ascii="Symbol" w:hAnsi="Symbol" w:hint="default"/>
      </w:rPr>
    </w:lvl>
    <w:lvl w:ilvl="7" w:tplc="08090003" w:tentative="1">
      <w:start w:val="1"/>
      <w:numFmt w:val="bullet"/>
      <w:lvlText w:val="o"/>
      <w:lvlJc w:val="left"/>
      <w:pPr>
        <w:ind w:left="6802" w:hanging="360"/>
      </w:pPr>
      <w:rPr>
        <w:rFonts w:ascii="Courier New" w:hAnsi="Courier New" w:cs="Courier New" w:hint="default"/>
      </w:rPr>
    </w:lvl>
    <w:lvl w:ilvl="8" w:tplc="08090005" w:tentative="1">
      <w:start w:val="1"/>
      <w:numFmt w:val="bullet"/>
      <w:lvlText w:val=""/>
      <w:lvlJc w:val="left"/>
      <w:pPr>
        <w:ind w:left="7522" w:hanging="360"/>
      </w:pPr>
      <w:rPr>
        <w:rFonts w:ascii="Wingdings" w:hAnsi="Wingdings" w:hint="default"/>
      </w:rPr>
    </w:lvl>
  </w:abstractNum>
  <w:abstractNum w:abstractNumId="20" w15:restartNumberingAfterBreak="0">
    <w:nsid w:val="6A255E00"/>
    <w:multiLevelType w:val="hybridMultilevel"/>
    <w:tmpl w:val="30CA449A"/>
    <w:lvl w:ilvl="0" w:tplc="1CD0A352">
      <w:start w:val="23"/>
      <w:numFmt w:val="bullet"/>
      <w:lvlText w:val="-"/>
      <w:lvlJc w:val="left"/>
      <w:pPr>
        <w:ind w:left="1762" w:hanging="360"/>
      </w:pPr>
      <w:rPr>
        <w:rFonts w:ascii="Calibri" w:eastAsia="Calibri" w:hAnsi="Calibri" w:cs="Calibri" w:hint="default"/>
      </w:rPr>
    </w:lvl>
    <w:lvl w:ilvl="1" w:tplc="08090003" w:tentative="1">
      <w:start w:val="1"/>
      <w:numFmt w:val="bullet"/>
      <w:lvlText w:val="o"/>
      <w:lvlJc w:val="left"/>
      <w:pPr>
        <w:ind w:left="2482" w:hanging="360"/>
      </w:pPr>
      <w:rPr>
        <w:rFonts w:ascii="Courier New" w:hAnsi="Courier New" w:cs="Courier New" w:hint="default"/>
      </w:rPr>
    </w:lvl>
    <w:lvl w:ilvl="2" w:tplc="08090005" w:tentative="1">
      <w:start w:val="1"/>
      <w:numFmt w:val="bullet"/>
      <w:lvlText w:val=""/>
      <w:lvlJc w:val="left"/>
      <w:pPr>
        <w:ind w:left="3202" w:hanging="360"/>
      </w:pPr>
      <w:rPr>
        <w:rFonts w:ascii="Wingdings" w:hAnsi="Wingdings" w:hint="default"/>
      </w:rPr>
    </w:lvl>
    <w:lvl w:ilvl="3" w:tplc="08090001" w:tentative="1">
      <w:start w:val="1"/>
      <w:numFmt w:val="bullet"/>
      <w:lvlText w:val=""/>
      <w:lvlJc w:val="left"/>
      <w:pPr>
        <w:ind w:left="3922" w:hanging="360"/>
      </w:pPr>
      <w:rPr>
        <w:rFonts w:ascii="Symbol" w:hAnsi="Symbol" w:hint="default"/>
      </w:rPr>
    </w:lvl>
    <w:lvl w:ilvl="4" w:tplc="08090003" w:tentative="1">
      <w:start w:val="1"/>
      <w:numFmt w:val="bullet"/>
      <w:lvlText w:val="o"/>
      <w:lvlJc w:val="left"/>
      <w:pPr>
        <w:ind w:left="4642" w:hanging="360"/>
      </w:pPr>
      <w:rPr>
        <w:rFonts w:ascii="Courier New" w:hAnsi="Courier New" w:cs="Courier New" w:hint="default"/>
      </w:rPr>
    </w:lvl>
    <w:lvl w:ilvl="5" w:tplc="08090005" w:tentative="1">
      <w:start w:val="1"/>
      <w:numFmt w:val="bullet"/>
      <w:lvlText w:val=""/>
      <w:lvlJc w:val="left"/>
      <w:pPr>
        <w:ind w:left="5362" w:hanging="360"/>
      </w:pPr>
      <w:rPr>
        <w:rFonts w:ascii="Wingdings" w:hAnsi="Wingdings" w:hint="default"/>
      </w:rPr>
    </w:lvl>
    <w:lvl w:ilvl="6" w:tplc="08090001" w:tentative="1">
      <w:start w:val="1"/>
      <w:numFmt w:val="bullet"/>
      <w:lvlText w:val=""/>
      <w:lvlJc w:val="left"/>
      <w:pPr>
        <w:ind w:left="6082" w:hanging="360"/>
      </w:pPr>
      <w:rPr>
        <w:rFonts w:ascii="Symbol" w:hAnsi="Symbol" w:hint="default"/>
      </w:rPr>
    </w:lvl>
    <w:lvl w:ilvl="7" w:tplc="08090003" w:tentative="1">
      <w:start w:val="1"/>
      <w:numFmt w:val="bullet"/>
      <w:lvlText w:val="o"/>
      <w:lvlJc w:val="left"/>
      <w:pPr>
        <w:ind w:left="6802" w:hanging="360"/>
      </w:pPr>
      <w:rPr>
        <w:rFonts w:ascii="Courier New" w:hAnsi="Courier New" w:cs="Courier New" w:hint="default"/>
      </w:rPr>
    </w:lvl>
    <w:lvl w:ilvl="8" w:tplc="08090005" w:tentative="1">
      <w:start w:val="1"/>
      <w:numFmt w:val="bullet"/>
      <w:lvlText w:val=""/>
      <w:lvlJc w:val="left"/>
      <w:pPr>
        <w:ind w:left="7522" w:hanging="360"/>
      </w:pPr>
      <w:rPr>
        <w:rFonts w:ascii="Wingdings" w:hAnsi="Wingdings" w:hint="default"/>
      </w:rPr>
    </w:lvl>
  </w:abstractNum>
  <w:abstractNum w:abstractNumId="21" w15:restartNumberingAfterBreak="0">
    <w:nsid w:val="6ABD2500"/>
    <w:multiLevelType w:val="hybridMultilevel"/>
    <w:tmpl w:val="2DAEDA20"/>
    <w:lvl w:ilvl="0" w:tplc="179C39B4">
      <w:start w:val="23"/>
      <w:numFmt w:val="bullet"/>
      <w:lvlText w:val="-"/>
      <w:lvlJc w:val="left"/>
      <w:pPr>
        <w:ind w:left="1762" w:hanging="360"/>
      </w:pPr>
      <w:rPr>
        <w:rFonts w:ascii="Calibri" w:eastAsia="Calibri" w:hAnsi="Calibri" w:cs="Calibri" w:hint="default"/>
      </w:rPr>
    </w:lvl>
    <w:lvl w:ilvl="1" w:tplc="08090003" w:tentative="1">
      <w:start w:val="1"/>
      <w:numFmt w:val="bullet"/>
      <w:lvlText w:val="o"/>
      <w:lvlJc w:val="left"/>
      <w:pPr>
        <w:ind w:left="2482" w:hanging="360"/>
      </w:pPr>
      <w:rPr>
        <w:rFonts w:ascii="Courier New" w:hAnsi="Courier New" w:cs="Courier New" w:hint="default"/>
      </w:rPr>
    </w:lvl>
    <w:lvl w:ilvl="2" w:tplc="08090005" w:tentative="1">
      <w:start w:val="1"/>
      <w:numFmt w:val="bullet"/>
      <w:lvlText w:val=""/>
      <w:lvlJc w:val="left"/>
      <w:pPr>
        <w:ind w:left="3202" w:hanging="360"/>
      </w:pPr>
      <w:rPr>
        <w:rFonts w:ascii="Wingdings" w:hAnsi="Wingdings" w:hint="default"/>
      </w:rPr>
    </w:lvl>
    <w:lvl w:ilvl="3" w:tplc="08090001" w:tentative="1">
      <w:start w:val="1"/>
      <w:numFmt w:val="bullet"/>
      <w:lvlText w:val=""/>
      <w:lvlJc w:val="left"/>
      <w:pPr>
        <w:ind w:left="3922" w:hanging="360"/>
      </w:pPr>
      <w:rPr>
        <w:rFonts w:ascii="Symbol" w:hAnsi="Symbol" w:hint="default"/>
      </w:rPr>
    </w:lvl>
    <w:lvl w:ilvl="4" w:tplc="08090003" w:tentative="1">
      <w:start w:val="1"/>
      <w:numFmt w:val="bullet"/>
      <w:lvlText w:val="o"/>
      <w:lvlJc w:val="left"/>
      <w:pPr>
        <w:ind w:left="4642" w:hanging="360"/>
      </w:pPr>
      <w:rPr>
        <w:rFonts w:ascii="Courier New" w:hAnsi="Courier New" w:cs="Courier New" w:hint="default"/>
      </w:rPr>
    </w:lvl>
    <w:lvl w:ilvl="5" w:tplc="08090005" w:tentative="1">
      <w:start w:val="1"/>
      <w:numFmt w:val="bullet"/>
      <w:lvlText w:val=""/>
      <w:lvlJc w:val="left"/>
      <w:pPr>
        <w:ind w:left="5362" w:hanging="360"/>
      </w:pPr>
      <w:rPr>
        <w:rFonts w:ascii="Wingdings" w:hAnsi="Wingdings" w:hint="default"/>
      </w:rPr>
    </w:lvl>
    <w:lvl w:ilvl="6" w:tplc="08090001" w:tentative="1">
      <w:start w:val="1"/>
      <w:numFmt w:val="bullet"/>
      <w:lvlText w:val=""/>
      <w:lvlJc w:val="left"/>
      <w:pPr>
        <w:ind w:left="6082" w:hanging="360"/>
      </w:pPr>
      <w:rPr>
        <w:rFonts w:ascii="Symbol" w:hAnsi="Symbol" w:hint="default"/>
      </w:rPr>
    </w:lvl>
    <w:lvl w:ilvl="7" w:tplc="08090003" w:tentative="1">
      <w:start w:val="1"/>
      <w:numFmt w:val="bullet"/>
      <w:lvlText w:val="o"/>
      <w:lvlJc w:val="left"/>
      <w:pPr>
        <w:ind w:left="6802" w:hanging="360"/>
      </w:pPr>
      <w:rPr>
        <w:rFonts w:ascii="Courier New" w:hAnsi="Courier New" w:cs="Courier New" w:hint="default"/>
      </w:rPr>
    </w:lvl>
    <w:lvl w:ilvl="8" w:tplc="08090005" w:tentative="1">
      <w:start w:val="1"/>
      <w:numFmt w:val="bullet"/>
      <w:lvlText w:val=""/>
      <w:lvlJc w:val="left"/>
      <w:pPr>
        <w:ind w:left="7522" w:hanging="360"/>
      </w:pPr>
      <w:rPr>
        <w:rFonts w:ascii="Wingdings" w:hAnsi="Wingdings" w:hint="default"/>
      </w:rPr>
    </w:lvl>
  </w:abstractNum>
  <w:abstractNum w:abstractNumId="22" w15:restartNumberingAfterBreak="0">
    <w:nsid w:val="6B5D1483"/>
    <w:multiLevelType w:val="hybridMultilevel"/>
    <w:tmpl w:val="5B321572"/>
    <w:lvl w:ilvl="0" w:tplc="5B4E215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73124E88"/>
    <w:multiLevelType w:val="hybridMultilevel"/>
    <w:tmpl w:val="02E8F2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F164AE0"/>
    <w:multiLevelType w:val="hybridMultilevel"/>
    <w:tmpl w:val="284E9C90"/>
    <w:lvl w:ilvl="0" w:tplc="CFA68D7A">
      <w:start w:val="23"/>
      <w:numFmt w:val="bullet"/>
      <w:lvlText w:val="-"/>
      <w:lvlJc w:val="left"/>
      <w:pPr>
        <w:ind w:left="1640" w:hanging="360"/>
      </w:pPr>
      <w:rPr>
        <w:rFonts w:ascii="Calibri" w:eastAsia="Calibri" w:hAnsi="Calibri" w:cs="Calibri" w:hint="default"/>
      </w:rPr>
    </w:lvl>
    <w:lvl w:ilvl="1" w:tplc="08090003">
      <w:start w:val="1"/>
      <w:numFmt w:val="bullet"/>
      <w:lvlText w:val="o"/>
      <w:lvlJc w:val="left"/>
      <w:pPr>
        <w:ind w:left="2360" w:hanging="360"/>
      </w:pPr>
      <w:rPr>
        <w:rFonts w:ascii="Courier New" w:hAnsi="Courier New" w:cs="Courier New" w:hint="default"/>
      </w:rPr>
    </w:lvl>
    <w:lvl w:ilvl="2" w:tplc="08090005">
      <w:start w:val="1"/>
      <w:numFmt w:val="bullet"/>
      <w:lvlText w:val=""/>
      <w:lvlJc w:val="left"/>
      <w:pPr>
        <w:ind w:left="3080" w:hanging="360"/>
      </w:pPr>
      <w:rPr>
        <w:rFonts w:ascii="Wingdings" w:hAnsi="Wingdings" w:hint="default"/>
      </w:rPr>
    </w:lvl>
    <w:lvl w:ilvl="3" w:tplc="08090001">
      <w:start w:val="1"/>
      <w:numFmt w:val="bullet"/>
      <w:lvlText w:val=""/>
      <w:lvlJc w:val="left"/>
      <w:pPr>
        <w:ind w:left="3800" w:hanging="360"/>
      </w:pPr>
      <w:rPr>
        <w:rFonts w:ascii="Symbol" w:hAnsi="Symbol" w:hint="default"/>
      </w:rPr>
    </w:lvl>
    <w:lvl w:ilvl="4" w:tplc="08090003">
      <w:start w:val="1"/>
      <w:numFmt w:val="bullet"/>
      <w:lvlText w:val="o"/>
      <w:lvlJc w:val="left"/>
      <w:pPr>
        <w:ind w:left="4520" w:hanging="360"/>
      </w:pPr>
      <w:rPr>
        <w:rFonts w:ascii="Courier New" w:hAnsi="Courier New" w:cs="Courier New" w:hint="default"/>
      </w:rPr>
    </w:lvl>
    <w:lvl w:ilvl="5" w:tplc="08090005">
      <w:start w:val="1"/>
      <w:numFmt w:val="bullet"/>
      <w:lvlText w:val=""/>
      <w:lvlJc w:val="left"/>
      <w:pPr>
        <w:ind w:left="5240" w:hanging="360"/>
      </w:pPr>
      <w:rPr>
        <w:rFonts w:ascii="Wingdings" w:hAnsi="Wingdings" w:hint="default"/>
      </w:rPr>
    </w:lvl>
    <w:lvl w:ilvl="6" w:tplc="08090001">
      <w:start w:val="1"/>
      <w:numFmt w:val="bullet"/>
      <w:lvlText w:val=""/>
      <w:lvlJc w:val="left"/>
      <w:pPr>
        <w:ind w:left="5960" w:hanging="360"/>
      </w:pPr>
      <w:rPr>
        <w:rFonts w:ascii="Symbol" w:hAnsi="Symbol" w:hint="default"/>
      </w:rPr>
    </w:lvl>
    <w:lvl w:ilvl="7" w:tplc="08090003">
      <w:start w:val="1"/>
      <w:numFmt w:val="bullet"/>
      <w:lvlText w:val="o"/>
      <w:lvlJc w:val="left"/>
      <w:pPr>
        <w:ind w:left="6680" w:hanging="360"/>
      </w:pPr>
      <w:rPr>
        <w:rFonts w:ascii="Courier New" w:hAnsi="Courier New" w:cs="Courier New" w:hint="default"/>
      </w:rPr>
    </w:lvl>
    <w:lvl w:ilvl="8" w:tplc="08090005">
      <w:start w:val="1"/>
      <w:numFmt w:val="bullet"/>
      <w:lvlText w:val=""/>
      <w:lvlJc w:val="left"/>
      <w:pPr>
        <w:ind w:left="7400" w:hanging="360"/>
      </w:pPr>
      <w:rPr>
        <w:rFonts w:ascii="Wingdings" w:hAnsi="Wingdings" w:hint="default"/>
      </w:rPr>
    </w:lvl>
  </w:abstractNum>
  <w:num w:numId="1" w16cid:durableId="1018578190">
    <w:abstractNumId w:val="9"/>
  </w:num>
  <w:num w:numId="2" w16cid:durableId="2028479710">
    <w:abstractNumId w:val="23"/>
  </w:num>
  <w:num w:numId="3" w16cid:durableId="1977100497">
    <w:abstractNumId w:val="10"/>
  </w:num>
  <w:num w:numId="4" w16cid:durableId="193737533">
    <w:abstractNumId w:val="18"/>
  </w:num>
  <w:num w:numId="5" w16cid:durableId="1225678423">
    <w:abstractNumId w:val="0"/>
  </w:num>
  <w:num w:numId="6" w16cid:durableId="2143427842">
    <w:abstractNumId w:val="19"/>
  </w:num>
  <w:num w:numId="7" w16cid:durableId="1606038361">
    <w:abstractNumId w:val="20"/>
  </w:num>
  <w:num w:numId="8" w16cid:durableId="212426044">
    <w:abstractNumId w:val="21"/>
  </w:num>
  <w:num w:numId="9" w16cid:durableId="807014000">
    <w:abstractNumId w:val="12"/>
  </w:num>
  <w:num w:numId="10" w16cid:durableId="597493526">
    <w:abstractNumId w:val="5"/>
  </w:num>
  <w:num w:numId="11" w16cid:durableId="2038191745">
    <w:abstractNumId w:val="4"/>
  </w:num>
  <w:num w:numId="12" w16cid:durableId="1877423461">
    <w:abstractNumId w:val="22"/>
  </w:num>
  <w:num w:numId="13" w16cid:durableId="473715772">
    <w:abstractNumId w:val="11"/>
  </w:num>
  <w:num w:numId="14" w16cid:durableId="1929343749">
    <w:abstractNumId w:val="6"/>
  </w:num>
  <w:num w:numId="15" w16cid:durableId="431360705">
    <w:abstractNumId w:val="16"/>
  </w:num>
  <w:num w:numId="16" w16cid:durableId="1884705409">
    <w:abstractNumId w:val="15"/>
  </w:num>
  <w:num w:numId="17" w16cid:durableId="272370649">
    <w:abstractNumId w:val="17"/>
  </w:num>
  <w:num w:numId="18" w16cid:durableId="919876656">
    <w:abstractNumId w:val="24"/>
  </w:num>
  <w:num w:numId="19" w16cid:durableId="1593471488">
    <w:abstractNumId w:val="8"/>
  </w:num>
  <w:num w:numId="20" w16cid:durableId="274945877">
    <w:abstractNumId w:val="2"/>
  </w:num>
  <w:num w:numId="21" w16cid:durableId="1819110559">
    <w:abstractNumId w:val="14"/>
  </w:num>
  <w:num w:numId="22" w16cid:durableId="1837724341">
    <w:abstractNumId w:val="3"/>
  </w:num>
  <w:num w:numId="23" w16cid:durableId="488181578">
    <w:abstractNumId w:val="1"/>
  </w:num>
  <w:num w:numId="24" w16cid:durableId="1635985311">
    <w:abstractNumId w:val="7"/>
  </w:num>
  <w:num w:numId="25" w16cid:durableId="5664573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8E"/>
    <w:rsid w:val="000010E4"/>
    <w:rsid w:val="0000249E"/>
    <w:rsid w:val="00002954"/>
    <w:rsid w:val="00004D20"/>
    <w:rsid w:val="00006500"/>
    <w:rsid w:val="00010654"/>
    <w:rsid w:val="00012FEE"/>
    <w:rsid w:val="0002345C"/>
    <w:rsid w:val="000256CF"/>
    <w:rsid w:val="00026361"/>
    <w:rsid w:val="000274D1"/>
    <w:rsid w:val="0003536D"/>
    <w:rsid w:val="00036D40"/>
    <w:rsid w:val="000374C5"/>
    <w:rsid w:val="000375A7"/>
    <w:rsid w:val="00037C51"/>
    <w:rsid w:val="0004044E"/>
    <w:rsid w:val="00040858"/>
    <w:rsid w:val="00041B0A"/>
    <w:rsid w:val="00046551"/>
    <w:rsid w:val="00054EF3"/>
    <w:rsid w:val="00056073"/>
    <w:rsid w:val="000566F6"/>
    <w:rsid w:val="0005775D"/>
    <w:rsid w:val="0006063F"/>
    <w:rsid w:val="00061F5C"/>
    <w:rsid w:val="00063AED"/>
    <w:rsid w:val="000642E2"/>
    <w:rsid w:val="0006475C"/>
    <w:rsid w:val="00065008"/>
    <w:rsid w:val="0007522E"/>
    <w:rsid w:val="000759A5"/>
    <w:rsid w:val="000815C7"/>
    <w:rsid w:val="00082AD1"/>
    <w:rsid w:val="00084E3D"/>
    <w:rsid w:val="000908FF"/>
    <w:rsid w:val="00092919"/>
    <w:rsid w:val="000942FA"/>
    <w:rsid w:val="000956F0"/>
    <w:rsid w:val="000965E1"/>
    <w:rsid w:val="000A2749"/>
    <w:rsid w:val="000A5F75"/>
    <w:rsid w:val="000B0153"/>
    <w:rsid w:val="000B42F2"/>
    <w:rsid w:val="000B5D9F"/>
    <w:rsid w:val="000C23C8"/>
    <w:rsid w:val="000C2C88"/>
    <w:rsid w:val="000D2383"/>
    <w:rsid w:val="000D7FF6"/>
    <w:rsid w:val="000E602C"/>
    <w:rsid w:val="000F474D"/>
    <w:rsid w:val="0011131D"/>
    <w:rsid w:val="0011235B"/>
    <w:rsid w:val="00121768"/>
    <w:rsid w:val="0012189C"/>
    <w:rsid w:val="0013438C"/>
    <w:rsid w:val="001345B7"/>
    <w:rsid w:val="00136336"/>
    <w:rsid w:val="001367CF"/>
    <w:rsid w:val="00144056"/>
    <w:rsid w:val="00151496"/>
    <w:rsid w:val="0015393A"/>
    <w:rsid w:val="00155642"/>
    <w:rsid w:val="0015676B"/>
    <w:rsid w:val="00161071"/>
    <w:rsid w:val="00164989"/>
    <w:rsid w:val="00171304"/>
    <w:rsid w:val="001749EC"/>
    <w:rsid w:val="00176CEF"/>
    <w:rsid w:val="0018105C"/>
    <w:rsid w:val="00185467"/>
    <w:rsid w:val="00186308"/>
    <w:rsid w:val="001874BB"/>
    <w:rsid w:val="001874C8"/>
    <w:rsid w:val="001876E7"/>
    <w:rsid w:val="0019132C"/>
    <w:rsid w:val="00192D7B"/>
    <w:rsid w:val="00194CF9"/>
    <w:rsid w:val="0019770A"/>
    <w:rsid w:val="001A0AA1"/>
    <w:rsid w:val="001A3A67"/>
    <w:rsid w:val="001A45C0"/>
    <w:rsid w:val="001A5FE3"/>
    <w:rsid w:val="001A718D"/>
    <w:rsid w:val="001A7C0C"/>
    <w:rsid w:val="001B0124"/>
    <w:rsid w:val="001B7AE1"/>
    <w:rsid w:val="001C2774"/>
    <w:rsid w:val="001D2173"/>
    <w:rsid w:val="001D6CB9"/>
    <w:rsid w:val="001D75C3"/>
    <w:rsid w:val="001E4FDC"/>
    <w:rsid w:val="001E5698"/>
    <w:rsid w:val="001F66F0"/>
    <w:rsid w:val="001F69A4"/>
    <w:rsid w:val="0020200A"/>
    <w:rsid w:val="002027EC"/>
    <w:rsid w:val="00211D09"/>
    <w:rsid w:val="00211E2A"/>
    <w:rsid w:val="002123A5"/>
    <w:rsid w:val="00220534"/>
    <w:rsid w:val="002205E0"/>
    <w:rsid w:val="00221DEE"/>
    <w:rsid w:val="0022478E"/>
    <w:rsid w:val="00226E52"/>
    <w:rsid w:val="002270A0"/>
    <w:rsid w:val="002326FC"/>
    <w:rsid w:val="00233342"/>
    <w:rsid w:val="002340C5"/>
    <w:rsid w:val="002353A6"/>
    <w:rsid w:val="0024032F"/>
    <w:rsid w:val="002445C6"/>
    <w:rsid w:val="00244771"/>
    <w:rsid w:val="00244D37"/>
    <w:rsid w:val="00246EA7"/>
    <w:rsid w:val="002473CE"/>
    <w:rsid w:val="00252270"/>
    <w:rsid w:val="002579E9"/>
    <w:rsid w:val="00257E30"/>
    <w:rsid w:val="002608C6"/>
    <w:rsid w:val="00261B16"/>
    <w:rsid w:val="0026289F"/>
    <w:rsid w:val="00280D12"/>
    <w:rsid w:val="00280D53"/>
    <w:rsid w:val="00281A8C"/>
    <w:rsid w:val="002824B4"/>
    <w:rsid w:val="00286087"/>
    <w:rsid w:val="002909E0"/>
    <w:rsid w:val="00296EBA"/>
    <w:rsid w:val="002A7509"/>
    <w:rsid w:val="002B36CC"/>
    <w:rsid w:val="002B36ED"/>
    <w:rsid w:val="002B7CBA"/>
    <w:rsid w:val="002C1336"/>
    <w:rsid w:val="002C6FB0"/>
    <w:rsid w:val="002C7238"/>
    <w:rsid w:val="002D11A9"/>
    <w:rsid w:val="002D411B"/>
    <w:rsid w:val="002E2C37"/>
    <w:rsid w:val="002E5F0D"/>
    <w:rsid w:val="002F336C"/>
    <w:rsid w:val="002F3D97"/>
    <w:rsid w:val="002F4F14"/>
    <w:rsid w:val="002F785F"/>
    <w:rsid w:val="00301AA5"/>
    <w:rsid w:val="00302ECE"/>
    <w:rsid w:val="00303344"/>
    <w:rsid w:val="00303EE5"/>
    <w:rsid w:val="00310AD9"/>
    <w:rsid w:val="0031550B"/>
    <w:rsid w:val="003159E4"/>
    <w:rsid w:val="0032424A"/>
    <w:rsid w:val="00325E2F"/>
    <w:rsid w:val="00327820"/>
    <w:rsid w:val="00327B7E"/>
    <w:rsid w:val="003340D6"/>
    <w:rsid w:val="00334ECC"/>
    <w:rsid w:val="00335661"/>
    <w:rsid w:val="003366E7"/>
    <w:rsid w:val="00340BFC"/>
    <w:rsid w:val="00342CD4"/>
    <w:rsid w:val="003500F7"/>
    <w:rsid w:val="003501CD"/>
    <w:rsid w:val="00350BA8"/>
    <w:rsid w:val="00352ADD"/>
    <w:rsid w:val="003612A4"/>
    <w:rsid w:val="003619B9"/>
    <w:rsid w:val="00365C50"/>
    <w:rsid w:val="0036613D"/>
    <w:rsid w:val="003667F4"/>
    <w:rsid w:val="00366D3E"/>
    <w:rsid w:val="003702B1"/>
    <w:rsid w:val="003717C8"/>
    <w:rsid w:val="00372D32"/>
    <w:rsid w:val="00374EB2"/>
    <w:rsid w:val="003752DC"/>
    <w:rsid w:val="003818EE"/>
    <w:rsid w:val="00385C1E"/>
    <w:rsid w:val="003916B3"/>
    <w:rsid w:val="0039177D"/>
    <w:rsid w:val="00391891"/>
    <w:rsid w:val="00391A6F"/>
    <w:rsid w:val="00392BD3"/>
    <w:rsid w:val="00397EE0"/>
    <w:rsid w:val="003A1A46"/>
    <w:rsid w:val="003A2F7F"/>
    <w:rsid w:val="003B03D7"/>
    <w:rsid w:val="003B6FAE"/>
    <w:rsid w:val="003C1CAC"/>
    <w:rsid w:val="003C2B16"/>
    <w:rsid w:val="003C363F"/>
    <w:rsid w:val="003C3F93"/>
    <w:rsid w:val="003D4DAD"/>
    <w:rsid w:val="003E2E5E"/>
    <w:rsid w:val="003E3E4E"/>
    <w:rsid w:val="003E5E96"/>
    <w:rsid w:val="003E70FC"/>
    <w:rsid w:val="003F3ADC"/>
    <w:rsid w:val="004008FE"/>
    <w:rsid w:val="00403503"/>
    <w:rsid w:val="004041FF"/>
    <w:rsid w:val="00410AC3"/>
    <w:rsid w:val="00413961"/>
    <w:rsid w:val="0041784E"/>
    <w:rsid w:val="00424088"/>
    <w:rsid w:val="00432C48"/>
    <w:rsid w:val="00435452"/>
    <w:rsid w:val="004363C3"/>
    <w:rsid w:val="00436417"/>
    <w:rsid w:val="004440DC"/>
    <w:rsid w:val="0044563F"/>
    <w:rsid w:val="00446400"/>
    <w:rsid w:val="00446819"/>
    <w:rsid w:val="00450287"/>
    <w:rsid w:val="004526AD"/>
    <w:rsid w:val="00452D91"/>
    <w:rsid w:val="00452F60"/>
    <w:rsid w:val="004614E3"/>
    <w:rsid w:val="00462042"/>
    <w:rsid w:val="004641A7"/>
    <w:rsid w:val="00465BCE"/>
    <w:rsid w:val="00466607"/>
    <w:rsid w:val="00471AB5"/>
    <w:rsid w:val="00484C08"/>
    <w:rsid w:val="004860B0"/>
    <w:rsid w:val="00486E5B"/>
    <w:rsid w:val="0049007A"/>
    <w:rsid w:val="00494A0A"/>
    <w:rsid w:val="00494A80"/>
    <w:rsid w:val="00495476"/>
    <w:rsid w:val="004956E4"/>
    <w:rsid w:val="004976EA"/>
    <w:rsid w:val="00497770"/>
    <w:rsid w:val="004A0B56"/>
    <w:rsid w:val="004A14C7"/>
    <w:rsid w:val="004A2E08"/>
    <w:rsid w:val="004A5985"/>
    <w:rsid w:val="004A5A1C"/>
    <w:rsid w:val="004A6119"/>
    <w:rsid w:val="004A628A"/>
    <w:rsid w:val="004B03BF"/>
    <w:rsid w:val="004B0DA1"/>
    <w:rsid w:val="004B5DBE"/>
    <w:rsid w:val="004B73FB"/>
    <w:rsid w:val="004C28CD"/>
    <w:rsid w:val="004C3C8C"/>
    <w:rsid w:val="004C3D6D"/>
    <w:rsid w:val="004D2F64"/>
    <w:rsid w:val="004D5A02"/>
    <w:rsid w:val="004E090E"/>
    <w:rsid w:val="004E459B"/>
    <w:rsid w:val="004E4F19"/>
    <w:rsid w:val="004E547C"/>
    <w:rsid w:val="004E57AE"/>
    <w:rsid w:val="004F063E"/>
    <w:rsid w:val="004F2575"/>
    <w:rsid w:val="004F63DB"/>
    <w:rsid w:val="004F7A2E"/>
    <w:rsid w:val="00501384"/>
    <w:rsid w:val="00504E59"/>
    <w:rsid w:val="005102B7"/>
    <w:rsid w:val="00510C76"/>
    <w:rsid w:val="00515FC3"/>
    <w:rsid w:val="00517012"/>
    <w:rsid w:val="00520E0E"/>
    <w:rsid w:val="00521255"/>
    <w:rsid w:val="005233F3"/>
    <w:rsid w:val="00525D3E"/>
    <w:rsid w:val="00526EAE"/>
    <w:rsid w:val="00531930"/>
    <w:rsid w:val="00531EE8"/>
    <w:rsid w:val="00534171"/>
    <w:rsid w:val="005342C2"/>
    <w:rsid w:val="00536D2A"/>
    <w:rsid w:val="00540B2C"/>
    <w:rsid w:val="00540D55"/>
    <w:rsid w:val="0054104C"/>
    <w:rsid w:val="00542755"/>
    <w:rsid w:val="00543199"/>
    <w:rsid w:val="00543B9D"/>
    <w:rsid w:val="00557894"/>
    <w:rsid w:val="005629F7"/>
    <w:rsid w:val="005660FC"/>
    <w:rsid w:val="0057569E"/>
    <w:rsid w:val="00577049"/>
    <w:rsid w:val="0059260E"/>
    <w:rsid w:val="00592F61"/>
    <w:rsid w:val="00595868"/>
    <w:rsid w:val="005965D2"/>
    <w:rsid w:val="0059686D"/>
    <w:rsid w:val="00596F9E"/>
    <w:rsid w:val="005A23A5"/>
    <w:rsid w:val="005A7E44"/>
    <w:rsid w:val="005B1F83"/>
    <w:rsid w:val="005B35FC"/>
    <w:rsid w:val="005B37D9"/>
    <w:rsid w:val="005B61D9"/>
    <w:rsid w:val="005B791A"/>
    <w:rsid w:val="005C104C"/>
    <w:rsid w:val="005C5D58"/>
    <w:rsid w:val="005C7200"/>
    <w:rsid w:val="005D4208"/>
    <w:rsid w:val="005E052E"/>
    <w:rsid w:val="005E5B95"/>
    <w:rsid w:val="005E6D58"/>
    <w:rsid w:val="005F4534"/>
    <w:rsid w:val="005F5A20"/>
    <w:rsid w:val="006071C1"/>
    <w:rsid w:val="00607A33"/>
    <w:rsid w:val="0061310C"/>
    <w:rsid w:val="00614014"/>
    <w:rsid w:val="00614F18"/>
    <w:rsid w:val="00617759"/>
    <w:rsid w:val="006177D1"/>
    <w:rsid w:val="0062568B"/>
    <w:rsid w:val="00625B24"/>
    <w:rsid w:val="0063037D"/>
    <w:rsid w:val="006326CE"/>
    <w:rsid w:val="00633D1B"/>
    <w:rsid w:val="0063640B"/>
    <w:rsid w:val="00636A71"/>
    <w:rsid w:val="00640BCB"/>
    <w:rsid w:val="00641685"/>
    <w:rsid w:val="0064171A"/>
    <w:rsid w:val="00647461"/>
    <w:rsid w:val="00647528"/>
    <w:rsid w:val="0065275C"/>
    <w:rsid w:val="00663561"/>
    <w:rsid w:val="00664C10"/>
    <w:rsid w:val="00665B58"/>
    <w:rsid w:val="00665FC6"/>
    <w:rsid w:val="00667FC2"/>
    <w:rsid w:val="00675F56"/>
    <w:rsid w:val="00680D0A"/>
    <w:rsid w:val="0068380F"/>
    <w:rsid w:val="00683DEC"/>
    <w:rsid w:val="00684154"/>
    <w:rsid w:val="00684A97"/>
    <w:rsid w:val="006863FA"/>
    <w:rsid w:val="0069124E"/>
    <w:rsid w:val="00692E1E"/>
    <w:rsid w:val="0069488C"/>
    <w:rsid w:val="00696603"/>
    <w:rsid w:val="00696A53"/>
    <w:rsid w:val="006A013A"/>
    <w:rsid w:val="006A417F"/>
    <w:rsid w:val="006A468A"/>
    <w:rsid w:val="006A5678"/>
    <w:rsid w:val="006A79DB"/>
    <w:rsid w:val="006B06C8"/>
    <w:rsid w:val="006B42D2"/>
    <w:rsid w:val="006B6622"/>
    <w:rsid w:val="006B735D"/>
    <w:rsid w:val="006B7920"/>
    <w:rsid w:val="006C067D"/>
    <w:rsid w:val="006C2247"/>
    <w:rsid w:val="006C5793"/>
    <w:rsid w:val="006D15F0"/>
    <w:rsid w:val="006D26BE"/>
    <w:rsid w:val="006D2F85"/>
    <w:rsid w:val="006D4967"/>
    <w:rsid w:val="006D5BCA"/>
    <w:rsid w:val="006D6412"/>
    <w:rsid w:val="006D7402"/>
    <w:rsid w:val="006E4BA5"/>
    <w:rsid w:val="006E6656"/>
    <w:rsid w:val="006F065D"/>
    <w:rsid w:val="006F0F17"/>
    <w:rsid w:val="006F1DAF"/>
    <w:rsid w:val="006F2F28"/>
    <w:rsid w:val="006F35BA"/>
    <w:rsid w:val="006F38AE"/>
    <w:rsid w:val="006F409F"/>
    <w:rsid w:val="006F4E28"/>
    <w:rsid w:val="006F5118"/>
    <w:rsid w:val="006F57EA"/>
    <w:rsid w:val="006F67A9"/>
    <w:rsid w:val="007007AB"/>
    <w:rsid w:val="00702ECC"/>
    <w:rsid w:val="00707CB4"/>
    <w:rsid w:val="00713925"/>
    <w:rsid w:val="007144DD"/>
    <w:rsid w:val="007206B3"/>
    <w:rsid w:val="00733AFE"/>
    <w:rsid w:val="00736E42"/>
    <w:rsid w:val="00740FC7"/>
    <w:rsid w:val="00741684"/>
    <w:rsid w:val="007445E7"/>
    <w:rsid w:val="00745BBD"/>
    <w:rsid w:val="007463D9"/>
    <w:rsid w:val="007500A6"/>
    <w:rsid w:val="00750826"/>
    <w:rsid w:val="00751188"/>
    <w:rsid w:val="007544F7"/>
    <w:rsid w:val="00761D83"/>
    <w:rsid w:val="0076391E"/>
    <w:rsid w:val="0076539D"/>
    <w:rsid w:val="00766BC8"/>
    <w:rsid w:val="00784D8E"/>
    <w:rsid w:val="00785CE0"/>
    <w:rsid w:val="00787AB5"/>
    <w:rsid w:val="007943C4"/>
    <w:rsid w:val="00794701"/>
    <w:rsid w:val="007A5B12"/>
    <w:rsid w:val="007A6741"/>
    <w:rsid w:val="007A72BA"/>
    <w:rsid w:val="007B05CF"/>
    <w:rsid w:val="007B1EC2"/>
    <w:rsid w:val="007B435D"/>
    <w:rsid w:val="007B6A33"/>
    <w:rsid w:val="007B7B47"/>
    <w:rsid w:val="007C00B2"/>
    <w:rsid w:val="007C0488"/>
    <w:rsid w:val="007C544E"/>
    <w:rsid w:val="007D647E"/>
    <w:rsid w:val="007E1B09"/>
    <w:rsid w:val="007E2EB9"/>
    <w:rsid w:val="007E33A6"/>
    <w:rsid w:val="007F00F5"/>
    <w:rsid w:val="007F17DC"/>
    <w:rsid w:val="007F29C7"/>
    <w:rsid w:val="007F3656"/>
    <w:rsid w:val="007F3A16"/>
    <w:rsid w:val="007F49A8"/>
    <w:rsid w:val="007F4A43"/>
    <w:rsid w:val="007F65B0"/>
    <w:rsid w:val="00803AF5"/>
    <w:rsid w:val="008100D8"/>
    <w:rsid w:val="00810A6D"/>
    <w:rsid w:val="00817B99"/>
    <w:rsid w:val="00826358"/>
    <w:rsid w:val="00832E43"/>
    <w:rsid w:val="00842B32"/>
    <w:rsid w:val="00843669"/>
    <w:rsid w:val="00850A1F"/>
    <w:rsid w:val="00856D8A"/>
    <w:rsid w:val="00865466"/>
    <w:rsid w:val="0086766D"/>
    <w:rsid w:val="008701C6"/>
    <w:rsid w:val="00870F76"/>
    <w:rsid w:val="008721B4"/>
    <w:rsid w:val="008818BB"/>
    <w:rsid w:val="00884F55"/>
    <w:rsid w:val="00895034"/>
    <w:rsid w:val="00897618"/>
    <w:rsid w:val="008A3158"/>
    <w:rsid w:val="008B2D28"/>
    <w:rsid w:val="008B5A5D"/>
    <w:rsid w:val="008B5D83"/>
    <w:rsid w:val="008B773D"/>
    <w:rsid w:val="008C3B53"/>
    <w:rsid w:val="008C585B"/>
    <w:rsid w:val="008C72A2"/>
    <w:rsid w:val="008D2773"/>
    <w:rsid w:val="008D2A41"/>
    <w:rsid w:val="008D46EF"/>
    <w:rsid w:val="008D6310"/>
    <w:rsid w:val="008D6B71"/>
    <w:rsid w:val="008E2F9E"/>
    <w:rsid w:val="008E4676"/>
    <w:rsid w:val="008E5895"/>
    <w:rsid w:val="008E5EA3"/>
    <w:rsid w:val="008F29E2"/>
    <w:rsid w:val="008F3502"/>
    <w:rsid w:val="008F7141"/>
    <w:rsid w:val="0090077F"/>
    <w:rsid w:val="00901E02"/>
    <w:rsid w:val="00906E82"/>
    <w:rsid w:val="0091681A"/>
    <w:rsid w:val="00917784"/>
    <w:rsid w:val="00925192"/>
    <w:rsid w:val="00926BCF"/>
    <w:rsid w:val="009355CF"/>
    <w:rsid w:val="009369D9"/>
    <w:rsid w:val="00937DA1"/>
    <w:rsid w:val="00941C61"/>
    <w:rsid w:val="00942974"/>
    <w:rsid w:val="00946925"/>
    <w:rsid w:val="00947066"/>
    <w:rsid w:val="00952263"/>
    <w:rsid w:val="00952497"/>
    <w:rsid w:val="00961FF7"/>
    <w:rsid w:val="00964972"/>
    <w:rsid w:val="00964AD5"/>
    <w:rsid w:val="00964EEE"/>
    <w:rsid w:val="00966058"/>
    <w:rsid w:val="00966B6C"/>
    <w:rsid w:val="00971325"/>
    <w:rsid w:val="00975942"/>
    <w:rsid w:val="009770CB"/>
    <w:rsid w:val="00977DE0"/>
    <w:rsid w:val="009825FC"/>
    <w:rsid w:val="00983176"/>
    <w:rsid w:val="00983DFB"/>
    <w:rsid w:val="00983F8F"/>
    <w:rsid w:val="00986E31"/>
    <w:rsid w:val="009870DE"/>
    <w:rsid w:val="0098753C"/>
    <w:rsid w:val="00987A23"/>
    <w:rsid w:val="0099271C"/>
    <w:rsid w:val="00995138"/>
    <w:rsid w:val="009A238E"/>
    <w:rsid w:val="009A42D9"/>
    <w:rsid w:val="009A4419"/>
    <w:rsid w:val="009A6058"/>
    <w:rsid w:val="009B0C91"/>
    <w:rsid w:val="009B4B47"/>
    <w:rsid w:val="009B4FF4"/>
    <w:rsid w:val="009B532B"/>
    <w:rsid w:val="009B5788"/>
    <w:rsid w:val="009B6515"/>
    <w:rsid w:val="009B7491"/>
    <w:rsid w:val="009C00A5"/>
    <w:rsid w:val="009C29BA"/>
    <w:rsid w:val="009C4E65"/>
    <w:rsid w:val="009D1833"/>
    <w:rsid w:val="009D3204"/>
    <w:rsid w:val="009D4F76"/>
    <w:rsid w:val="009D574F"/>
    <w:rsid w:val="009E37D4"/>
    <w:rsid w:val="009E464A"/>
    <w:rsid w:val="009E4BB6"/>
    <w:rsid w:val="009F5203"/>
    <w:rsid w:val="009F6939"/>
    <w:rsid w:val="00A068E0"/>
    <w:rsid w:val="00A11418"/>
    <w:rsid w:val="00A139F7"/>
    <w:rsid w:val="00A17BF8"/>
    <w:rsid w:val="00A27EF1"/>
    <w:rsid w:val="00A328EA"/>
    <w:rsid w:val="00A33C35"/>
    <w:rsid w:val="00A413A4"/>
    <w:rsid w:val="00A41C55"/>
    <w:rsid w:val="00A42BA5"/>
    <w:rsid w:val="00A43469"/>
    <w:rsid w:val="00A44B8E"/>
    <w:rsid w:val="00A46959"/>
    <w:rsid w:val="00A47354"/>
    <w:rsid w:val="00A5438E"/>
    <w:rsid w:val="00A558D4"/>
    <w:rsid w:val="00A56D31"/>
    <w:rsid w:val="00A601EE"/>
    <w:rsid w:val="00A605D0"/>
    <w:rsid w:val="00A6228F"/>
    <w:rsid w:val="00A650CF"/>
    <w:rsid w:val="00A70CDD"/>
    <w:rsid w:val="00A71BB2"/>
    <w:rsid w:val="00A73789"/>
    <w:rsid w:val="00A75E83"/>
    <w:rsid w:val="00A830EC"/>
    <w:rsid w:val="00A831B0"/>
    <w:rsid w:val="00A84F97"/>
    <w:rsid w:val="00A93C14"/>
    <w:rsid w:val="00AA0A00"/>
    <w:rsid w:val="00AA112B"/>
    <w:rsid w:val="00AA14C1"/>
    <w:rsid w:val="00AA2411"/>
    <w:rsid w:val="00AA652B"/>
    <w:rsid w:val="00AB1A05"/>
    <w:rsid w:val="00AB49AB"/>
    <w:rsid w:val="00AC1023"/>
    <w:rsid w:val="00AC14FE"/>
    <w:rsid w:val="00AC17E6"/>
    <w:rsid w:val="00AD3176"/>
    <w:rsid w:val="00AD4F70"/>
    <w:rsid w:val="00AE00EA"/>
    <w:rsid w:val="00AE302A"/>
    <w:rsid w:val="00AE3319"/>
    <w:rsid w:val="00AE40DA"/>
    <w:rsid w:val="00AE5C8D"/>
    <w:rsid w:val="00AE639F"/>
    <w:rsid w:val="00AF0670"/>
    <w:rsid w:val="00AF0D02"/>
    <w:rsid w:val="00AF5D2D"/>
    <w:rsid w:val="00AF6358"/>
    <w:rsid w:val="00AF665B"/>
    <w:rsid w:val="00B00557"/>
    <w:rsid w:val="00B023EF"/>
    <w:rsid w:val="00B03F78"/>
    <w:rsid w:val="00B05FF2"/>
    <w:rsid w:val="00B11DE3"/>
    <w:rsid w:val="00B1320C"/>
    <w:rsid w:val="00B148C9"/>
    <w:rsid w:val="00B16281"/>
    <w:rsid w:val="00B16CAC"/>
    <w:rsid w:val="00B17C7B"/>
    <w:rsid w:val="00B20490"/>
    <w:rsid w:val="00B25255"/>
    <w:rsid w:val="00B26CF7"/>
    <w:rsid w:val="00B2728E"/>
    <w:rsid w:val="00B32C1D"/>
    <w:rsid w:val="00B40D3B"/>
    <w:rsid w:val="00B4343E"/>
    <w:rsid w:val="00B43831"/>
    <w:rsid w:val="00B45405"/>
    <w:rsid w:val="00B46316"/>
    <w:rsid w:val="00B4712F"/>
    <w:rsid w:val="00B50A16"/>
    <w:rsid w:val="00B517F3"/>
    <w:rsid w:val="00B60428"/>
    <w:rsid w:val="00B641D4"/>
    <w:rsid w:val="00B65474"/>
    <w:rsid w:val="00B66726"/>
    <w:rsid w:val="00B679D6"/>
    <w:rsid w:val="00B721C8"/>
    <w:rsid w:val="00B756DA"/>
    <w:rsid w:val="00B758EC"/>
    <w:rsid w:val="00B75C59"/>
    <w:rsid w:val="00B7758D"/>
    <w:rsid w:val="00B824F6"/>
    <w:rsid w:val="00B831CD"/>
    <w:rsid w:val="00B839A4"/>
    <w:rsid w:val="00B858D7"/>
    <w:rsid w:val="00B8640F"/>
    <w:rsid w:val="00B877D1"/>
    <w:rsid w:val="00B8798B"/>
    <w:rsid w:val="00B95B11"/>
    <w:rsid w:val="00BA306C"/>
    <w:rsid w:val="00BA4428"/>
    <w:rsid w:val="00BA7435"/>
    <w:rsid w:val="00BB216C"/>
    <w:rsid w:val="00BB4C4B"/>
    <w:rsid w:val="00BB549F"/>
    <w:rsid w:val="00BB6BA2"/>
    <w:rsid w:val="00BB70A0"/>
    <w:rsid w:val="00BC4CE5"/>
    <w:rsid w:val="00BD02B3"/>
    <w:rsid w:val="00BD30D6"/>
    <w:rsid w:val="00BD6010"/>
    <w:rsid w:val="00BE6EEF"/>
    <w:rsid w:val="00C03D3D"/>
    <w:rsid w:val="00C06B9B"/>
    <w:rsid w:val="00C06C13"/>
    <w:rsid w:val="00C07C89"/>
    <w:rsid w:val="00C13B49"/>
    <w:rsid w:val="00C14243"/>
    <w:rsid w:val="00C14C5D"/>
    <w:rsid w:val="00C1575B"/>
    <w:rsid w:val="00C17FBC"/>
    <w:rsid w:val="00C239C1"/>
    <w:rsid w:val="00C242BB"/>
    <w:rsid w:val="00C25A95"/>
    <w:rsid w:val="00C35A30"/>
    <w:rsid w:val="00C40F35"/>
    <w:rsid w:val="00C4176C"/>
    <w:rsid w:val="00C43021"/>
    <w:rsid w:val="00C43F1B"/>
    <w:rsid w:val="00C450E8"/>
    <w:rsid w:val="00C461C8"/>
    <w:rsid w:val="00C50A52"/>
    <w:rsid w:val="00C54E06"/>
    <w:rsid w:val="00C576C8"/>
    <w:rsid w:val="00C649EE"/>
    <w:rsid w:val="00C676A8"/>
    <w:rsid w:val="00C67940"/>
    <w:rsid w:val="00C746B1"/>
    <w:rsid w:val="00C7510C"/>
    <w:rsid w:val="00C7734F"/>
    <w:rsid w:val="00C80AD1"/>
    <w:rsid w:val="00C84DB1"/>
    <w:rsid w:val="00C90A77"/>
    <w:rsid w:val="00C91BBD"/>
    <w:rsid w:val="00C92464"/>
    <w:rsid w:val="00C932CC"/>
    <w:rsid w:val="00C97CF5"/>
    <w:rsid w:val="00CA05E7"/>
    <w:rsid w:val="00CA3D84"/>
    <w:rsid w:val="00CA632C"/>
    <w:rsid w:val="00CA6C7F"/>
    <w:rsid w:val="00CB1316"/>
    <w:rsid w:val="00CB2905"/>
    <w:rsid w:val="00CB2E89"/>
    <w:rsid w:val="00CB338F"/>
    <w:rsid w:val="00CB3BED"/>
    <w:rsid w:val="00CB5578"/>
    <w:rsid w:val="00CB591F"/>
    <w:rsid w:val="00CB7741"/>
    <w:rsid w:val="00CB7CE3"/>
    <w:rsid w:val="00CC158F"/>
    <w:rsid w:val="00CC411E"/>
    <w:rsid w:val="00CE061B"/>
    <w:rsid w:val="00CE1A68"/>
    <w:rsid w:val="00CE376A"/>
    <w:rsid w:val="00CE55EA"/>
    <w:rsid w:val="00CE76B9"/>
    <w:rsid w:val="00CF02DE"/>
    <w:rsid w:val="00CF2F9B"/>
    <w:rsid w:val="00CF3562"/>
    <w:rsid w:val="00CF45BF"/>
    <w:rsid w:val="00CF6EF6"/>
    <w:rsid w:val="00D07C36"/>
    <w:rsid w:val="00D12FD7"/>
    <w:rsid w:val="00D1719B"/>
    <w:rsid w:val="00D2108D"/>
    <w:rsid w:val="00D233C0"/>
    <w:rsid w:val="00D25EE8"/>
    <w:rsid w:val="00D30B4B"/>
    <w:rsid w:val="00D328A9"/>
    <w:rsid w:val="00D4359C"/>
    <w:rsid w:val="00D47955"/>
    <w:rsid w:val="00D51971"/>
    <w:rsid w:val="00D51AF7"/>
    <w:rsid w:val="00D53C2A"/>
    <w:rsid w:val="00D543AD"/>
    <w:rsid w:val="00D55FF4"/>
    <w:rsid w:val="00D65002"/>
    <w:rsid w:val="00D7156F"/>
    <w:rsid w:val="00D71EA8"/>
    <w:rsid w:val="00D75D41"/>
    <w:rsid w:val="00D8516A"/>
    <w:rsid w:val="00D87176"/>
    <w:rsid w:val="00D93965"/>
    <w:rsid w:val="00DA3961"/>
    <w:rsid w:val="00DA6935"/>
    <w:rsid w:val="00DA7C74"/>
    <w:rsid w:val="00DB07DB"/>
    <w:rsid w:val="00DB0E77"/>
    <w:rsid w:val="00DB2391"/>
    <w:rsid w:val="00DB4EA2"/>
    <w:rsid w:val="00DC01FD"/>
    <w:rsid w:val="00DC0A1B"/>
    <w:rsid w:val="00DC1A75"/>
    <w:rsid w:val="00DC3BBB"/>
    <w:rsid w:val="00DC5A4C"/>
    <w:rsid w:val="00DC5B5C"/>
    <w:rsid w:val="00DC7866"/>
    <w:rsid w:val="00DD0ABD"/>
    <w:rsid w:val="00DD3E4C"/>
    <w:rsid w:val="00DD500F"/>
    <w:rsid w:val="00DD745D"/>
    <w:rsid w:val="00DE00FF"/>
    <w:rsid w:val="00DF4DBD"/>
    <w:rsid w:val="00DF7F44"/>
    <w:rsid w:val="00E01A2D"/>
    <w:rsid w:val="00E01F85"/>
    <w:rsid w:val="00E1100E"/>
    <w:rsid w:val="00E15ACF"/>
    <w:rsid w:val="00E16153"/>
    <w:rsid w:val="00E16390"/>
    <w:rsid w:val="00E207BA"/>
    <w:rsid w:val="00E21911"/>
    <w:rsid w:val="00E228DE"/>
    <w:rsid w:val="00E25027"/>
    <w:rsid w:val="00E31167"/>
    <w:rsid w:val="00E4076B"/>
    <w:rsid w:val="00E45384"/>
    <w:rsid w:val="00E50E1D"/>
    <w:rsid w:val="00E5151D"/>
    <w:rsid w:val="00E52A97"/>
    <w:rsid w:val="00E5458E"/>
    <w:rsid w:val="00E56528"/>
    <w:rsid w:val="00E57F05"/>
    <w:rsid w:val="00E60F5B"/>
    <w:rsid w:val="00E61E20"/>
    <w:rsid w:val="00E62872"/>
    <w:rsid w:val="00E651E6"/>
    <w:rsid w:val="00E6521C"/>
    <w:rsid w:val="00E72888"/>
    <w:rsid w:val="00E7614A"/>
    <w:rsid w:val="00E77693"/>
    <w:rsid w:val="00E80D18"/>
    <w:rsid w:val="00E8308C"/>
    <w:rsid w:val="00E95F7A"/>
    <w:rsid w:val="00E968AD"/>
    <w:rsid w:val="00EA2B7D"/>
    <w:rsid w:val="00EA2E58"/>
    <w:rsid w:val="00EB1C20"/>
    <w:rsid w:val="00EB24F6"/>
    <w:rsid w:val="00EB48FB"/>
    <w:rsid w:val="00EC0AA4"/>
    <w:rsid w:val="00ED013C"/>
    <w:rsid w:val="00ED09F3"/>
    <w:rsid w:val="00ED206B"/>
    <w:rsid w:val="00ED2AF7"/>
    <w:rsid w:val="00ED4D8C"/>
    <w:rsid w:val="00ED657A"/>
    <w:rsid w:val="00EE1D20"/>
    <w:rsid w:val="00EE2989"/>
    <w:rsid w:val="00EE5A31"/>
    <w:rsid w:val="00EE7322"/>
    <w:rsid w:val="00EE7A90"/>
    <w:rsid w:val="00F02660"/>
    <w:rsid w:val="00F03AFA"/>
    <w:rsid w:val="00F121C1"/>
    <w:rsid w:val="00F12D81"/>
    <w:rsid w:val="00F13D91"/>
    <w:rsid w:val="00F204E8"/>
    <w:rsid w:val="00F215F4"/>
    <w:rsid w:val="00F2463B"/>
    <w:rsid w:val="00F25ACE"/>
    <w:rsid w:val="00F31462"/>
    <w:rsid w:val="00F335A0"/>
    <w:rsid w:val="00F34AF3"/>
    <w:rsid w:val="00F35513"/>
    <w:rsid w:val="00F362B9"/>
    <w:rsid w:val="00F3646A"/>
    <w:rsid w:val="00F36470"/>
    <w:rsid w:val="00F40E40"/>
    <w:rsid w:val="00F41EBB"/>
    <w:rsid w:val="00F42031"/>
    <w:rsid w:val="00F43F06"/>
    <w:rsid w:val="00F46E8C"/>
    <w:rsid w:val="00F47FD9"/>
    <w:rsid w:val="00F53C1D"/>
    <w:rsid w:val="00F6543F"/>
    <w:rsid w:val="00F658FA"/>
    <w:rsid w:val="00F724CA"/>
    <w:rsid w:val="00F77989"/>
    <w:rsid w:val="00F84EEB"/>
    <w:rsid w:val="00F90350"/>
    <w:rsid w:val="00F93DBF"/>
    <w:rsid w:val="00F949A5"/>
    <w:rsid w:val="00F95DFD"/>
    <w:rsid w:val="00F96762"/>
    <w:rsid w:val="00F97B79"/>
    <w:rsid w:val="00FA423B"/>
    <w:rsid w:val="00FA4D77"/>
    <w:rsid w:val="00FB0D00"/>
    <w:rsid w:val="00FB640A"/>
    <w:rsid w:val="00FC423B"/>
    <w:rsid w:val="00FC4526"/>
    <w:rsid w:val="00FC6A44"/>
    <w:rsid w:val="00FD589A"/>
    <w:rsid w:val="00FE061D"/>
    <w:rsid w:val="00FE18CA"/>
    <w:rsid w:val="00FF176F"/>
    <w:rsid w:val="00FF199F"/>
    <w:rsid w:val="00FF48E8"/>
    <w:rsid w:val="00FF53A4"/>
    <w:rsid w:val="00FF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24AF8"/>
  <w15:docId w15:val="{C4B03E4D-A5D5-442F-A5BD-B17359E4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2">
    <w:name w:val="heading 2"/>
    <w:basedOn w:val="Normal"/>
    <w:link w:val="Heading2Char"/>
    <w:uiPriority w:val="9"/>
    <w:qFormat/>
    <w:rsid w:val="00C67940"/>
    <w:pPr>
      <w:widowControl/>
      <w:autoSpaceDE/>
      <w:autoSpaceDN/>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line="341" w:lineRule="exact"/>
      <w:ind w:left="10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7CE3"/>
    <w:pPr>
      <w:tabs>
        <w:tab w:val="center" w:pos="4513"/>
        <w:tab w:val="right" w:pos="9026"/>
      </w:tabs>
    </w:pPr>
  </w:style>
  <w:style w:type="character" w:customStyle="1" w:styleId="HeaderChar">
    <w:name w:val="Header Char"/>
    <w:basedOn w:val="DefaultParagraphFont"/>
    <w:link w:val="Header"/>
    <w:uiPriority w:val="99"/>
    <w:rsid w:val="00CB7CE3"/>
    <w:rPr>
      <w:rFonts w:ascii="Calibri" w:eastAsia="Calibri" w:hAnsi="Calibri" w:cs="Calibri"/>
      <w:lang w:val="en-GB"/>
    </w:rPr>
  </w:style>
  <w:style w:type="paragraph" w:styleId="Footer">
    <w:name w:val="footer"/>
    <w:basedOn w:val="Normal"/>
    <w:link w:val="FooterChar"/>
    <w:uiPriority w:val="99"/>
    <w:unhideWhenUsed/>
    <w:rsid w:val="00CB7CE3"/>
    <w:pPr>
      <w:tabs>
        <w:tab w:val="center" w:pos="4513"/>
        <w:tab w:val="right" w:pos="9026"/>
      </w:tabs>
    </w:pPr>
  </w:style>
  <w:style w:type="character" w:customStyle="1" w:styleId="FooterChar">
    <w:name w:val="Footer Char"/>
    <w:basedOn w:val="DefaultParagraphFont"/>
    <w:link w:val="Footer"/>
    <w:uiPriority w:val="99"/>
    <w:rsid w:val="00CB7CE3"/>
    <w:rPr>
      <w:rFonts w:ascii="Calibri" w:eastAsia="Calibri" w:hAnsi="Calibri" w:cs="Calibri"/>
      <w:lang w:val="en-GB"/>
    </w:rPr>
  </w:style>
  <w:style w:type="character" w:customStyle="1" w:styleId="Heading2Char">
    <w:name w:val="Heading 2 Char"/>
    <w:basedOn w:val="DefaultParagraphFont"/>
    <w:link w:val="Heading2"/>
    <w:uiPriority w:val="9"/>
    <w:rsid w:val="00C67940"/>
    <w:rPr>
      <w:rFonts w:ascii="Times New Roman" w:eastAsia="Times New Roman" w:hAnsi="Times New Roman" w:cs="Times New Roman"/>
      <w:b/>
      <w:bCs/>
      <w:sz w:val="36"/>
      <w:szCs w:val="36"/>
      <w:lang w:val="en-GB" w:eastAsia="en-GB"/>
    </w:rPr>
  </w:style>
  <w:style w:type="table" w:styleId="TableGrid">
    <w:name w:val="Table Grid"/>
    <w:basedOn w:val="TableNormal"/>
    <w:uiPriority w:val="39"/>
    <w:rsid w:val="00CF6EF6"/>
    <w:pPr>
      <w:widowControl/>
      <w:autoSpaceDE/>
      <w:autoSpaceDN/>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1023"/>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C1575B"/>
    <w:pPr>
      <w:widowControl/>
      <w:autoSpaceDE/>
      <w:autoSpaceDN/>
    </w:pPr>
    <w:rPr>
      <w:rFonts w:ascii="Calibri" w:eastAsia="Calibri" w:hAnsi="Calibri" w:cs="Calibri"/>
      <w:lang w:val="en-GB"/>
    </w:rPr>
  </w:style>
  <w:style w:type="paragraph" w:styleId="BalloonText">
    <w:name w:val="Balloon Text"/>
    <w:basedOn w:val="Normal"/>
    <w:link w:val="BalloonTextChar"/>
    <w:uiPriority w:val="99"/>
    <w:semiHidden/>
    <w:unhideWhenUsed/>
    <w:rsid w:val="00D8516A"/>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8516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701754">
      <w:bodyDiv w:val="1"/>
      <w:marLeft w:val="0"/>
      <w:marRight w:val="0"/>
      <w:marTop w:val="0"/>
      <w:marBottom w:val="0"/>
      <w:divBdr>
        <w:top w:val="none" w:sz="0" w:space="0" w:color="auto"/>
        <w:left w:val="none" w:sz="0" w:space="0" w:color="auto"/>
        <w:bottom w:val="none" w:sz="0" w:space="0" w:color="auto"/>
        <w:right w:val="none" w:sz="0" w:space="0" w:color="auto"/>
      </w:divBdr>
    </w:div>
    <w:div w:id="224995407">
      <w:bodyDiv w:val="1"/>
      <w:marLeft w:val="0"/>
      <w:marRight w:val="0"/>
      <w:marTop w:val="0"/>
      <w:marBottom w:val="0"/>
      <w:divBdr>
        <w:top w:val="none" w:sz="0" w:space="0" w:color="auto"/>
        <w:left w:val="none" w:sz="0" w:space="0" w:color="auto"/>
        <w:bottom w:val="none" w:sz="0" w:space="0" w:color="auto"/>
        <w:right w:val="none" w:sz="0" w:space="0" w:color="auto"/>
      </w:divBdr>
      <w:divsChild>
        <w:div w:id="1940798215">
          <w:marLeft w:val="0"/>
          <w:marRight w:val="0"/>
          <w:marTop w:val="0"/>
          <w:marBottom w:val="0"/>
          <w:divBdr>
            <w:top w:val="none" w:sz="0" w:space="0" w:color="auto"/>
            <w:left w:val="none" w:sz="0" w:space="0" w:color="auto"/>
            <w:bottom w:val="none" w:sz="0" w:space="0" w:color="auto"/>
            <w:right w:val="none" w:sz="0" w:space="0" w:color="auto"/>
          </w:divBdr>
        </w:div>
        <w:div w:id="480465798">
          <w:marLeft w:val="0"/>
          <w:marRight w:val="0"/>
          <w:marTop w:val="0"/>
          <w:marBottom w:val="0"/>
          <w:divBdr>
            <w:top w:val="none" w:sz="0" w:space="0" w:color="auto"/>
            <w:left w:val="none" w:sz="0" w:space="0" w:color="auto"/>
            <w:bottom w:val="none" w:sz="0" w:space="0" w:color="auto"/>
            <w:right w:val="none" w:sz="0" w:space="0" w:color="auto"/>
          </w:divBdr>
        </w:div>
        <w:div w:id="1674992820">
          <w:marLeft w:val="0"/>
          <w:marRight w:val="0"/>
          <w:marTop w:val="0"/>
          <w:marBottom w:val="0"/>
          <w:divBdr>
            <w:top w:val="none" w:sz="0" w:space="0" w:color="auto"/>
            <w:left w:val="none" w:sz="0" w:space="0" w:color="auto"/>
            <w:bottom w:val="none" w:sz="0" w:space="0" w:color="auto"/>
            <w:right w:val="none" w:sz="0" w:space="0" w:color="auto"/>
          </w:divBdr>
        </w:div>
      </w:divsChild>
    </w:div>
    <w:div w:id="246615618">
      <w:bodyDiv w:val="1"/>
      <w:marLeft w:val="0"/>
      <w:marRight w:val="0"/>
      <w:marTop w:val="0"/>
      <w:marBottom w:val="0"/>
      <w:divBdr>
        <w:top w:val="none" w:sz="0" w:space="0" w:color="auto"/>
        <w:left w:val="none" w:sz="0" w:space="0" w:color="auto"/>
        <w:bottom w:val="none" w:sz="0" w:space="0" w:color="auto"/>
        <w:right w:val="none" w:sz="0" w:space="0" w:color="auto"/>
      </w:divBdr>
    </w:div>
    <w:div w:id="413941414">
      <w:bodyDiv w:val="1"/>
      <w:marLeft w:val="0"/>
      <w:marRight w:val="0"/>
      <w:marTop w:val="0"/>
      <w:marBottom w:val="0"/>
      <w:divBdr>
        <w:top w:val="none" w:sz="0" w:space="0" w:color="auto"/>
        <w:left w:val="none" w:sz="0" w:space="0" w:color="auto"/>
        <w:bottom w:val="none" w:sz="0" w:space="0" w:color="auto"/>
        <w:right w:val="none" w:sz="0" w:space="0" w:color="auto"/>
      </w:divBdr>
    </w:div>
    <w:div w:id="822820504">
      <w:bodyDiv w:val="1"/>
      <w:marLeft w:val="0"/>
      <w:marRight w:val="0"/>
      <w:marTop w:val="0"/>
      <w:marBottom w:val="0"/>
      <w:divBdr>
        <w:top w:val="none" w:sz="0" w:space="0" w:color="auto"/>
        <w:left w:val="none" w:sz="0" w:space="0" w:color="auto"/>
        <w:bottom w:val="none" w:sz="0" w:space="0" w:color="auto"/>
        <w:right w:val="none" w:sz="0" w:space="0" w:color="auto"/>
      </w:divBdr>
      <w:divsChild>
        <w:div w:id="1824423492">
          <w:marLeft w:val="0"/>
          <w:marRight w:val="0"/>
          <w:marTop w:val="0"/>
          <w:marBottom w:val="0"/>
          <w:divBdr>
            <w:top w:val="none" w:sz="0" w:space="0" w:color="auto"/>
            <w:left w:val="none" w:sz="0" w:space="0" w:color="auto"/>
            <w:bottom w:val="none" w:sz="0" w:space="0" w:color="auto"/>
            <w:right w:val="none" w:sz="0" w:space="0" w:color="auto"/>
          </w:divBdr>
        </w:div>
        <w:div w:id="338431597">
          <w:marLeft w:val="0"/>
          <w:marRight w:val="0"/>
          <w:marTop w:val="0"/>
          <w:marBottom w:val="0"/>
          <w:divBdr>
            <w:top w:val="none" w:sz="0" w:space="0" w:color="auto"/>
            <w:left w:val="none" w:sz="0" w:space="0" w:color="auto"/>
            <w:bottom w:val="none" w:sz="0" w:space="0" w:color="auto"/>
            <w:right w:val="none" w:sz="0" w:space="0" w:color="auto"/>
          </w:divBdr>
        </w:div>
        <w:div w:id="2046372423">
          <w:marLeft w:val="0"/>
          <w:marRight w:val="0"/>
          <w:marTop w:val="0"/>
          <w:marBottom w:val="0"/>
          <w:divBdr>
            <w:top w:val="none" w:sz="0" w:space="0" w:color="auto"/>
            <w:left w:val="none" w:sz="0" w:space="0" w:color="auto"/>
            <w:bottom w:val="none" w:sz="0" w:space="0" w:color="auto"/>
            <w:right w:val="none" w:sz="0" w:space="0" w:color="auto"/>
          </w:divBdr>
        </w:div>
        <w:div w:id="2015955725">
          <w:marLeft w:val="0"/>
          <w:marRight w:val="0"/>
          <w:marTop w:val="0"/>
          <w:marBottom w:val="0"/>
          <w:divBdr>
            <w:top w:val="none" w:sz="0" w:space="0" w:color="auto"/>
            <w:left w:val="none" w:sz="0" w:space="0" w:color="auto"/>
            <w:bottom w:val="none" w:sz="0" w:space="0" w:color="auto"/>
            <w:right w:val="none" w:sz="0" w:space="0" w:color="auto"/>
          </w:divBdr>
        </w:div>
        <w:div w:id="2008553574">
          <w:marLeft w:val="0"/>
          <w:marRight w:val="0"/>
          <w:marTop w:val="0"/>
          <w:marBottom w:val="0"/>
          <w:divBdr>
            <w:top w:val="none" w:sz="0" w:space="0" w:color="auto"/>
            <w:left w:val="none" w:sz="0" w:space="0" w:color="auto"/>
            <w:bottom w:val="none" w:sz="0" w:space="0" w:color="auto"/>
            <w:right w:val="none" w:sz="0" w:space="0" w:color="auto"/>
          </w:divBdr>
        </w:div>
        <w:div w:id="207953460">
          <w:marLeft w:val="0"/>
          <w:marRight w:val="0"/>
          <w:marTop w:val="0"/>
          <w:marBottom w:val="0"/>
          <w:divBdr>
            <w:top w:val="none" w:sz="0" w:space="0" w:color="auto"/>
            <w:left w:val="none" w:sz="0" w:space="0" w:color="auto"/>
            <w:bottom w:val="none" w:sz="0" w:space="0" w:color="auto"/>
            <w:right w:val="none" w:sz="0" w:space="0" w:color="auto"/>
          </w:divBdr>
        </w:div>
        <w:div w:id="1187403489">
          <w:marLeft w:val="0"/>
          <w:marRight w:val="0"/>
          <w:marTop w:val="0"/>
          <w:marBottom w:val="0"/>
          <w:divBdr>
            <w:top w:val="none" w:sz="0" w:space="0" w:color="auto"/>
            <w:left w:val="none" w:sz="0" w:space="0" w:color="auto"/>
            <w:bottom w:val="none" w:sz="0" w:space="0" w:color="auto"/>
            <w:right w:val="none" w:sz="0" w:space="0" w:color="auto"/>
          </w:divBdr>
        </w:div>
        <w:div w:id="171993885">
          <w:marLeft w:val="0"/>
          <w:marRight w:val="0"/>
          <w:marTop w:val="0"/>
          <w:marBottom w:val="0"/>
          <w:divBdr>
            <w:top w:val="none" w:sz="0" w:space="0" w:color="auto"/>
            <w:left w:val="none" w:sz="0" w:space="0" w:color="auto"/>
            <w:bottom w:val="none" w:sz="0" w:space="0" w:color="auto"/>
            <w:right w:val="none" w:sz="0" w:space="0" w:color="auto"/>
          </w:divBdr>
        </w:div>
        <w:div w:id="1322857216">
          <w:marLeft w:val="0"/>
          <w:marRight w:val="0"/>
          <w:marTop w:val="0"/>
          <w:marBottom w:val="0"/>
          <w:divBdr>
            <w:top w:val="none" w:sz="0" w:space="0" w:color="auto"/>
            <w:left w:val="none" w:sz="0" w:space="0" w:color="auto"/>
            <w:bottom w:val="none" w:sz="0" w:space="0" w:color="auto"/>
            <w:right w:val="none" w:sz="0" w:space="0" w:color="auto"/>
          </w:divBdr>
        </w:div>
      </w:divsChild>
    </w:div>
    <w:div w:id="876358054">
      <w:bodyDiv w:val="1"/>
      <w:marLeft w:val="0"/>
      <w:marRight w:val="0"/>
      <w:marTop w:val="0"/>
      <w:marBottom w:val="0"/>
      <w:divBdr>
        <w:top w:val="none" w:sz="0" w:space="0" w:color="auto"/>
        <w:left w:val="none" w:sz="0" w:space="0" w:color="auto"/>
        <w:bottom w:val="none" w:sz="0" w:space="0" w:color="auto"/>
        <w:right w:val="none" w:sz="0" w:space="0" w:color="auto"/>
      </w:divBdr>
      <w:divsChild>
        <w:div w:id="265307290">
          <w:marLeft w:val="0"/>
          <w:marRight w:val="0"/>
          <w:marTop w:val="0"/>
          <w:marBottom w:val="0"/>
          <w:divBdr>
            <w:top w:val="none" w:sz="0" w:space="0" w:color="auto"/>
            <w:left w:val="none" w:sz="0" w:space="0" w:color="auto"/>
            <w:bottom w:val="none" w:sz="0" w:space="0" w:color="auto"/>
            <w:right w:val="none" w:sz="0" w:space="0" w:color="auto"/>
          </w:divBdr>
        </w:div>
        <w:div w:id="1455445503">
          <w:marLeft w:val="0"/>
          <w:marRight w:val="0"/>
          <w:marTop w:val="0"/>
          <w:marBottom w:val="0"/>
          <w:divBdr>
            <w:top w:val="none" w:sz="0" w:space="0" w:color="auto"/>
            <w:left w:val="none" w:sz="0" w:space="0" w:color="auto"/>
            <w:bottom w:val="none" w:sz="0" w:space="0" w:color="auto"/>
            <w:right w:val="none" w:sz="0" w:space="0" w:color="auto"/>
          </w:divBdr>
        </w:div>
        <w:div w:id="1011181823">
          <w:marLeft w:val="0"/>
          <w:marRight w:val="0"/>
          <w:marTop w:val="0"/>
          <w:marBottom w:val="0"/>
          <w:divBdr>
            <w:top w:val="none" w:sz="0" w:space="0" w:color="auto"/>
            <w:left w:val="none" w:sz="0" w:space="0" w:color="auto"/>
            <w:bottom w:val="none" w:sz="0" w:space="0" w:color="auto"/>
            <w:right w:val="none" w:sz="0" w:space="0" w:color="auto"/>
          </w:divBdr>
        </w:div>
      </w:divsChild>
    </w:div>
    <w:div w:id="890073790">
      <w:bodyDiv w:val="1"/>
      <w:marLeft w:val="0"/>
      <w:marRight w:val="0"/>
      <w:marTop w:val="0"/>
      <w:marBottom w:val="0"/>
      <w:divBdr>
        <w:top w:val="none" w:sz="0" w:space="0" w:color="auto"/>
        <w:left w:val="none" w:sz="0" w:space="0" w:color="auto"/>
        <w:bottom w:val="none" w:sz="0" w:space="0" w:color="auto"/>
        <w:right w:val="none" w:sz="0" w:space="0" w:color="auto"/>
      </w:divBdr>
    </w:div>
    <w:div w:id="941377667">
      <w:bodyDiv w:val="1"/>
      <w:marLeft w:val="0"/>
      <w:marRight w:val="0"/>
      <w:marTop w:val="0"/>
      <w:marBottom w:val="0"/>
      <w:divBdr>
        <w:top w:val="none" w:sz="0" w:space="0" w:color="auto"/>
        <w:left w:val="none" w:sz="0" w:space="0" w:color="auto"/>
        <w:bottom w:val="none" w:sz="0" w:space="0" w:color="auto"/>
        <w:right w:val="none" w:sz="0" w:space="0" w:color="auto"/>
      </w:divBdr>
      <w:divsChild>
        <w:div w:id="752820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9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4635">
      <w:bodyDiv w:val="1"/>
      <w:marLeft w:val="0"/>
      <w:marRight w:val="0"/>
      <w:marTop w:val="0"/>
      <w:marBottom w:val="0"/>
      <w:divBdr>
        <w:top w:val="none" w:sz="0" w:space="0" w:color="auto"/>
        <w:left w:val="none" w:sz="0" w:space="0" w:color="auto"/>
        <w:bottom w:val="none" w:sz="0" w:space="0" w:color="auto"/>
        <w:right w:val="none" w:sz="0" w:space="0" w:color="auto"/>
      </w:divBdr>
    </w:div>
    <w:div w:id="1365591617">
      <w:bodyDiv w:val="1"/>
      <w:marLeft w:val="0"/>
      <w:marRight w:val="0"/>
      <w:marTop w:val="0"/>
      <w:marBottom w:val="0"/>
      <w:divBdr>
        <w:top w:val="none" w:sz="0" w:space="0" w:color="auto"/>
        <w:left w:val="none" w:sz="0" w:space="0" w:color="auto"/>
        <w:bottom w:val="none" w:sz="0" w:space="0" w:color="auto"/>
        <w:right w:val="none" w:sz="0" w:space="0" w:color="auto"/>
      </w:divBdr>
    </w:div>
    <w:div w:id="1642803843">
      <w:bodyDiv w:val="1"/>
      <w:marLeft w:val="0"/>
      <w:marRight w:val="0"/>
      <w:marTop w:val="0"/>
      <w:marBottom w:val="0"/>
      <w:divBdr>
        <w:top w:val="none" w:sz="0" w:space="0" w:color="auto"/>
        <w:left w:val="none" w:sz="0" w:space="0" w:color="auto"/>
        <w:bottom w:val="none" w:sz="0" w:space="0" w:color="auto"/>
        <w:right w:val="none" w:sz="0" w:space="0" w:color="auto"/>
      </w:divBdr>
      <w:divsChild>
        <w:div w:id="64817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8070">
              <w:marLeft w:val="0"/>
              <w:marRight w:val="0"/>
              <w:marTop w:val="0"/>
              <w:marBottom w:val="0"/>
              <w:divBdr>
                <w:top w:val="none" w:sz="0" w:space="0" w:color="auto"/>
                <w:left w:val="none" w:sz="0" w:space="0" w:color="auto"/>
                <w:bottom w:val="none" w:sz="0" w:space="0" w:color="auto"/>
                <w:right w:val="none" w:sz="0" w:space="0" w:color="auto"/>
              </w:divBdr>
              <w:divsChild>
                <w:div w:id="458645106">
                  <w:marLeft w:val="0"/>
                  <w:marRight w:val="0"/>
                  <w:marTop w:val="0"/>
                  <w:marBottom w:val="0"/>
                  <w:divBdr>
                    <w:top w:val="none" w:sz="0" w:space="0" w:color="auto"/>
                    <w:left w:val="none" w:sz="0" w:space="0" w:color="auto"/>
                    <w:bottom w:val="none" w:sz="0" w:space="0" w:color="auto"/>
                    <w:right w:val="none" w:sz="0" w:space="0" w:color="auto"/>
                  </w:divBdr>
                </w:div>
                <w:div w:id="1687637633">
                  <w:marLeft w:val="0"/>
                  <w:marRight w:val="0"/>
                  <w:marTop w:val="0"/>
                  <w:marBottom w:val="0"/>
                  <w:divBdr>
                    <w:top w:val="none" w:sz="0" w:space="0" w:color="auto"/>
                    <w:left w:val="none" w:sz="0" w:space="0" w:color="auto"/>
                    <w:bottom w:val="none" w:sz="0" w:space="0" w:color="auto"/>
                    <w:right w:val="none" w:sz="0" w:space="0" w:color="auto"/>
                  </w:divBdr>
                </w:div>
                <w:div w:id="9943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74769">
      <w:bodyDiv w:val="1"/>
      <w:marLeft w:val="0"/>
      <w:marRight w:val="0"/>
      <w:marTop w:val="0"/>
      <w:marBottom w:val="0"/>
      <w:divBdr>
        <w:top w:val="none" w:sz="0" w:space="0" w:color="auto"/>
        <w:left w:val="none" w:sz="0" w:space="0" w:color="auto"/>
        <w:bottom w:val="none" w:sz="0" w:space="0" w:color="auto"/>
        <w:right w:val="none" w:sz="0" w:space="0" w:color="auto"/>
      </w:divBdr>
    </w:div>
    <w:div w:id="1805660003">
      <w:bodyDiv w:val="1"/>
      <w:marLeft w:val="0"/>
      <w:marRight w:val="0"/>
      <w:marTop w:val="0"/>
      <w:marBottom w:val="0"/>
      <w:divBdr>
        <w:top w:val="none" w:sz="0" w:space="0" w:color="auto"/>
        <w:left w:val="none" w:sz="0" w:space="0" w:color="auto"/>
        <w:bottom w:val="none" w:sz="0" w:space="0" w:color="auto"/>
        <w:right w:val="none" w:sz="0" w:space="0" w:color="auto"/>
      </w:divBdr>
      <w:divsChild>
        <w:div w:id="179244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8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9914">
      <w:bodyDiv w:val="1"/>
      <w:marLeft w:val="0"/>
      <w:marRight w:val="0"/>
      <w:marTop w:val="0"/>
      <w:marBottom w:val="0"/>
      <w:divBdr>
        <w:top w:val="none" w:sz="0" w:space="0" w:color="auto"/>
        <w:left w:val="none" w:sz="0" w:space="0" w:color="auto"/>
        <w:bottom w:val="none" w:sz="0" w:space="0" w:color="auto"/>
        <w:right w:val="none" w:sz="0" w:space="0" w:color="auto"/>
      </w:divBdr>
      <w:divsChild>
        <w:div w:id="1378318487">
          <w:marLeft w:val="0"/>
          <w:marRight w:val="0"/>
          <w:marTop w:val="0"/>
          <w:marBottom w:val="0"/>
          <w:divBdr>
            <w:top w:val="none" w:sz="0" w:space="0" w:color="auto"/>
            <w:left w:val="none" w:sz="0" w:space="0" w:color="auto"/>
            <w:bottom w:val="none" w:sz="0" w:space="0" w:color="auto"/>
            <w:right w:val="none" w:sz="0" w:space="0" w:color="auto"/>
          </w:divBdr>
        </w:div>
        <w:div w:id="1389378591">
          <w:marLeft w:val="0"/>
          <w:marRight w:val="0"/>
          <w:marTop w:val="0"/>
          <w:marBottom w:val="0"/>
          <w:divBdr>
            <w:top w:val="none" w:sz="0" w:space="0" w:color="auto"/>
            <w:left w:val="none" w:sz="0" w:space="0" w:color="auto"/>
            <w:bottom w:val="none" w:sz="0" w:space="0" w:color="auto"/>
            <w:right w:val="none" w:sz="0" w:space="0" w:color="auto"/>
          </w:divBdr>
        </w:div>
        <w:div w:id="164394399">
          <w:marLeft w:val="0"/>
          <w:marRight w:val="0"/>
          <w:marTop w:val="0"/>
          <w:marBottom w:val="0"/>
          <w:divBdr>
            <w:top w:val="none" w:sz="0" w:space="0" w:color="auto"/>
            <w:left w:val="none" w:sz="0" w:space="0" w:color="auto"/>
            <w:bottom w:val="none" w:sz="0" w:space="0" w:color="auto"/>
            <w:right w:val="none" w:sz="0" w:space="0" w:color="auto"/>
          </w:divBdr>
        </w:div>
        <w:div w:id="1955092192">
          <w:marLeft w:val="0"/>
          <w:marRight w:val="0"/>
          <w:marTop w:val="0"/>
          <w:marBottom w:val="0"/>
          <w:divBdr>
            <w:top w:val="none" w:sz="0" w:space="0" w:color="auto"/>
            <w:left w:val="none" w:sz="0" w:space="0" w:color="auto"/>
            <w:bottom w:val="none" w:sz="0" w:space="0" w:color="auto"/>
            <w:right w:val="none" w:sz="0" w:space="0" w:color="auto"/>
          </w:divBdr>
        </w:div>
      </w:divsChild>
    </w:div>
    <w:div w:id="2083208800">
      <w:bodyDiv w:val="1"/>
      <w:marLeft w:val="0"/>
      <w:marRight w:val="0"/>
      <w:marTop w:val="0"/>
      <w:marBottom w:val="0"/>
      <w:divBdr>
        <w:top w:val="none" w:sz="0" w:space="0" w:color="auto"/>
        <w:left w:val="none" w:sz="0" w:space="0" w:color="auto"/>
        <w:bottom w:val="none" w:sz="0" w:space="0" w:color="auto"/>
        <w:right w:val="none" w:sz="0" w:space="0" w:color="auto"/>
      </w:divBdr>
    </w:div>
    <w:div w:id="210017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CE606-9F03-4F92-BD40-8EB55632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HP-User</dc:creator>
  <cp:lastModifiedBy>John and Victoria Chapman</cp:lastModifiedBy>
  <cp:revision>2</cp:revision>
  <cp:lastPrinted>2024-01-19T12:17:00Z</cp:lastPrinted>
  <dcterms:created xsi:type="dcterms:W3CDTF">2024-04-17T09:23:00Z</dcterms:created>
  <dcterms:modified xsi:type="dcterms:W3CDTF">2024-04-17T09:23:00Z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Microsoft® Word 2016</vt:lpwstr>
  </property>
  <property fmtid="{D5CDD505-2E9C-101B-9397-08002B2CF9AE}" pid="4" name="LastSaved">
    <vt:filetime>2021-10-08T00:00:00Z</vt:filetime>
  </property>
</Properties>
</file>